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1661D" w14:textId="0D3671AD" w:rsidR="002773F6" w:rsidRPr="00236D55" w:rsidRDefault="002773F6" w:rsidP="00220EFC">
      <w:pPr>
        <w:ind w:left="5664" w:firstLine="708"/>
        <w:rPr>
          <w:rFonts w:ascii="Verdana" w:hAnsi="Verdana"/>
          <w:sz w:val="20"/>
          <w:szCs w:val="20"/>
        </w:rPr>
      </w:pPr>
    </w:p>
    <w:p w14:paraId="39775E92" w14:textId="77777777" w:rsidR="002773F6" w:rsidRPr="00236D55" w:rsidRDefault="002773F6" w:rsidP="002773F6">
      <w:pPr>
        <w:jc w:val="center"/>
        <w:rPr>
          <w:rFonts w:ascii="Verdana" w:hAnsi="Verdana"/>
          <w:b/>
          <w:sz w:val="20"/>
          <w:szCs w:val="20"/>
        </w:rPr>
      </w:pPr>
    </w:p>
    <w:p w14:paraId="3373E094" w14:textId="77777777" w:rsidR="002773F6" w:rsidRPr="00236D55" w:rsidRDefault="002773F6" w:rsidP="002773F6">
      <w:pPr>
        <w:jc w:val="center"/>
        <w:rPr>
          <w:rFonts w:ascii="Verdana" w:hAnsi="Verdana"/>
          <w:b/>
          <w:sz w:val="20"/>
          <w:szCs w:val="20"/>
        </w:rPr>
      </w:pPr>
    </w:p>
    <w:p w14:paraId="7F7B69ED" w14:textId="77777777" w:rsidR="006767D2" w:rsidRPr="00236D55" w:rsidRDefault="006767D2" w:rsidP="00BD6364">
      <w:pPr>
        <w:jc w:val="center"/>
        <w:rPr>
          <w:rFonts w:ascii="Verdana" w:hAnsi="Verdana"/>
          <w:b/>
          <w:sz w:val="20"/>
          <w:szCs w:val="20"/>
        </w:rPr>
      </w:pPr>
    </w:p>
    <w:p w14:paraId="3C9B92F9" w14:textId="77777777" w:rsidR="006767D2" w:rsidRPr="00236D55" w:rsidRDefault="006767D2" w:rsidP="00BD6364">
      <w:pPr>
        <w:jc w:val="center"/>
        <w:rPr>
          <w:rFonts w:ascii="Verdana" w:hAnsi="Verdana"/>
          <w:b/>
          <w:sz w:val="20"/>
          <w:szCs w:val="20"/>
        </w:rPr>
      </w:pPr>
    </w:p>
    <w:p w14:paraId="37622742" w14:textId="77777777" w:rsidR="001543BF" w:rsidRPr="00236D55" w:rsidRDefault="001543BF" w:rsidP="00BD6364">
      <w:pPr>
        <w:jc w:val="center"/>
        <w:rPr>
          <w:rFonts w:ascii="Verdana" w:hAnsi="Verdana"/>
          <w:b/>
          <w:sz w:val="20"/>
          <w:szCs w:val="20"/>
        </w:rPr>
      </w:pPr>
    </w:p>
    <w:p w14:paraId="4B88EFC9" w14:textId="77777777" w:rsidR="001543BF" w:rsidRPr="00236D55" w:rsidRDefault="001543BF" w:rsidP="00BD6364">
      <w:pPr>
        <w:jc w:val="center"/>
        <w:rPr>
          <w:rFonts w:ascii="Verdana" w:hAnsi="Verdana"/>
          <w:b/>
          <w:sz w:val="20"/>
          <w:szCs w:val="20"/>
        </w:rPr>
      </w:pPr>
    </w:p>
    <w:p w14:paraId="5F63BF92" w14:textId="77777777" w:rsidR="001543BF" w:rsidRPr="00236D55" w:rsidRDefault="001543BF" w:rsidP="00BD6364">
      <w:pPr>
        <w:jc w:val="center"/>
        <w:rPr>
          <w:rFonts w:ascii="Verdana" w:hAnsi="Verdana"/>
          <w:b/>
          <w:sz w:val="20"/>
          <w:szCs w:val="20"/>
        </w:rPr>
      </w:pPr>
    </w:p>
    <w:p w14:paraId="10B91DCE" w14:textId="77777777" w:rsidR="001543BF" w:rsidRPr="00236D55" w:rsidRDefault="001543BF" w:rsidP="00BD6364">
      <w:pPr>
        <w:jc w:val="center"/>
        <w:rPr>
          <w:rFonts w:ascii="Verdana" w:hAnsi="Verdana"/>
          <w:b/>
          <w:sz w:val="20"/>
          <w:szCs w:val="20"/>
        </w:rPr>
      </w:pPr>
    </w:p>
    <w:p w14:paraId="28B9328B" w14:textId="77777777" w:rsidR="001543BF" w:rsidRPr="00236D55" w:rsidRDefault="001543BF" w:rsidP="00BD6364">
      <w:pPr>
        <w:jc w:val="center"/>
        <w:rPr>
          <w:rFonts w:ascii="Verdana" w:hAnsi="Verdana"/>
          <w:b/>
          <w:sz w:val="20"/>
          <w:szCs w:val="20"/>
        </w:rPr>
      </w:pPr>
    </w:p>
    <w:p w14:paraId="63D4B5A4" w14:textId="77777777" w:rsidR="001543BF" w:rsidRPr="00236D55" w:rsidRDefault="001543BF" w:rsidP="00BD6364">
      <w:pPr>
        <w:jc w:val="center"/>
        <w:rPr>
          <w:rFonts w:ascii="Verdana" w:hAnsi="Verdana"/>
          <w:b/>
          <w:sz w:val="20"/>
          <w:szCs w:val="20"/>
        </w:rPr>
      </w:pPr>
    </w:p>
    <w:p w14:paraId="724948CA" w14:textId="183D020C" w:rsidR="00BD6364" w:rsidRPr="00236D55" w:rsidRDefault="00A4342C" w:rsidP="00BD6364">
      <w:pPr>
        <w:jc w:val="center"/>
        <w:rPr>
          <w:rFonts w:ascii="Verdana" w:hAnsi="Verdana"/>
          <w:b/>
          <w:sz w:val="20"/>
          <w:szCs w:val="20"/>
        </w:rPr>
      </w:pPr>
      <w:r>
        <w:rPr>
          <w:rFonts w:ascii="Verdana" w:hAnsi="Verdana"/>
          <w:b/>
          <w:sz w:val="20"/>
          <w:szCs w:val="20"/>
        </w:rPr>
        <w:t>ONBOARD COMPLAINT FORM</w:t>
      </w:r>
    </w:p>
    <w:p w14:paraId="007A6306" w14:textId="77777777" w:rsidR="001543BF" w:rsidRPr="00236D55" w:rsidRDefault="001543BF" w:rsidP="00BD6364">
      <w:pPr>
        <w:jc w:val="center"/>
        <w:rPr>
          <w:rFonts w:ascii="Verdana" w:hAnsi="Verdana"/>
          <w:b/>
          <w:sz w:val="20"/>
          <w:szCs w:val="20"/>
        </w:rPr>
      </w:pPr>
    </w:p>
    <w:p w14:paraId="7235978C" w14:textId="37EDE146" w:rsidR="00BD6364" w:rsidRPr="00236D55" w:rsidRDefault="00181D60" w:rsidP="00BD6364">
      <w:pPr>
        <w:jc w:val="center"/>
        <w:rPr>
          <w:rFonts w:ascii="Verdana" w:hAnsi="Verdana"/>
          <w:i/>
          <w:sz w:val="20"/>
          <w:szCs w:val="20"/>
        </w:rPr>
      </w:pPr>
      <w:r w:rsidRPr="00236D55">
        <w:rPr>
          <w:rFonts w:ascii="Verdana" w:hAnsi="Verdana"/>
          <w:i/>
          <w:sz w:val="20"/>
          <w:szCs w:val="20"/>
        </w:rPr>
        <w:t>ORCA Crew Services</w:t>
      </w:r>
      <w:r w:rsidR="007D6FFE">
        <w:rPr>
          <w:rFonts w:ascii="Verdana" w:hAnsi="Verdana"/>
          <w:i/>
          <w:sz w:val="20"/>
          <w:szCs w:val="20"/>
        </w:rPr>
        <w:t xml:space="preserve"> B.V. The Netherlands</w:t>
      </w:r>
    </w:p>
    <w:p w14:paraId="12376D99" w14:textId="77777777" w:rsidR="002773F6" w:rsidRPr="00236D55" w:rsidRDefault="002773F6" w:rsidP="002773F6">
      <w:pPr>
        <w:rPr>
          <w:rFonts w:ascii="Verdana" w:hAnsi="Verdana" w:cs="Cambria"/>
          <w:sz w:val="20"/>
          <w:szCs w:val="20"/>
        </w:rPr>
      </w:pPr>
    </w:p>
    <w:p w14:paraId="73744D29" w14:textId="77777777" w:rsidR="008704CB" w:rsidRPr="00236D55" w:rsidRDefault="008704CB" w:rsidP="002773F6">
      <w:pPr>
        <w:rPr>
          <w:rFonts w:ascii="Verdana" w:hAnsi="Verdana" w:cs="Cambria"/>
          <w:sz w:val="20"/>
          <w:szCs w:val="20"/>
        </w:rPr>
      </w:pPr>
    </w:p>
    <w:p w14:paraId="4FC12224" w14:textId="77777777" w:rsidR="008704CB" w:rsidRPr="00236D55" w:rsidRDefault="008704CB" w:rsidP="002773F6">
      <w:pPr>
        <w:rPr>
          <w:rFonts w:ascii="Verdana" w:hAnsi="Verdana" w:cs="Cambria"/>
          <w:sz w:val="20"/>
          <w:szCs w:val="20"/>
        </w:rPr>
      </w:pPr>
    </w:p>
    <w:tbl>
      <w:tblPr>
        <w:tblStyle w:val="TableGrid"/>
        <w:tblW w:w="0" w:type="auto"/>
        <w:tblLook w:val="04A0" w:firstRow="1" w:lastRow="0" w:firstColumn="1" w:lastColumn="0" w:noHBand="0" w:noVBand="1"/>
      </w:tblPr>
      <w:tblGrid>
        <w:gridCol w:w="1809"/>
        <w:gridCol w:w="5841"/>
      </w:tblGrid>
      <w:tr w:rsidR="00BD6364" w:rsidRPr="00236D55" w14:paraId="5F70AEED" w14:textId="77777777" w:rsidTr="00485C69">
        <w:tc>
          <w:tcPr>
            <w:tcW w:w="1809" w:type="dxa"/>
          </w:tcPr>
          <w:p w14:paraId="3F47AFD8" w14:textId="77777777" w:rsidR="00BD6364" w:rsidRPr="00236D55" w:rsidRDefault="00BD6364">
            <w:pPr>
              <w:rPr>
                <w:rFonts w:ascii="Verdana" w:hAnsi="Verdana"/>
                <w:b/>
                <w:noProof/>
                <w:color w:val="1F497D" w:themeColor="text2"/>
                <w:sz w:val="20"/>
                <w:szCs w:val="20"/>
                <w:lang w:eastAsia="nl-NL"/>
              </w:rPr>
            </w:pPr>
            <w:r w:rsidRPr="00236D55">
              <w:rPr>
                <w:rFonts w:ascii="Verdana" w:hAnsi="Verdana"/>
                <w:b/>
                <w:noProof/>
                <w:color w:val="1F497D" w:themeColor="text2"/>
                <w:sz w:val="20"/>
                <w:szCs w:val="20"/>
                <w:lang w:eastAsia="nl-NL"/>
              </w:rPr>
              <w:t>Author</w:t>
            </w:r>
          </w:p>
        </w:tc>
        <w:tc>
          <w:tcPr>
            <w:tcW w:w="5841" w:type="dxa"/>
          </w:tcPr>
          <w:p w14:paraId="3C31D978" w14:textId="41CC8A34" w:rsidR="00BD6364" w:rsidRPr="00236D55" w:rsidRDefault="001A6CC3">
            <w:pPr>
              <w:rPr>
                <w:rFonts w:ascii="Verdana" w:hAnsi="Verdana"/>
                <w:b/>
                <w:noProof/>
                <w:color w:val="1F497D" w:themeColor="text2"/>
                <w:sz w:val="20"/>
                <w:szCs w:val="20"/>
                <w:lang w:val="en-US" w:eastAsia="nl-NL"/>
              </w:rPr>
            </w:pPr>
            <w:r>
              <w:rPr>
                <w:rFonts w:ascii="Verdana" w:hAnsi="Verdana"/>
                <w:b/>
                <w:noProof/>
                <w:color w:val="1F497D" w:themeColor="text2"/>
                <w:sz w:val="20"/>
                <w:szCs w:val="20"/>
                <w:lang w:val="en-US" w:eastAsia="nl-NL"/>
              </w:rPr>
              <w:t>L. Malakauskaitė-Piečienė</w:t>
            </w:r>
          </w:p>
        </w:tc>
      </w:tr>
      <w:tr w:rsidR="00BD6364" w:rsidRPr="00236D55" w14:paraId="2BE713F0" w14:textId="77777777" w:rsidTr="00485C69">
        <w:tc>
          <w:tcPr>
            <w:tcW w:w="1809" w:type="dxa"/>
          </w:tcPr>
          <w:p w14:paraId="00F3AE3E" w14:textId="77777777" w:rsidR="00BD6364" w:rsidRPr="00236D55" w:rsidRDefault="00BD6364">
            <w:pPr>
              <w:rPr>
                <w:rFonts w:ascii="Verdana" w:hAnsi="Verdana"/>
                <w:b/>
                <w:noProof/>
                <w:color w:val="1F497D" w:themeColor="text2"/>
                <w:sz w:val="20"/>
                <w:szCs w:val="20"/>
                <w:lang w:val="en-US" w:eastAsia="nl-NL"/>
              </w:rPr>
            </w:pPr>
          </w:p>
        </w:tc>
        <w:tc>
          <w:tcPr>
            <w:tcW w:w="5841" w:type="dxa"/>
          </w:tcPr>
          <w:p w14:paraId="1F702278" w14:textId="36C6C098" w:rsidR="00BD6364" w:rsidRPr="00236D55" w:rsidRDefault="007D6FFE">
            <w:pPr>
              <w:rPr>
                <w:rFonts w:ascii="Verdana" w:hAnsi="Verdana"/>
                <w:b/>
                <w:noProof/>
                <w:color w:val="1F497D" w:themeColor="text2"/>
                <w:sz w:val="20"/>
                <w:szCs w:val="20"/>
                <w:lang w:eastAsia="nl-NL"/>
              </w:rPr>
            </w:pPr>
            <w:r>
              <w:rPr>
                <w:rFonts w:ascii="Verdana" w:hAnsi="Verdana"/>
                <w:b/>
                <w:noProof/>
                <w:color w:val="1F497D" w:themeColor="text2"/>
                <w:sz w:val="20"/>
                <w:szCs w:val="20"/>
                <w:lang w:eastAsia="nl-NL"/>
              </w:rPr>
              <w:t xml:space="preserve">Manager </w:t>
            </w:r>
            <w:r w:rsidR="001A6CC3">
              <w:rPr>
                <w:rFonts w:ascii="Verdana" w:hAnsi="Verdana"/>
                <w:b/>
                <w:noProof/>
                <w:color w:val="1F497D" w:themeColor="text2"/>
                <w:sz w:val="20"/>
                <w:szCs w:val="20"/>
                <w:lang w:eastAsia="nl-NL"/>
              </w:rPr>
              <w:t>QHSE</w:t>
            </w:r>
            <w:r w:rsidR="008A4F65">
              <w:rPr>
                <w:rFonts w:ascii="Verdana" w:hAnsi="Verdana"/>
                <w:b/>
                <w:noProof/>
                <w:color w:val="1F497D" w:themeColor="text2"/>
                <w:sz w:val="20"/>
                <w:szCs w:val="20"/>
                <w:lang w:eastAsia="nl-NL"/>
              </w:rPr>
              <w:t xml:space="preserve"> &amp; Operations</w:t>
            </w:r>
          </w:p>
        </w:tc>
      </w:tr>
      <w:tr w:rsidR="00BD6364" w:rsidRPr="00236D55" w14:paraId="000E6489" w14:textId="77777777" w:rsidTr="00485C69">
        <w:tc>
          <w:tcPr>
            <w:tcW w:w="1809" w:type="dxa"/>
          </w:tcPr>
          <w:p w14:paraId="5AF4A1F5" w14:textId="77777777" w:rsidR="00BD6364" w:rsidRPr="00236D55" w:rsidRDefault="00BD6364">
            <w:pPr>
              <w:rPr>
                <w:rFonts w:ascii="Verdana" w:hAnsi="Verdana"/>
                <w:b/>
                <w:noProof/>
                <w:color w:val="1F497D" w:themeColor="text2"/>
                <w:sz w:val="20"/>
                <w:szCs w:val="20"/>
                <w:lang w:eastAsia="nl-NL"/>
              </w:rPr>
            </w:pPr>
            <w:r w:rsidRPr="00236D55">
              <w:rPr>
                <w:rFonts w:ascii="Verdana" w:hAnsi="Verdana"/>
                <w:b/>
                <w:noProof/>
                <w:color w:val="1F497D" w:themeColor="text2"/>
                <w:sz w:val="20"/>
                <w:szCs w:val="20"/>
                <w:lang w:eastAsia="nl-NL"/>
              </w:rPr>
              <w:t>Date</w:t>
            </w:r>
          </w:p>
        </w:tc>
        <w:tc>
          <w:tcPr>
            <w:tcW w:w="5841" w:type="dxa"/>
          </w:tcPr>
          <w:p w14:paraId="75F62C4C" w14:textId="402ED40E" w:rsidR="00BD6364" w:rsidRPr="00236D55" w:rsidRDefault="001A6CC3" w:rsidP="008C014B">
            <w:pPr>
              <w:rPr>
                <w:rFonts w:ascii="Verdana" w:hAnsi="Verdana"/>
                <w:b/>
                <w:noProof/>
                <w:color w:val="1F497D" w:themeColor="text2"/>
                <w:sz w:val="20"/>
                <w:szCs w:val="20"/>
                <w:lang w:eastAsia="nl-NL"/>
              </w:rPr>
            </w:pPr>
            <w:r>
              <w:rPr>
                <w:rFonts w:ascii="Verdana" w:hAnsi="Verdana"/>
                <w:b/>
                <w:noProof/>
                <w:color w:val="1F497D" w:themeColor="text2"/>
                <w:sz w:val="20"/>
                <w:szCs w:val="20"/>
                <w:lang w:eastAsia="nl-NL"/>
              </w:rPr>
              <w:t>202</w:t>
            </w:r>
            <w:r w:rsidR="008A4F65">
              <w:rPr>
                <w:rFonts w:ascii="Verdana" w:hAnsi="Verdana"/>
                <w:b/>
                <w:noProof/>
                <w:color w:val="1F497D" w:themeColor="text2"/>
                <w:sz w:val="20"/>
                <w:szCs w:val="20"/>
                <w:lang w:eastAsia="nl-NL"/>
              </w:rPr>
              <w:t>4</w:t>
            </w:r>
            <w:r>
              <w:rPr>
                <w:rFonts w:ascii="Verdana" w:hAnsi="Verdana"/>
                <w:b/>
                <w:noProof/>
                <w:color w:val="1F497D" w:themeColor="text2"/>
                <w:sz w:val="20"/>
                <w:szCs w:val="20"/>
                <w:lang w:eastAsia="nl-NL"/>
              </w:rPr>
              <w:t xml:space="preserve"> 01 20</w:t>
            </w:r>
          </w:p>
        </w:tc>
      </w:tr>
      <w:tr w:rsidR="00BD6364" w:rsidRPr="00236D55" w14:paraId="761438DA" w14:textId="77777777" w:rsidTr="00485C69">
        <w:tc>
          <w:tcPr>
            <w:tcW w:w="1809" w:type="dxa"/>
          </w:tcPr>
          <w:p w14:paraId="4333983D" w14:textId="77777777" w:rsidR="00BD6364" w:rsidRPr="00236D55" w:rsidRDefault="00BD6364">
            <w:pPr>
              <w:rPr>
                <w:rFonts w:ascii="Verdana" w:hAnsi="Verdana"/>
                <w:b/>
                <w:noProof/>
                <w:color w:val="1F497D" w:themeColor="text2"/>
                <w:sz w:val="20"/>
                <w:szCs w:val="20"/>
                <w:lang w:eastAsia="nl-NL"/>
              </w:rPr>
            </w:pPr>
            <w:r w:rsidRPr="00236D55">
              <w:rPr>
                <w:rFonts w:ascii="Verdana" w:hAnsi="Verdana"/>
                <w:b/>
                <w:noProof/>
                <w:color w:val="1F497D" w:themeColor="text2"/>
                <w:sz w:val="20"/>
                <w:szCs w:val="20"/>
                <w:lang w:eastAsia="nl-NL"/>
              </w:rPr>
              <w:t>Version</w:t>
            </w:r>
          </w:p>
        </w:tc>
        <w:tc>
          <w:tcPr>
            <w:tcW w:w="5841" w:type="dxa"/>
          </w:tcPr>
          <w:p w14:paraId="2D64260B" w14:textId="31A468E1" w:rsidR="00485C69" w:rsidRPr="00236D55" w:rsidRDefault="001A6CC3" w:rsidP="00181D60">
            <w:pPr>
              <w:rPr>
                <w:rFonts w:ascii="Verdana" w:hAnsi="Verdana"/>
                <w:b/>
                <w:noProof/>
                <w:color w:val="FF0000"/>
                <w:sz w:val="20"/>
                <w:szCs w:val="20"/>
                <w:lang w:eastAsia="nl-NL"/>
              </w:rPr>
            </w:pPr>
            <w:r>
              <w:rPr>
                <w:rFonts w:ascii="Verdana" w:hAnsi="Verdana"/>
                <w:b/>
                <w:noProof/>
                <w:color w:val="1F497D" w:themeColor="text2"/>
                <w:sz w:val="20"/>
                <w:szCs w:val="20"/>
                <w:lang w:eastAsia="nl-NL"/>
              </w:rPr>
              <w:t>2</w:t>
            </w:r>
            <w:r w:rsidR="007D6FFE">
              <w:rPr>
                <w:rFonts w:ascii="Verdana" w:hAnsi="Verdana"/>
                <w:b/>
                <w:noProof/>
                <w:color w:val="1F497D" w:themeColor="text2"/>
                <w:sz w:val="20"/>
                <w:szCs w:val="20"/>
                <w:lang w:eastAsia="nl-NL"/>
              </w:rPr>
              <w:t>.0</w:t>
            </w:r>
          </w:p>
        </w:tc>
      </w:tr>
    </w:tbl>
    <w:p w14:paraId="71AC466F" w14:textId="77777777" w:rsidR="007E2264" w:rsidRDefault="007E2264" w:rsidP="007E2264">
      <w:pPr>
        <w:pStyle w:val="Heading1"/>
      </w:pPr>
      <w:bookmarkStart w:id="0" w:name="_Toc430855952"/>
      <w:bookmarkStart w:id="1" w:name="_Hlk506813075"/>
    </w:p>
    <w:p w14:paraId="6C77D684" w14:textId="09969A5B" w:rsidR="00A4342C" w:rsidRPr="00A4342C" w:rsidRDefault="00A4342C" w:rsidP="007E2264">
      <w:pPr>
        <w:pStyle w:val="Heading1"/>
      </w:pPr>
      <w:r w:rsidRPr="00A4342C">
        <w:t xml:space="preserve">To be completed by the complainant </w:t>
      </w:r>
    </w:p>
    <w:tbl>
      <w:tblPr>
        <w:tblStyle w:val="TableGrid0"/>
        <w:tblW w:w="10063" w:type="dxa"/>
        <w:tblInd w:w="-108" w:type="dxa"/>
        <w:tblCellMar>
          <w:top w:w="128" w:type="dxa"/>
          <w:bottom w:w="7" w:type="dxa"/>
          <w:right w:w="105" w:type="dxa"/>
        </w:tblCellMar>
        <w:tblLook w:val="04A0" w:firstRow="1" w:lastRow="0" w:firstColumn="1" w:lastColumn="0" w:noHBand="0" w:noVBand="1"/>
      </w:tblPr>
      <w:tblGrid>
        <w:gridCol w:w="2516"/>
        <w:gridCol w:w="2555"/>
        <w:gridCol w:w="1275"/>
        <w:gridCol w:w="851"/>
        <w:gridCol w:w="2866"/>
      </w:tblGrid>
      <w:tr w:rsidR="00A4342C" w:rsidRPr="00A4342C" w14:paraId="30D1448D" w14:textId="77777777" w:rsidTr="00B34F7D">
        <w:trPr>
          <w:trHeight w:val="360"/>
        </w:trPr>
        <w:tc>
          <w:tcPr>
            <w:tcW w:w="2516" w:type="dxa"/>
            <w:tcBorders>
              <w:top w:val="single" w:sz="4" w:space="0" w:color="BFBFBF"/>
              <w:left w:val="single" w:sz="4" w:space="0" w:color="BFBFBF"/>
              <w:bottom w:val="single" w:sz="4" w:space="0" w:color="BFBFBF"/>
              <w:right w:val="single" w:sz="4" w:space="0" w:color="BFBFBF"/>
            </w:tcBorders>
            <w:vAlign w:val="bottom"/>
          </w:tcPr>
          <w:p w14:paraId="4C6D706D"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Ship’s name: </w:t>
            </w:r>
          </w:p>
        </w:tc>
        <w:tc>
          <w:tcPr>
            <w:tcW w:w="3830" w:type="dxa"/>
            <w:gridSpan w:val="2"/>
            <w:tcBorders>
              <w:top w:val="single" w:sz="4" w:space="0" w:color="BFBFBF"/>
              <w:left w:val="single" w:sz="4" w:space="0" w:color="BFBFBF"/>
              <w:bottom w:val="single" w:sz="4" w:space="0" w:color="BFBFBF"/>
              <w:right w:val="single" w:sz="4" w:space="0" w:color="BFBFBF"/>
            </w:tcBorders>
            <w:vAlign w:val="bottom"/>
          </w:tcPr>
          <w:p w14:paraId="1D7EE3C9"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c>
          <w:tcPr>
            <w:tcW w:w="851" w:type="dxa"/>
            <w:tcBorders>
              <w:top w:val="single" w:sz="4" w:space="0" w:color="BFBFBF"/>
              <w:left w:val="single" w:sz="4" w:space="0" w:color="BFBFBF"/>
              <w:bottom w:val="single" w:sz="4" w:space="0" w:color="BFBFBF"/>
              <w:right w:val="single" w:sz="4" w:space="0" w:color="BFBFBF"/>
            </w:tcBorders>
            <w:vAlign w:val="bottom"/>
          </w:tcPr>
          <w:p w14:paraId="27F555DC" w14:textId="77777777" w:rsidR="00A4342C" w:rsidRPr="00A4342C" w:rsidRDefault="00A4342C" w:rsidP="00B34F7D">
            <w:pPr>
              <w:ind w:left="107"/>
              <w:rPr>
                <w:rFonts w:asciiTheme="majorHAnsi" w:hAnsiTheme="majorHAnsi" w:cstheme="majorHAnsi"/>
              </w:rPr>
            </w:pPr>
            <w:r w:rsidRPr="00A4342C">
              <w:rPr>
                <w:rFonts w:asciiTheme="majorHAnsi" w:eastAsia="Arial" w:hAnsiTheme="majorHAnsi" w:cstheme="majorHAnsi"/>
                <w:sz w:val="20"/>
              </w:rPr>
              <w:t xml:space="preserve">Date: </w:t>
            </w:r>
          </w:p>
        </w:tc>
        <w:tc>
          <w:tcPr>
            <w:tcW w:w="2866" w:type="dxa"/>
            <w:tcBorders>
              <w:top w:val="single" w:sz="4" w:space="0" w:color="BFBFBF"/>
              <w:left w:val="single" w:sz="4" w:space="0" w:color="BFBFBF"/>
              <w:bottom w:val="single" w:sz="4" w:space="0" w:color="BFBFBF"/>
              <w:right w:val="single" w:sz="4" w:space="0" w:color="BFBFBF"/>
            </w:tcBorders>
            <w:vAlign w:val="bottom"/>
          </w:tcPr>
          <w:p w14:paraId="09EBA979"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r>
      <w:tr w:rsidR="00A4342C" w:rsidRPr="00A4342C" w14:paraId="4A57DA23" w14:textId="77777777" w:rsidTr="00B34F7D">
        <w:trPr>
          <w:trHeight w:val="360"/>
        </w:trPr>
        <w:tc>
          <w:tcPr>
            <w:tcW w:w="2516" w:type="dxa"/>
            <w:tcBorders>
              <w:top w:val="single" w:sz="4" w:space="0" w:color="BFBFBF"/>
              <w:left w:val="single" w:sz="4" w:space="0" w:color="BFBFBF"/>
              <w:bottom w:val="single" w:sz="4" w:space="0" w:color="BFBFBF"/>
              <w:right w:val="single" w:sz="4" w:space="0" w:color="BFBFBF"/>
            </w:tcBorders>
            <w:vAlign w:val="bottom"/>
          </w:tcPr>
          <w:p w14:paraId="673F9489"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Complainant’s name: </w:t>
            </w:r>
          </w:p>
        </w:tc>
        <w:tc>
          <w:tcPr>
            <w:tcW w:w="3830" w:type="dxa"/>
            <w:gridSpan w:val="2"/>
            <w:tcBorders>
              <w:top w:val="single" w:sz="4" w:space="0" w:color="BFBFBF"/>
              <w:left w:val="single" w:sz="4" w:space="0" w:color="BFBFBF"/>
              <w:bottom w:val="single" w:sz="4" w:space="0" w:color="BFBFBF"/>
              <w:right w:val="single" w:sz="4" w:space="0" w:color="BFBFBF"/>
            </w:tcBorders>
            <w:vAlign w:val="bottom"/>
          </w:tcPr>
          <w:p w14:paraId="0D323845"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c>
          <w:tcPr>
            <w:tcW w:w="851" w:type="dxa"/>
            <w:tcBorders>
              <w:top w:val="single" w:sz="4" w:space="0" w:color="BFBFBF"/>
              <w:left w:val="single" w:sz="4" w:space="0" w:color="BFBFBF"/>
              <w:bottom w:val="single" w:sz="4" w:space="0" w:color="BFBFBF"/>
              <w:right w:val="single" w:sz="4" w:space="0" w:color="BFBFBF"/>
            </w:tcBorders>
            <w:vAlign w:val="bottom"/>
          </w:tcPr>
          <w:p w14:paraId="5AA56324" w14:textId="77777777" w:rsidR="00A4342C" w:rsidRPr="00A4342C" w:rsidRDefault="00A4342C" w:rsidP="00B34F7D">
            <w:pPr>
              <w:ind w:left="107"/>
              <w:rPr>
                <w:rFonts w:asciiTheme="majorHAnsi" w:hAnsiTheme="majorHAnsi" w:cstheme="majorHAnsi"/>
              </w:rPr>
            </w:pPr>
            <w:r w:rsidRPr="00A4342C">
              <w:rPr>
                <w:rFonts w:asciiTheme="majorHAnsi" w:eastAsia="Arial" w:hAnsiTheme="majorHAnsi" w:cstheme="majorHAnsi"/>
                <w:sz w:val="20"/>
              </w:rPr>
              <w:t xml:space="preserve">Rank: </w:t>
            </w:r>
          </w:p>
        </w:tc>
        <w:tc>
          <w:tcPr>
            <w:tcW w:w="2866" w:type="dxa"/>
            <w:tcBorders>
              <w:top w:val="single" w:sz="4" w:space="0" w:color="BFBFBF"/>
              <w:left w:val="single" w:sz="4" w:space="0" w:color="BFBFBF"/>
              <w:bottom w:val="single" w:sz="4" w:space="0" w:color="BFBFBF"/>
              <w:right w:val="single" w:sz="4" w:space="0" w:color="BFBFBF"/>
            </w:tcBorders>
            <w:vAlign w:val="bottom"/>
          </w:tcPr>
          <w:p w14:paraId="15D93F23"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r>
      <w:tr w:rsidR="00A4342C" w:rsidRPr="00A4342C" w14:paraId="33ED4EEF" w14:textId="77777777" w:rsidTr="00B34F7D">
        <w:trPr>
          <w:trHeight w:val="383"/>
        </w:trPr>
        <w:tc>
          <w:tcPr>
            <w:tcW w:w="2516" w:type="dxa"/>
            <w:tcBorders>
              <w:top w:val="single" w:sz="4" w:space="0" w:color="BFBFBF"/>
              <w:left w:val="single" w:sz="4" w:space="0" w:color="BFBFBF"/>
              <w:bottom w:val="single" w:sz="4" w:space="0" w:color="BFBFBF"/>
              <w:right w:val="single" w:sz="4" w:space="0" w:color="BFBFBF"/>
            </w:tcBorders>
            <w:vAlign w:val="bottom"/>
          </w:tcPr>
          <w:p w14:paraId="275841F0"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Representative’s name</w:t>
            </w:r>
            <w:r w:rsidRPr="00A4342C">
              <w:rPr>
                <w:rFonts w:asciiTheme="majorHAnsi" w:eastAsia="Arial" w:hAnsiTheme="majorHAnsi" w:cstheme="majorHAnsi"/>
                <w:b/>
              </w:rPr>
              <w:t>*</w:t>
            </w:r>
            <w:r w:rsidRPr="00A4342C">
              <w:rPr>
                <w:rFonts w:asciiTheme="majorHAnsi" w:eastAsia="Arial" w:hAnsiTheme="majorHAnsi" w:cstheme="majorHAnsi"/>
                <w:sz w:val="20"/>
              </w:rPr>
              <w:t xml:space="preserve">: </w:t>
            </w:r>
          </w:p>
        </w:tc>
        <w:tc>
          <w:tcPr>
            <w:tcW w:w="3830" w:type="dxa"/>
            <w:gridSpan w:val="2"/>
            <w:tcBorders>
              <w:top w:val="single" w:sz="4" w:space="0" w:color="BFBFBF"/>
              <w:left w:val="single" w:sz="4" w:space="0" w:color="BFBFBF"/>
              <w:bottom w:val="single" w:sz="4" w:space="0" w:color="BFBFBF"/>
              <w:right w:val="single" w:sz="4" w:space="0" w:color="BFBFBF"/>
            </w:tcBorders>
          </w:tcPr>
          <w:p w14:paraId="7FE66A20"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c>
          <w:tcPr>
            <w:tcW w:w="851" w:type="dxa"/>
            <w:tcBorders>
              <w:top w:val="single" w:sz="4" w:space="0" w:color="BFBFBF"/>
              <w:left w:val="single" w:sz="4" w:space="0" w:color="BFBFBF"/>
              <w:bottom w:val="single" w:sz="4" w:space="0" w:color="BFBFBF"/>
              <w:right w:val="single" w:sz="4" w:space="0" w:color="BFBFBF"/>
            </w:tcBorders>
          </w:tcPr>
          <w:p w14:paraId="45825AF1" w14:textId="77777777" w:rsidR="00A4342C" w:rsidRPr="00A4342C" w:rsidRDefault="00A4342C" w:rsidP="00B34F7D">
            <w:pPr>
              <w:ind w:left="107"/>
              <w:rPr>
                <w:rFonts w:asciiTheme="majorHAnsi" w:hAnsiTheme="majorHAnsi" w:cstheme="majorHAnsi"/>
              </w:rPr>
            </w:pPr>
            <w:r w:rsidRPr="00A4342C">
              <w:rPr>
                <w:rFonts w:asciiTheme="majorHAnsi" w:eastAsia="Arial" w:hAnsiTheme="majorHAnsi" w:cstheme="majorHAnsi"/>
                <w:sz w:val="20"/>
              </w:rPr>
              <w:t xml:space="preserve">Rank: </w:t>
            </w:r>
          </w:p>
        </w:tc>
        <w:tc>
          <w:tcPr>
            <w:tcW w:w="2866" w:type="dxa"/>
            <w:tcBorders>
              <w:top w:val="single" w:sz="4" w:space="0" w:color="BFBFBF"/>
              <w:left w:val="single" w:sz="4" w:space="0" w:color="BFBFBF"/>
              <w:bottom w:val="single" w:sz="4" w:space="0" w:color="BFBFBF"/>
              <w:right w:val="single" w:sz="4" w:space="0" w:color="BFBFBF"/>
            </w:tcBorders>
          </w:tcPr>
          <w:p w14:paraId="34E79935"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r>
      <w:tr w:rsidR="00A4342C" w:rsidRPr="00A4342C" w14:paraId="2D671DA3" w14:textId="77777777" w:rsidTr="00B34F7D">
        <w:trPr>
          <w:trHeight w:val="360"/>
        </w:trPr>
        <w:tc>
          <w:tcPr>
            <w:tcW w:w="2516" w:type="dxa"/>
            <w:tcBorders>
              <w:top w:val="single" w:sz="4" w:space="0" w:color="BFBFBF"/>
              <w:left w:val="single" w:sz="4" w:space="0" w:color="BFBFBF"/>
              <w:bottom w:val="single" w:sz="4" w:space="0" w:color="BFBFBF"/>
              <w:right w:val="single" w:sz="4" w:space="0" w:color="BFBFBF"/>
            </w:tcBorders>
            <w:vAlign w:val="bottom"/>
          </w:tcPr>
          <w:p w14:paraId="31FA0802"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Subject of the complaint: </w:t>
            </w:r>
          </w:p>
        </w:tc>
        <w:tc>
          <w:tcPr>
            <w:tcW w:w="7547" w:type="dxa"/>
            <w:gridSpan w:val="4"/>
            <w:tcBorders>
              <w:top w:val="single" w:sz="4" w:space="0" w:color="BFBFBF"/>
              <w:left w:val="single" w:sz="4" w:space="0" w:color="BFBFBF"/>
              <w:bottom w:val="single" w:sz="4" w:space="0" w:color="BFBFBF"/>
              <w:right w:val="single" w:sz="4" w:space="0" w:color="BFBFBF"/>
            </w:tcBorders>
            <w:vAlign w:val="bottom"/>
          </w:tcPr>
          <w:p w14:paraId="6011FEC1"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r>
      <w:tr w:rsidR="00A4342C" w:rsidRPr="00A4342C" w14:paraId="2087DE47" w14:textId="77777777" w:rsidTr="00B34F7D">
        <w:trPr>
          <w:trHeight w:val="1760"/>
        </w:trPr>
        <w:tc>
          <w:tcPr>
            <w:tcW w:w="2516" w:type="dxa"/>
            <w:tcBorders>
              <w:top w:val="single" w:sz="4" w:space="0" w:color="BFBFBF"/>
              <w:left w:val="single" w:sz="4" w:space="0" w:color="BFBFBF"/>
              <w:bottom w:val="single" w:sz="4" w:space="0" w:color="BFBFBF"/>
              <w:right w:val="nil"/>
            </w:tcBorders>
            <w:vAlign w:val="bottom"/>
          </w:tcPr>
          <w:p w14:paraId="67E8C2CA" w14:textId="4711D2B4" w:rsidR="00A4342C" w:rsidRPr="00A4342C" w:rsidRDefault="00A4342C" w:rsidP="00B34F7D">
            <w:pPr>
              <w:spacing w:after="100"/>
              <w:ind w:left="108"/>
              <w:rPr>
                <w:rFonts w:asciiTheme="majorHAnsi" w:hAnsiTheme="majorHAnsi" w:cstheme="majorHAnsi"/>
              </w:rPr>
            </w:pPr>
            <w:r w:rsidRPr="00A4342C">
              <w:rPr>
                <w:rFonts w:asciiTheme="majorHAnsi" w:eastAsia="Arial" w:hAnsiTheme="majorHAnsi" w:cstheme="majorHAnsi"/>
                <w:sz w:val="20"/>
              </w:rPr>
              <w:t>Description of the complai</w:t>
            </w:r>
            <w:r>
              <w:rPr>
                <w:rFonts w:asciiTheme="majorHAnsi" w:eastAsia="Arial" w:hAnsiTheme="majorHAnsi" w:cstheme="majorHAnsi"/>
                <w:sz w:val="20"/>
              </w:rPr>
              <w:t>nt</w:t>
            </w:r>
          </w:p>
          <w:p w14:paraId="6785B1A5" w14:textId="77777777" w:rsidR="00A4342C" w:rsidRPr="00A4342C" w:rsidRDefault="00A4342C" w:rsidP="00B34F7D">
            <w:pPr>
              <w:spacing w:after="102"/>
              <w:ind w:left="108"/>
              <w:rPr>
                <w:rFonts w:asciiTheme="majorHAnsi" w:hAnsiTheme="majorHAnsi" w:cstheme="majorHAnsi"/>
              </w:rPr>
            </w:pPr>
            <w:r w:rsidRPr="00A4342C">
              <w:rPr>
                <w:rFonts w:asciiTheme="majorHAnsi" w:eastAsia="Arial" w:hAnsiTheme="majorHAnsi" w:cstheme="majorHAnsi"/>
                <w:sz w:val="20"/>
              </w:rPr>
              <w:t xml:space="preserve"> </w:t>
            </w:r>
          </w:p>
          <w:p w14:paraId="0EFD0739" w14:textId="77777777" w:rsidR="00A4342C" w:rsidRPr="00A4342C" w:rsidRDefault="00A4342C" w:rsidP="00B34F7D">
            <w:pPr>
              <w:spacing w:after="100"/>
              <w:ind w:left="108"/>
              <w:rPr>
                <w:rFonts w:asciiTheme="majorHAnsi" w:hAnsiTheme="majorHAnsi" w:cstheme="majorHAnsi"/>
              </w:rPr>
            </w:pPr>
            <w:r w:rsidRPr="00A4342C">
              <w:rPr>
                <w:rFonts w:asciiTheme="majorHAnsi" w:eastAsia="Arial" w:hAnsiTheme="majorHAnsi" w:cstheme="majorHAnsi"/>
                <w:sz w:val="20"/>
              </w:rPr>
              <w:t xml:space="preserve"> </w:t>
            </w:r>
          </w:p>
          <w:p w14:paraId="1C0AC7FD" w14:textId="77777777" w:rsidR="00A4342C" w:rsidRPr="00A4342C" w:rsidRDefault="00A4342C" w:rsidP="00B34F7D">
            <w:pPr>
              <w:spacing w:after="102"/>
              <w:ind w:left="108"/>
              <w:rPr>
                <w:rFonts w:asciiTheme="majorHAnsi" w:hAnsiTheme="majorHAnsi" w:cstheme="majorHAnsi"/>
              </w:rPr>
            </w:pPr>
            <w:r w:rsidRPr="00A4342C">
              <w:rPr>
                <w:rFonts w:asciiTheme="majorHAnsi" w:eastAsia="Arial" w:hAnsiTheme="majorHAnsi" w:cstheme="majorHAnsi"/>
                <w:sz w:val="20"/>
              </w:rPr>
              <w:t xml:space="preserve"> </w:t>
            </w:r>
          </w:p>
          <w:p w14:paraId="64A6E3D0"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c>
          <w:tcPr>
            <w:tcW w:w="7547" w:type="dxa"/>
            <w:gridSpan w:val="4"/>
            <w:tcBorders>
              <w:top w:val="single" w:sz="4" w:space="0" w:color="BFBFBF"/>
              <w:left w:val="nil"/>
              <w:bottom w:val="single" w:sz="4" w:space="0" w:color="BFBFBF"/>
              <w:right w:val="single" w:sz="4" w:space="0" w:color="BFBFBF"/>
            </w:tcBorders>
          </w:tcPr>
          <w:p w14:paraId="717E9786" w14:textId="3382A7E2" w:rsidR="00A4342C" w:rsidRPr="00A4342C" w:rsidRDefault="00A4342C" w:rsidP="00A4342C">
            <w:pPr>
              <w:ind w:left="-106"/>
              <w:rPr>
                <w:rFonts w:asciiTheme="majorHAnsi" w:hAnsiTheme="majorHAnsi" w:cstheme="majorHAnsi"/>
              </w:rPr>
            </w:pPr>
            <w:r w:rsidRPr="00A4342C">
              <w:rPr>
                <w:rFonts w:asciiTheme="majorHAnsi" w:eastAsia="Arial" w:hAnsiTheme="majorHAnsi" w:cstheme="majorHAnsi"/>
                <w:sz w:val="20"/>
              </w:rPr>
              <w:t xml:space="preserve"> </w:t>
            </w:r>
          </w:p>
        </w:tc>
      </w:tr>
      <w:tr w:rsidR="00A4342C" w:rsidRPr="00A4342C" w14:paraId="7C3A5F10" w14:textId="77777777" w:rsidTr="00B34F7D">
        <w:trPr>
          <w:trHeight w:val="1084"/>
        </w:trPr>
        <w:tc>
          <w:tcPr>
            <w:tcW w:w="2516" w:type="dxa"/>
            <w:tcBorders>
              <w:top w:val="single" w:sz="4" w:space="0" w:color="BFBFBF"/>
              <w:left w:val="single" w:sz="4" w:space="0" w:color="BFBFBF"/>
              <w:bottom w:val="single" w:sz="4" w:space="0" w:color="BFBFBF"/>
              <w:right w:val="nil"/>
            </w:tcBorders>
          </w:tcPr>
          <w:p w14:paraId="1767012B" w14:textId="77777777" w:rsidR="00A4342C" w:rsidRPr="00A4342C" w:rsidRDefault="00A4342C" w:rsidP="00B34F7D">
            <w:pPr>
              <w:spacing w:after="102"/>
              <w:ind w:left="108"/>
              <w:rPr>
                <w:rFonts w:asciiTheme="majorHAnsi" w:hAnsiTheme="majorHAnsi" w:cstheme="majorHAnsi"/>
              </w:rPr>
            </w:pPr>
            <w:r w:rsidRPr="00A4342C">
              <w:rPr>
                <w:rFonts w:asciiTheme="majorHAnsi" w:eastAsia="Arial" w:hAnsiTheme="majorHAnsi" w:cstheme="majorHAnsi"/>
                <w:sz w:val="20"/>
              </w:rPr>
              <w:t xml:space="preserve">Signature complainant: </w:t>
            </w:r>
          </w:p>
          <w:p w14:paraId="65A48B03" w14:textId="77777777" w:rsidR="00A4342C" w:rsidRPr="00A4342C" w:rsidRDefault="00A4342C" w:rsidP="00B34F7D">
            <w:pPr>
              <w:spacing w:after="100"/>
              <w:ind w:left="108"/>
              <w:rPr>
                <w:rFonts w:asciiTheme="majorHAnsi" w:hAnsiTheme="majorHAnsi" w:cstheme="majorHAnsi"/>
              </w:rPr>
            </w:pPr>
            <w:r w:rsidRPr="00A4342C">
              <w:rPr>
                <w:rFonts w:asciiTheme="majorHAnsi" w:eastAsia="Arial" w:hAnsiTheme="majorHAnsi" w:cstheme="majorHAnsi"/>
                <w:sz w:val="20"/>
              </w:rPr>
              <w:t xml:space="preserve"> </w:t>
            </w:r>
          </w:p>
          <w:p w14:paraId="7475DB5C"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c>
          <w:tcPr>
            <w:tcW w:w="2555" w:type="dxa"/>
            <w:tcBorders>
              <w:top w:val="single" w:sz="4" w:space="0" w:color="BFBFBF"/>
              <w:left w:val="nil"/>
              <w:bottom w:val="single" w:sz="4" w:space="0" w:color="BFBFBF"/>
              <w:right w:val="single" w:sz="4" w:space="0" w:color="BFBFBF"/>
            </w:tcBorders>
          </w:tcPr>
          <w:p w14:paraId="686D607D" w14:textId="77777777" w:rsidR="00A4342C" w:rsidRPr="00A4342C" w:rsidRDefault="00A4342C" w:rsidP="00B34F7D">
            <w:pPr>
              <w:rPr>
                <w:rFonts w:asciiTheme="majorHAnsi" w:hAnsiTheme="majorHAnsi" w:cstheme="majorHAnsi"/>
              </w:rPr>
            </w:pPr>
          </w:p>
        </w:tc>
        <w:tc>
          <w:tcPr>
            <w:tcW w:w="4992" w:type="dxa"/>
            <w:gridSpan w:val="3"/>
            <w:tcBorders>
              <w:top w:val="single" w:sz="4" w:space="0" w:color="BFBFBF"/>
              <w:left w:val="single" w:sz="4" w:space="0" w:color="BFBFBF"/>
              <w:bottom w:val="single" w:sz="4" w:space="0" w:color="BFBFBF"/>
              <w:right w:val="single" w:sz="4" w:space="0" w:color="BFBFBF"/>
            </w:tcBorders>
            <w:vAlign w:val="bottom"/>
          </w:tcPr>
          <w:p w14:paraId="471B9638" w14:textId="77777777" w:rsidR="00A4342C" w:rsidRPr="00A4342C" w:rsidRDefault="00A4342C" w:rsidP="00B34F7D">
            <w:pPr>
              <w:spacing w:after="84"/>
              <w:ind w:left="108"/>
              <w:rPr>
                <w:rFonts w:asciiTheme="majorHAnsi" w:hAnsiTheme="majorHAnsi" w:cstheme="majorHAnsi"/>
              </w:rPr>
            </w:pPr>
            <w:r w:rsidRPr="00A4342C">
              <w:rPr>
                <w:rFonts w:asciiTheme="majorHAnsi" w:eastAsia="Arial" w:hAnsiTheme="majorHAnsi" w:cstheme="majorHAnsi"/>
                <w:sz w:val="20"/>
              </w:rPr>
              <w:t>Signature representative</w:t>
            </w:r>
            <w:r w:rsidRPr="00A4342C">
              <w:rPr>
                <w:rFonts w:asciiTheme="majorHAnsi" w:eastAsia="Arial" w:hAnsiTheme="majorHAnsi" w:cstheme="majorHAnsi"/>
                <w:b/>
              </w:rPr>
              <w:t>*</w:t>
            </w:r>
            <w:r w:rsidRPr="00A4342C">
              <w:rPr>
                <w:rFonts w:asciiTheme="majorHAnsi" w:eastAsia="Arial" w:hAnsiTheme="majorHAnsi" w:cstheme="majorHAnsi"/>
                <w:sz w:val="20"/>
              </w:rPr>
              <w:t xml:space="preserve">: </w:t>
            </w:r>
          </w:p>
          <w:p w14:paraId="085EB106" w14:textId="77777777" w:rsidR="00A4342C" w:rsidRPr="00A4342C" w:rsidRDefault="00A4342C" w:rsidP="00B34F7D">
            <w:pPr>
              <w:spacing w:after="102"/>
              <w:ind w:left="108"/>
              <w:rPr>
                <w:rFonts w:asciiTheme="majorHAnsi" w:hAnsiTheme="majorHAnsi" w:cstheme="majorHAnsi"/>
              </w:rPr>
            </w:pPr>
            <w:r w:rsidRPr="00A4342C">
              <w:rPr>
                <w:rFonts w:asciiTheme="majorHAnsi" w:eastAsia="Arial" w:hAnsiTheme="majorHAnsi" w:cstheme="majorHAnsi"/>
                <w:sz w:val="20"/>
              </w:rPr>
              <w:t xml:space="preserve"> </w:t>
            </w:r>
          </w:p>
          <w:p w14:paraId="33B9DC04"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r>
    </w:tbl>
    <w:p w14:paraId="665DF24E" w14:textId="77777777" w:rsidR="00A4342C" w:rsidRPr="00A4342C" w:rsidRDefault="00A4342C" w:rsidP="00A4342C">
      <w:pPr>
        <w:spacing w:after="1"/>
        <w:rPr>
          <w:rFonts w:asciiTheme="majorHAnsi" w:hAnsiTheme="majorHAnsi" w:cstheme="majorHAnsi"/>
        </w:rPr>
      </w:pPr>
      <w:r w:rsidRPr="00A4342C">
        <w:rPr>
          <w:rFonts w:asciiTheme="majorHAnsi" w:eastAsia="Arial" w:hAnsiTheme="majorHAnsi" w:cstheme="majorHAnsi"/>
          <w:b/>
          <w:sz w:val="22"/>
        </w:rPr>
        <w:t>*</w:t>
      </w:r>
      <w:r w:rsidRPr="00A4342C">
        <w:rPr>
          <w:rFonts w:asciiTheme="majorHAnsi" w:eastAsia="Arial" w:hAnsiTheme="majorHAnsi" w:cstheme="majorHAnsi"/>
          <w:sz w:val="20"/>
        </w:rPr>
        <w:t xml:space="preserve"> = optional </w:t>
      </w:r>
    </w:p>
    <w:p w14:paraId="1F01D6D4" w14:textId="77777777" w:rsidR="007E2264" w:rsidRDefault="007E2264">
      <w:pPr>
        <w:rPr>
          <w:rFonts w:asciiTheme="majorHAnsi" w:eastAsia="Arial" w:hAnsiTheme="majorHAnsi" w:cstheme="majorBidi"/>
          <w:color w:val="365F91" w:themeColor="accent1" w:themeShade="BF"/>
          <w:sz w:val="20"/>
          <w:szCs w:val="32"/>
        </w:rPr>
      </w:pPr>
      <w:r>
        <w:rPr>
          <w:rFonts w:eastAsia="Arial"/>
          <w:sz w:val="20"/>
        </w:rPr>
        <w:br w:type="page"/>
      </w:r>
    </w:p>
    <w:p w14:paraId="4EC8157F" w14:textId="77777777" w:rsidR="007E2264" w:rsidRDefault="007E2264" w:rsidP="002A2984">
      <w:pPr>
        <w:pStyle w:val="Heading1"/>
      </w:pPr>
    </w:p>
    <w:p w14:paraId="6CED884B" w14:textId="77777777" w:rsidR="007E2264" w:rsidRDefault="007E2264" w:rsidP="002A2984">
      <w:pPr>
        <w:pStyle w:val="Heading1"/>
      </w:pPr>
    </w:p>
    <w:p w14:paraId="3774C8EC" w14:textId="04E34CB1" w:rsidR="00A4342C" w:rsidRPr="002A2984" w:rsidRDefault="00A4342C" w:rsidP="002A2984">
      <w:pPr>
        <w:pStyle w:val="Heading1"/>
      </w:pPr>
      <w:r w:rsidRPr="00A4342C">
        <w:t xml:space="preserve">To be completed by the superior officer </w:t>
      </w:r>
    </w:p>
    <w:tbl>
      <w:tblPr>
        <w:tblStyle w:val="TableGrid0"/>
        <w:tblW w:w="10063" w:type="dxa"/>
        <w:tblInd w:w="-108" w:type="dxa"/>
        <w:tblCellMar>
          <w:top w:w="122" w:type="dxa"/>
          <w:bottom w:w="7" w:type="dxa"/>
          <w:right w:w="6" w:type="dxa"/>
        </w:tblCellMar>
        <w:tblLook w:val="04A0" w:firstRow="1" w:lastRow="0" w:firstColumn="1" w:lastColumn="0" w:noHBand="0" w:noVBand="1"/>
      </w:tblPr>
      <w:tblGrid>
        <w:gridCol w:w="1668"/>
        <w:gridCol w:w="1837"/>
        <w:gridCol w:w="1424"/>
        <w:gridCol w:w="844"/>
        <w:gridCol w:w="7"/>
        <w:gridCol w:w="566"/>
        <w:gridCol w:w="278"/>
        <w:gridCol w:w="573"/>
        <w:gridCol w:w="2866"/>
      </w:tblGrid>
      <w:tr w:rsidR="00A4342C" w:rsidRPr="00A4342C" w14:paraId="547192B7" w14:textId="77777777" w:rsidTr="002A2984">
        <w:trPr>
          <w:trHeight w:val="360"/>
        </w:trPr>
        <w:tc>
          <w:tcPr>
            <w:tcW w:w="1668" w:type="dxa"/>
            <w:tcBorders>
              <w:top w:val="single" w:sz="4" w:space="0" w:color="BFBFBF"/>
              <w:left w:val="single" w:sz="4" w:space="0" w:color="BFBFBF"/>
              <w:bottom w:val="single" w:sz="4" w:space="0" w:color="BFBFBF"/>
              <w:right w:val="single" w:sz="4" w:space="0" w:color="BFBFBF"/>
            </w:tcBorders>
            <w:vAlign w:val="bottom"/>
          </w:tcPr>
          <w:p w14:paraId="164CDD7A"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Officer’s name: </w:t>
            </w:r>
          </w:p>
        </w:tc>
        <w:tc>
          <w:tcPr>
            <w:tcW w:w="1837" w:type="dxa"/>
            <w:tcBorders>
              <w:top w:val="single" w:sz="4" w:space="0" w:color="BFBFBF"/>
              <w:left w:val="single" w:sz="4" w:space="0" w:color="BFBFBF"/>
              <w:bottom w:val="single" w:sz="4" w:space="0" w:color="BFBFBF"/>
              <w:right w:val="nil"/>
            </w:tcBorders>
            <w:vAlign w:val="bottom"/>
          </w:tcPr>
          <w:p w14:paraId="1DD95FB3"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c>
          <w:tcPr>
            <w:tcW w:w="2841" w:type="dxa"/>
            <w:gridSpan w:val="4"/>
            <w:tcBorders>
              <w:top w:val="single" w:sz="4" w:space="0" w:color="BFBFBF"/>
              <w:left w:val="nil"/>
              <w:bottom w:val="single" w:sz="4" w:space="0" w:color="BFBFBF"/>
              <w:right w:val="single" w:sz="4" w:space="0" w:color="BFBFBF"/>
            </w:tcBorders>
          </w:tcPr>
          <w:p w14:paraId="3739095B" w14:textId="77777777" w:rsidR="00A4342C" w:rsidRPr="00A4342C" w:rsidRDefault="00A4342C" w:rsidP="00B34F7D">
            <w:pPr>
              <w:rPr>
                <w:rFonts w:asciiTheme="majorHAnsi" w:hAnsiTheme="majorHAnsi" w:cstheme="majorHAnsi"/>
              </w:rPr>
            </w:pPr>
          </w:p>
        </w:tc>
        <w:tc>
          <w:tcPr>
            <w:tcW w:w="851" w:type="dxa"/>
            <w:gridSpan w:val="2"/>
            <w:tcBorders>
              <w:top w:val="single" w:sz="4" w:space="0" w:color="BFBFBF"/>
              <w:left w:val="single" w:sz="4" w:space="0" w:color="BFBFBF"/>
              <w:bottom w:val="single" w:sz="4" w:space="0" w:color="BFBFBF"/>
              <w:right w:val="single" w:sz="4" w:space="0" w:color="BFBFBF"/>
            </w:tcBorders>
            <w:vAlign w:val="bottom"/>
          </w:tcPr>
          <w:p w14:paraId="2228ABCC" w14:textId="77777777" w:rsidR="00A4342C" w:rsidRPr="00A4342C" w:rsidRDefault="00A4342C" w:rsidP="00B34F7D">
            <w:pPr>
              <w:ind w:left="107"/>
              <w:rPr>
                <w:rFonts w:asciiTheme="majorHAnsi" w:hAnsiTheme="majorHAnsi" w:cstheme="majorHAnsi"/>
              </w:rPr>
            </w:pPr>
            <w:r w:rsidRPr="00A4342C">
              <w:rPr>
                <w:rFonts w:asciiTheme="majorHAnsi" w:eastAsia="Arial" w:hAnsiTheme="majorHAnsi" w:cstheme="majorHAnsi"/>
                <w:sz w:val="20"/>
              </w:rPr>
              <w:t xml:space="preserve">Rank: </w:t>
            </w:r>
          </w:p>
        </w:tc>
        <w:tc>
          <w:tcPr>
            <w:tcW w:w="2866" w:type="dxa"/>
            <w:tcBorders>
              <w:top w:val="single" w:sz="4" w:space="0" w:color="BFBFBF"/>
              <w:left w:val="single" w:sz="4" w:space="0" w:color="BFBFBF"/>
              <w:bottom w:val="single" w:sz="4" w:space="0" w:color="BFBFBF"/>
              <w:right w:val="single" w:sz="4" w:space="0" w:color="BFBFBF"/>
            </w:tcBorders>
            <w:vAlign w:val="bottom"/>
          </w:tcPr>
          <w:p w14:paraId="0D536C62"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r>
      <w:tr w:rsidR="002A2984" w:rsidRPr="00A4342C" w14:paraId="7D2FF7B6" w14:textId="77777777" w:rsidTr="002A2984">
        <w:trPr>
          <w:trHeight w:val="360"/>
        </w:trPr>
        <w:tc>
          <w:tcPr>
            <w:tcW w:w="3505" w:type="dxa"/>
            <w:gridSpan w:val="2"/>
            <w:tcBorders>
              <w:top w:val="single" w:sz="4" w:space="0" w:color="BFBFBF"/>
              <w:left w:val="single" w:sz="4" w:space="0" w:color="BFBFBF"/>
              <w:bottom w:val="single" w:sz="4" w:space="0" w:color="BFBFBF"/>
              <w:right w:val="nil"/>
            </w:tcBorders>
            <w:vAlign w:val="bottom"/>
          </w:tcPr>
          <w:p w14:paraId="24164947" w14:textId="69C2E6C0" w:rsidR="002A2984" w:rsidRPr="00A4342C" w:rsidRDefault="002A2984" w:rsidP="00B34F7D">
            <w:pPr>
              <w:ind w:left="108"/>
              <w:rPr>
                <w:rFonts w:asciiTheme="majorHAnsi" w:hAnsiTheme="majorHAnsi" w:cstheme="majorHAnsi"/>
              </w:rPr>
            </w:pPr>
            <w:r w:rsidRPr="00A4342C">
              <w:rPr>
                <w:rFonts w:asciiTheme="majorHAnsi" w:eastAsia="Arial" w:hAnsiTheme="majorHAnsi" w:cstheme="majorHAnsi"/>
                <w:sz w:val="20"/>
              </w:rPr>
              <w:t>Date of meeting with the co</w:t>
            </w:r>
            <w:r>
              <w:rPr>
                <w:rFonts w:asciiTheme="majorHAnsi" w:eastAsia="Arial" w:hAnsiTheme="majorHAnsi" w:cstheme="majorHAnsi"/>
                <w:sz w:val="20"/>
              </w:rPr>
              <w:t>mplainant:</w:t>
            </w:r>
          </w:p>
        </w:tc>
        <w:tc>
          <w:tcPr>
            <w:tcW w:w="1424" w:type="dxa"/>
            <w:tcBorders>
              <w:top w:val="single" w:sz="4" w:space="0" w:color="BFBFBF"/>
              <w:left w:val="single" w:sz="4" w:space="0" w:color="BFBFBF"/>
              <w:bottom w:val="single" w:sz="4" w:space="0" w:color="BFBFBF"/>
              <w:right w:val="nil"/>
            </w:tcBorders>
            <w:vAlign w:val="bottom"/>
          </w:tcPr>
          <w:p w14:paraId="2DF94589" w14:textId="77777777" w:rsidR="002A2984" w:rsidRPr="00A4342C" w:rsidRDefault="002A2984" w:rsidP="00B34F7D">
            <w:pPr>
              <w:ind w:left="107"/>
              <w:rPr>
                <w:rFonts w:asciiTheme="majorHAnsi" w:hAnsiTheme="majorHAnsi" w:cstheme="majorHAnsi"/>
              </w:rPr>
            </w:pPr>
            <w:r w:rsidRPr="00A4342C">
              <w:rPr>
                <w:rFonts w:asciiTheme="majorHAnsi" w:eastAsia="Arial" w:hAnsiTheme="majorHAnsi" w:cstheme="majorHAnsi"/>
                <w:sz w:val="20"/>
              </w:rPr>
              <w:t xml:space="preserve"> </w:t>
            </w:r>
          </w:p>
        </w:tc>
        <w:tc>
          <w:tcPr>
            <w:tcW w:w="851" w:type="dxa"/>
            <w:gridSpan w:val="2"/>
            <w:tcBorders>
              <w:top w:val="single" w:sz="4" w:space="0" w:color="BFBFBF"/>
              <w:left w:val="nil"/>
              <w:bottom w:val="single" w:sz="4" w:space="0" w:color="BFBFBF"/>
              <w:right w:val="nil"/>
            </w:tcBorders>
          </w:tcPr>
          <w:p w14:paraId="4EED6A24" w14:textId="77777777" w:rsidR="002A2984" w:rsidRPr="00A4342C" w:rsidRDefault="002A2984" w:rsidP="00B34F7D">
            <w:pPr>
              <w:rPr>
                <w:rFonts w:asciiTheme="majorHAnsi" w:hAnsiTheme="majorHAnsi" w:cstheme="majorHAnsi"/>
              </w:rPr>
            </w:pPr>
          </w:p>
        </w:tc>
        <w:tc>
          <w:tcPr>
            <w:tcW w:w="4283" w:type="dxa"/>
            <w:gridSpan w:val="4"/>
            <w:tcBorders>
              <w:top w:val="single" w:sz="4" w:space="0" w:color="BFBFBF"/>
              <w:left w:val="nil"/>
              <w:bottom w:val="single" w:sz="4" w:space="0" w:color="BFBFBF"/>
              <w:right w:val="single" w:sz="4" w:space="0" w:color="BFBFBF"/>
            </w:tcBorders>
          </w:tcPr>
          <w:p w14:paraId="050DCAF6" w14:textId="77777777" w:rsidR="002A2984" w:rsidRPr="00A4342C" w:rsidRDefault="002A2984" w:rsidP="00B34F7D">
            <w:pPr>
              <w:rPr>
                <w:rFonts w:asciiTheme="majorHAnsi" w:hAnsiTheme="majorHAnsi" w:cstheme="majorHAnsi"/>
              </w:rPr>
            </w:pPr>
          </w:p>
        </w:tc>
      </w:tr>
      <w:tr w:rsidR="002A2984" w:rsidRPr="00A4342C" w14:paraId="487BB487" w14:textId="77777777" w:rsidTr="002A2984">
        <w:trPr>
          <w:trHeight w:val="380"/>
        </w:trPr>
        <w:tc>
          <w:tcPr>
            <w:tcW w:w="3505" w:type="dxa"/>
            <w:gridSpan w:val="2"/>
            <w:tcBorders>
              <w:top w:val="single" w:sz="4" w:space="0" w:color="BFBFBF"/>
              <w:left w:val="single" w:sz="4" w:space="0" w:color="BFBFBF"/>
              <w:bottom w:val="single" w:sz="4" w:space="0" w:color="BFBFBF"/>
              <w:right w:val="nil"/>
            </w:tcBorders>
          </w:tcPr>
          <w:p w14:paraId="343EF1BC" w14:textId="3656CC74" w:rsidR="002A2984" w:rsidRPr="00A4342C" w:rsidRDefault="002A2984" w:rsidP="00B34F7D">
            <w:pPr>
              <w:ind w:left="108"/>
              <w:rPr>
                <w:rFonts w:asciiTheme="majorHAnsi" w:hAnsiTheme="majorHAnsi" w:cstheme="majorHAnsi"/>
              </w:rPr>
            </w:pPr>
            <w:r w:rsidRPr="00A4342C">
              <w:rPr>
                <w:rFonts w:asciiTheme="majorHAnsi" w:eastAsia="Arial" w:hAnsiTheme="majorHAnsi" w:cstheme="majorHAnsi"/>
                <w:sz w:val="20"/>
              </w:rPr>
              <w:t>Has the complaint been reso</w:t>
            </w:r>
            <w:r>
              <w:rPr>
                <w:rFonts w:asciiTheme="majorHAnsi" w:eastAsia="Arial" w:hAnsiTheme="majorHAnsi" w:cstheme="majorHAnsi"/>
                <w:sz w:val="20"/>
              </w:rPr>
              <w:t>lved?</w:t>
            </w:r>
          </w:p>
        </w:tc>
        <w:tc>
          <w:tcPr>
            <w:tcW w:w="2268" w:type="dxa"/>
            <w:gridSpan w:val="2"/>
            <w:tcBorders>
              <w:top w:val="single" w:sz="4" w:space="0" w:color="BFBFBF"/>
              <w:left w:val="single" w:sz="4" w:space="0" w:color="BFBFBF"/>
              <w:bottom w:val="single" w:sz="4" w:space="0" w:color="BFBFBF"/>
              <w:right w:val="nil"/>
            </w:tcBorders>
            <w:vAlign w:val="bottom"/>
          </w:tcPr>
          <w:p w14:paraId="5C40F6DE" w14:textId="00B165C6" w:rsidR="002A2984" w:rsidRPr="00A4342C" w:rsidRDefault="002A2984" w:rsidP="00B34F7D">
            <w:pPr>
              <w:ind w:left="107"/>
              <w:rPr>
                <w:rFonts w:asciiTheme="majorHAnsi" w:hAnsiTheme="majorHAnsi" w:cstheme="majorHAnsi"/>
              </w:rPr>
            </w:pPr>
            <w:proofErr w:type="gramStart"/>
            <w:r w:rsidRPr="002A2984">
              <w:rPr>
                <w:rFonts w:asciiTheme="majorHAnsi" w:eastAsia="Arial" w:hAnsiTheme="majorHAnsi" w:cstheme="majorHAnsi"/>
                <w:sz w:val="40"/>
                <w:szCs w:val="40"/>
              </w:rPr>
              <w:t xml:space="preserve">□ </w:t>
            </w:r>
            <w:r w:rsidRPr="00A4342C">
              <w:rPr>
                <w:rFonts w:asciiTheme="majorHAnsi" w:eastAsia="Arial" w:hAnsiTheme="majorHAnsi" w:cstheme="majorHAnsi"/>
                <w:sz w:val="20"/>
              </w:rPr>
              <w:t xml:space="preserve"> YES</w:t>
            </w:r>
            <w:proofErr w:type="gramEnd"/>
            <w:r w:rsidRPr="00A4342C">
              <w:rPr>
                <w:rFonts w:asciiTheme="majorHAnsi" w:eastAsia="Arial" w:hAnsiTheme="majorHAnsi" w:cstheme="majorHAnsi"/>
                <w:sz w:val="20"/>
              </w:rPr>
              <w:t xml:space="preserve"> </w:t>
            </w:r>
          </w:p>
        </w:tc>
        <w:tc>
          <w:tcPr>
            <w:tcW w:w="851" w:type="dxa"/>
            <w:gridSpan w:val="3"/>
            <w:tcBorders>
              <w:top w:val="single" w:sz="4" w:space="0" w:color="BFBFBF"/>
              <w:left w:val="nil"/>
              <w:bottom w:val="single" w:sz="4" w:space="0" w:color="BFBFBF"/>
              <w:right w:val="single" w:sz="4" w:space="0" w:color="BFBFBF"/>
            </w:tcBorders>
          </w:tcPr>
          <w:p w14:paraId="434B9211" w14:textId="77777777" w:rsidR="002A2984" w:rsidRPr="00A4342C" w:rsidRDefault="002A2984" w:rsidP="00B34F7D">
            <w:pPr>
              <w:rPr>
                <w:rFonts w:asciiTheme="majorHAnsi" w:hAnsiTheme="majorHAnsi" w:cstheme="majorHAnsi"/>
              </w:rPr>
            </w:pPr>
          </w:p>
        </w:tc>
        <w:tc>
          <w:tcPr>
            <w:tcW w:w="3439" w:type="dxa"/>
            <w:gridSpan w:val="2"/>
            <w:tcBorders>
              <w:top w:val="single" w:sz="4" w:space="0" w:color="BFBFBF"/>
              <w:left w:val="single" w:sz="4" w:space="0" w:color="BFBFBF"/>
              <w:bottom w:val="single" w:sz="4" w:space="0" w:color="BFBFBF"/>
              <w:right w:val="single" w:sz="4" w:space="0" w:color="BFBFBF"/>
            </w:tcBorders>
            <w:vAlign w:val="bottom"/>
          </w:tcPr>
          <w:p w14:paraId="452F73D6" w14:textId="663D957D" w:rsidR="002A2984" w:rsidRPr="00A4342C" w:rsidRDefault="002A2984" w:rsidP="00B34F7D">
            <w:pPr>
              <w:ind w:left="108"/>
              <w:rPr>
                <w:rFonts w:asciiTheme="majorHAnsi" w:hAnsiTheme="majorHAnsi" w:cstheme="majorHAnsi"/>
              </w:rPr>
            </w:pPr>
            <w:r w:rsidRPr="002A2984">
              <w:rPr>
                <w:rFonts w:asciiTheme="majorHAnsi" w:eastAsia="Arial" w:hAnsiTheme="majorHAnsi" w:cstheme="majorHAnsi"/>
                <w:sz w:val="40"/>
                <w:szCs w:val="40"/>
              </w:rPr>
              <w:t xml:space="preserve">□ </w:t>
            </w:r>
            <w:r w:rsidRPr="00A4342C">
              <w:rPr>
                <w:rFonts w:asciiTheme="majorHAnsi" w:eastAsia="Arial" w:hAnsiTheme="majorHAnsi" w:cstheme="majorHAnsi"/>
                <w:sz w:val="20"/>
              </w:rPr>
              <w:t xml:space="preserve">  NO </w:t>
            </w:r>
          </w:p>
        </w:tc>
      </w:tr>
      <w:tr w:rsidR="00A4342C" w:rsidRPr="00A4342C" w14:paraId="02D3499B" w14:textId="77777777" w:rsidTr="002A2984">
        <w:trPr>
          <w:trHeight w:val="1759"/>
        </w:trPr>
        <w:tc>
          <w:tcPr>
            <w:tcW w:w="3505" w:type="dxa"/>
            <w:gridSpan w:val="2"/>
            <w:tcBorders>
              <w:top w:val="single" w:sz="4" w:space="0" w:color="BFBFBF"/>
              <w:left w:val="single" w:sz="4" w:space="0" w:color="BFBFBF"/>
              <w:bottom w:val="single" w:sz="4" w:space="0" w:color="BFBFBF"/>
              <w:right w:val="nil"/>
            </w:tcBorders>
            <w:vAlign w:val="bottom"/>
          </w:tcPr>
          <w:p w14:paraId="4CC98C70" w14:textId="77777777" w:rsidR="00A4342C" w:rsidRPr="00A4342C" w:rsidRDefault="00A4342C" w:rsidP="00B34F7D">
            <w:pPr>
              <w:spacing w:after="102"/>
              <w:ind w:left="108"/>
              <w:rPr>
                <w:rFonts w:asciiTheme="majorHAnsi" w:hAnsiTheme="majorHAnsi" w:cstheme="majorHAnsi"/>
              </w:rPr>
            </w:pPr>
            <w:r w:rsidRPr="00A4342C">
              <w:rPr>
                <w:rFonts w:asciiTheme="majorHAnsi" w:eastAsia="Arial" w:hAnsiTheme="majorHAnsi" w:cstheme="majorHAnsi"/>
                <w:sz w:val="20"/>
              </w:rPr>
              <w:t xml:space="preserve">Description: </w:t>
            </w:r>
          </w:p>
          <w:p w14:paraId="6B1D8604" w14:textId="77777777" w:rsidR="00A4342C" w:rsidRPr="00A4342C" w:rsidRDefault="00A4342C" w:rsidP="00B34F7D">
            <w:pPr>
              <w:spacing w:after="100"/>
              <w:ind w:left="108"/>
              <w:rPr>
                <w:rFonts w:asciiTheme="majorHAnsi" w:hAnsiTheme="majorHAnsi" w:cstheme="majorHAnsi"/>
              </w:rPr>
            </w:pPr>
            <w:r w:rsidRPr="00A4342C">
              <w:rPr>
                <w:rFonts w:asciiTheme="majorHAnsi" w:eastAsia="Arial" w:hAnsiTheme="majorHAnsi" w:cstheme="majorHAnsi"/>
                <w:sz w:val="20"/>
              </w:rPr>
              <w:t xml:space="preserve"> </w:t>
            </w:r>
          </w:p>
          <w:p w14:paraId="66AB45C8" w14:textId="77777777" w:rsidR="00A4342C" w:rsidRPr="00A4342C" w:rsidRDefault="00A4342C" w:rsidP="00B34F7D">
            <w:pPr>
              <w:spacing w:after="102"/>
              <w:ind w:left="108"/>
              <w:rPr>
                <w:rFonts w:asciiTheme="majorHAnsi" w:hAnsiTheme="majorHAnsi" w:cstheme="majorHAnsi"/>
              </w:rPr>
            </w:pPr>
            <w:r w:rsidRPr="00A4342C">
              <w:rPr>
                <w:rFonts w:asciiTheme="majorHAnsi" w:eastAsia="Arial" w:hAnsiTheme="majorHAnsi" w:cstheme="majorHAnsi"/>
                <w:sz w:val="20"/>
              </w:rPr>
              <w:t xml:space="preserve"> </w:t>
            </w:r>
          </w:p>
          <w:p w14:paraId="53A0ED16" w14:textId="77777777" w:rsidR="00A4342C" w:rsidRPr="00A4342C" w:rsidRDefault="00A4342C" w:rsidP="00B34F7D">
            <w:pPr>
              <w:spacing w:after="102"/>
              <w:ind w:left="108"/>
              <w:rPr>
                <w:rFonts w:asciiTheme="majorHAnsi" w:hAnsiTheme="majorHAnsi" w:cstheme="majorHAnsi"/>
              </w:rPr>
            </w:pPr>
            <w:r w:rsidRPr="00A4342C">
              <w:rPr>
                <w:rFonts w:asciiTheme="majorHAnsi" w:eastAsia="Arial" w:hAnsiTheme="majorHAnsi" w:cstheme="majorHAnsi"/>
                <w:sz w:val="20"/>
              </w:rPr>
              <w:t xml:space="preserve"> </w:t>
            </w:r>
          </w:p>
          <w:p w14:paraId="5FB44041"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c>
          <w:tcPr>
            <w:tcW w:w="2841" w:type="dxa"/>
            <w:gridSpan w:val="4"/>
            <w:tcBorders>
              <w:top w:val="single" w:sz="4" w:space="0" w:color="BFBFBF"/>
              <w:left w:val="nil"/>
              <w:bottom w:val="single" w:sz="4" w:space="0" w:color="BFBFBF"/>
              <w:right w:val="nil"/>
            </w:tcBorders>
          </w:tcPr>
          <w:p w14:paraId="2111E099" w14:textId="77777777" w:rsidR="00A4342C" w:rsidRPr="00A4342C" w:rsidRDefault="00A4342C" w:rsidP="00B34F7D">
            <w:pPr>
              <w:rPr>
                <w:rFonts w:asciiTheme="majorHAnsi" w:hAnsiTheme="majorHAnsi" w:cstheme="majorHAnsi"/>
              </w:rPr>
            </w:pPr>
          </w:p>
        </w:tc>
        <w:tc>
          <w:tcPr>
            <w:tcW w:w="851" w:type="dxa"/>
            <w:gridSpan w:val="2"/>
            <w:tcBorders>
              <w:top w:val="single" w:sz="4" w:space="0" w:color="BFBFBF"/>
              <w:left w:val="nil"/>
              <w:bottom w:val="single" w:sz="4" w:space="0" w:color="BFBFBF"/>
              <w:right w:val="nil"/>
            </w:tcBorders>
          </w:tcPr>
          <w:p w14:paraId="45E1FF09"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0A01D19E" w14:textId="77777777" w:rsidR="00A4342C" w:rsidRPr="00A4342C" w:rsidRDefault="00A4342C" w:rsidP="00B34F7D">
            <w:pPr>
              <w:rPr>
                <w:rFonts w:asciiTheme="majorHAnsi" w:hAnsiTheme="majorHAnsi" w:cstheme="majorHAnsi"/>
              </w:rPr>
            </w:pPr>
          </w:p>
        </w:tc>
      </w:tr>
      <w:tr w:rsidR="00A4342C" w:rsidRPr="00A4342C" w14:paraId="1596A288" w14:textId="77777777" w:rsidTr="002A2984">
        <w:trPr>
          <w:trHeight w:val="710"/>
        </w:trPr>
        <w:tc>
          <w:tcPr>
            <w:tcW w:w="3505" w:type="dxa"/>
            <w:gridSpan w:val="2"/>
            <w:tcBorders>
              <w:top w:val="single" w:sz="4" w:space="0" w:color="BFBFBF"/>
              <w:left w:val="single" w:sz="4" w:space="0" w:color="BFBFBF"/>
              <w:bottom w:val="single" w:sz="4" w:space="0" w:color="BFBFBF"/>
              <w:right w:val="single" w:sz="4" w:space="0" w:color="BFBFBF"/>
            </w:tcBorders>
          </w:tcPr>
          <w:p w14:paraId="7EBB836A"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Signature superior officer: </w:t>
            </w:r>
          </w:p>
        </w:tc>
        <w:tc>
          <w:tcPr>
            <w:tcW w:w="2841" w:type="dxa"/>
            <w:gridSpan w:val="4"/>
            <w:tcBorders>
              <w:top w:val="single" w:sz="4" w:space="0" w:color="BFBFBF"/>
              <w:left w:val="single" w:sz="4" w:space="0" w:color="BFBFBF"/>
              <w:bottom w:val="single" w:sz="4" w:space="0" w:color="BFBFBF"/>
              <w:right w:val="nil"/>
            </w:tcBorders>
            <w:vAlign w:val="bottom"/>
          </w:tcPr>
          <w:p w14:paraId="7AAD7DFB" w14:textId="77777777" w:rsidR="00A4342C" w:rsidRPr="00A4342C" w:rsidRDefault="00A4342C" w:rsidP="00B34F7D">
            <w:pPr>
              <w:spacing w:after="100"/>
              <w:ind w:left="108"/>
              <w:rPr>
                <w:rFonts w:asciiTheme="majorHAnsi" w:hAnsiTheme="majorHAnsi" w:cstheme="majorHAnsi"/>
              </w:rPr>
            </w:pPr>
            <w:r w:rsidRPr="00A4342C">
              <w:rPr>
                <w:rFonts w:asciiTheme="majorHAnsi" w:eastAsia="Arial" w:hAnsiTheme="majorHAnsi" w:cstheme="majorHAnsi"/>
                <w:sz w:val="20"/>
              </w:rPr>
              <w:t xml:space="preserve"> </w:t>
            </w:r>
          </w:p>
          <w:p w14:paraId="6CC6FC7E" w14:textId="77777777" w:rsidR="00A4342C" w:rsidRPr="00A4342C" w:rsidRDefault="00A4342C" w:rsidP="00B34F7D">
            <w:pPr>
              <w:ind w:left="108"/>
              <w:rPr>
                <w:rFonts w:asciiTheme="majorHAnsi" w:hAnsiTheme="majorHAnsi" w:cstheme="majorHAnsi"/>
              </w:rPr>
            </w:pPr>
            <w:r w:rsidRPr="00A4342C">
              <w:rPr>
                <w:rFonts w:asciiTheme="majorHAnsi" w:eastAsia="Arial" w:hAnsiTheme="majorHAnsi" w:cstheme="majorHAnsi"/>
                <w:sz w:val="20"/>
              </w:rPr>
              <w:t xml:space="preserve"> </w:t>
            </w:r>
          </w:p>
        </w:tc>
        <w:tc>
          <w:tcPr>
            <w:tcW w:w="851" w:type="dxa"/>
            <w:gridSpan w:val="2"/>
            <w:tcBorders>
              <w:top w:val="single" w:sz="4" w:space="0" w:color="BFBFBF"/>
              <w:left w:val="nil"/>
              <w:bottom w:val="single" w:sz="4" w:space="0" w:color="BFBFBF"/>
              <w:right w:val="nil"/>
            </w:tcBorders>
          </w:tcPr>
          <w:p w14:paraId="28D166C9"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0460EDFC" w14:textId="77777777" w:rsidR="00A4342C" w:rsidRPr="00A4342C" w:rsidRDefault="00A4342C" w:rsidP="00B34F7D">
            <w:pPr>
              <w:rPr>
                <w:rFonts w:asciiTheme="majorHAnsi" w:hAnsiTheme="majorHAnsi" w:cstheme="majorHAnsi"/>
              </w:rPr>
            </w:pPr>
          </w:p>
        </w:tc>
      </w:tr>
    </w:tbl>
    <w:p w14:paraId="26F541A5" w14:textId="77777777" w:rsidR="007E2264" w:rsidRDefault="00A4342C" w:rsidP="007E2264">
      <w:pPr>
        <w:pStyle w:val="Heading1"/>
        <w:rPr>
          <w:rFonts w:eastAsia="Arial"/>
          <w:sz w:val="20"/>
        </w:rPr>
      </w:pPr>
      <w:r w:rsidRPr="00A4342C">
        <w:rPr>
          <w:rFonts w:eastAsia="Arial"/>
          <w:sz w:val="20"/>
        </w:rPr>
        <w:t xml:space="preserve"> </w:t>
      </w:r>
    </w:p>
    <w:p w14:paraId="44D587D0" w14:textId="77777777" w:rsidR="007E2264" w:rsidRDefault="007E2264" w:rsidP="007E2264">
      <w:pPr>
        <w:pStyle w:val="Heading1"/>
        <w:rPr>
          <w:rFonts w:eastAsia="Arial"/>
          <w:sz w:val="20"/>
        </w:rPr>
      </w:pPr>
    </w:p>
    <w:p w14:paraId="7573A5AC" w14:textId="29E4156F" w:rsidR="00A4342C" w:rsidRPr="007E2264" w:rsidRDefault="00A4342C" w:rsidP="007E2264">
      <w:pPr>
        <w:pStyle w:val="Heading1"/>
      </w:pPr>
      <w:r w:rsidRPr="00A4342C">
        <w:t xml:space="preserve">To be completed by the head of department </w:t>
      </w:r>
    </w:p>
    <w:tbl>
      <w:tblPr>
        <w:tblStyle w:val="TableGrid0"/>
        <w:tblW w:w="10063" w:type="dxa"/>
        <w:tblInd w:w="-108" w:type="dxa"/>
        <w:tblCellMar>
          <w:top w:w="123" w:type="dxa"/>
          <w:left w:w="107" w:type="dxa"/>
          <w:bottom w:w="8" w:type="dxa"/>
          <w:right w:w="78" w:type="dxa"/>
        </w:tblCellMar>
        <w:tblLook w:val="04A0" w:firstRow="1" w:lastRow="0" w:firstColumn="1" w:lastColumn="0" w:noHBand="0" w:noVBand="1"/>
      </w:tblPr>
      <w:tblGrid>
        <w:gridCol w:w="2944"/>
        <w:gridCol w:w="1134"/>
        <w:gridCol w:w="2268"/>
        <w:gridCol w:w="851"/>
        <w:gridCol w:w="2866"/>
      </w:tblGrid>
      <w:tr w:rsidR="00A4342C" w:rsidRPr="00A4342C" w14:paraId="00AA6E37" w14:textId="77777777" w:rsidTr="00B34F7D">
        <w:trPr>
          <w:trHeight w:val="360"/>
        </w:trPr>
        <w:tc>
          <w:tcPr>
            <w:tcW w:w="2944" w:type="dxa"/>
            <w:tcBorders>
              <w:top w:val="single" w:sz="4" w:space="0" w:color="BFBFBF"/>
              <w:left w:val="single" w:sz="4" w:space="0" w:color="BFBFBF"/>
              <w:bottom w:val="single" w:sz="4" w:space="0" w:color="BFBFBF"/>
              <w:right w:val="single" w:sz="4" w:space="0" w:color="BFBFBF"/>
            </w:tcBorders>
            <w:vAlign w:val="bottom"/>
          </w:tcPr>
          <w:p w14:paraId="70A7BF8D"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Head of department’s name: </w:t>
            </w:r>
          </w:p>
        </w:tc>
        <w:tc>
          <w:tcPr>
            <w:tcW w:w="1134" w:type="dxa"/>
            <w:tcBorders>
              <w:top w:val="single" w:sz="4" w:space="0" w:color="BFBFBF"/>
              <w:left w:val="single" w:sz="4" w:space="0" w:color="BFBFBF"/>
              <w:bottom w:val="single" w:sz="4" w:space="0" w:color="BFBFBF"/>
              <w:right w:val="nil"/>
            </w:tcBorders>
            <w:vAlign w:val="bottom"/>
          </w:tcPr>
          <w:p w14:paraId="6E6C7F07" w14:textId="77777777" w:rsidR="00A4342C" w:rsidRPr="00A4342C" w:rsidRDefault="00A4342C" w:rsidP="00B34F7D">
            <w:pPr>
              <w:rPr>
                <w:rFonts w:asciiTheme="majorHAnsi" w:hAnsiTheme="majorHAnsi" w:cstheme="majorHAnsi"/>
              </w:rPr>
            </w:pPr>
            <w:r w:rsidRPr="00A4342C">
              <w:rPr>
                <w:rFonts w:asciiTheme="majorHAnsi" w:eastAsia="Arial" w:hAnsiTheme="majorHAnsi" w:cstheme="majorHAnsi"/>
                <w:sz w:val="20"/>
              </w:rPr>
              <w:t xml:space="preserve"> </w:t>
            </w:r>
          </w:p>
        </w:tc>
        <w:tc>
          <w:tcPr>
            <w:tcW w:w="2268" w:type="dxa"/>
            <w:tcBorders>
              <w:top w:val="single" w:sz="4" w:space="0" w:color="BFBFBF"/>
              <w:left w:val="nil"/>
              <w:bottom w:val="single" w:sz="4" w:space="0" w:color="BFBFBF"/>
              <w:right w:val="single" w:sz="4" w:space="0" w:color="BFBFBF"/>
            </w:tcBorders>
          </w:tcPr>
          <w:p w14:paraId="535224A8" w14:textId="77777777" w:rsidR="00A4342C" w:rsidRPr="00A4342C" w:rsidRDefault="00A4342C" w:rsidP="00B34F7D">
            <w:pPr>
              <w:rPr>
                <w:rFonts w:asciiTheme="majorHAnsi" w:hAnsiTheme="majorHAnsi" w:cstheme="majorHAnsi"/>
              </w:rPr>
            </w:pPr>
          </w:p>
        </w:tc>
        <w:tc>
          <w:tcPr>
            <w:tcW w:w="851" w:type="dxa"/>
            <w:tcBorders>
              <w:top w:val="single" w:sz="4" w:space="0" w:color="BFBFBF"/>
              <w:left w:val="single" w:sz="4" w:space="0" w:color="BFBFBF"/>
              <w:bottom w:val="single" w:sz="4" w:space="0" w:color="BFBFBF"/>
              <w:right w:val="single" w:sz="4" w:space="0" w:color="BFBFBF"/>
            </w:tcBorders>
            <w:vAlign w:val="bottom"/>
          </w:tcPr>
          <w:p w14:paraId="11551747" w14:textId="77777777" w:rsidR="00A4342C" w:rsidRPr="00A4342C" w:rsidRDefault="00A4342C" w:rsidP="00B34F7D">
            <w:pPr>
              <w:rPr>
                <w:rFonts w:asciiTheme="majorHAnsi" w:hAnsiTheme="majorHAnsi" w:cstheme="majorHAnsi"/>
              </w:rPr>
            </w:pPr>
            <w:r w:rsidRPr="00A4342C">
              <w:rPr>
                <w:rFonts w:asciiTheme="majorHAnsi" w:eastAsia="Arial" w:hAnsiTheme="majorHAnsi" w:cstheme="majorHAnsi"/>
                <w:sz w:val="20"/>
              </w:rPr>
              <w:t xml:space="preserve">Rank: </w:t>
            </w:r>
          </w:p>
        </w:tc>
        <w:tc>
          <w:tcPr>
            <w:tcW w:w="2866" w:type="dxa"/>
            <w:tcBorders>
              <w:top w:val="single" w:sz="4" w:space="0" w:color="BFBFBF"/>
              <w:left w:val="single" w:sz="4" w:space="0" w:color="BFBFBF"/>
              <w:bottom w:val="single" w:sz="4" w:space="0" w:color="BFBFBF"/>
              <w:right w:val="single" w:sz="4" w:space="0" w:color="BFBFBF"/>
            </w:tcBorders>
            <w:vAlign w:val="bottom"/>
          </w:tcPr>
          <w:p w14:paraId="086AB4E5"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 </w:t>
            </w:r>
          </w:p>
        </w:tc>
      </w:tr>
      <w:tr w:rsidR="00A4342C" w:rsidRPr="00A4342C" w14:paraId="3BFFB48B" w14:textId="77777777" w:rsidTr="00B34F7D">
        <w:trPr>
          <w:trHeight w:val="360"/>
        </w:trPr>
        <w:tc>
          <w:tcPr>
            <w:tcW w:w="4078" w:type="dxa"/>
            <w:gridSpan w:val="2"/>
            <w:tcBorders>
              <w:top w:val="single" w:sz="4" w:space="0" w:color="BFBFBF"/>
              <w:left w:val="single" w:sz="4" w:space="0" w:color="BFBFBF"/>
              <w:bottom w:val="single" w:sz="4" w:space="0" w:color="BFBFBF"/>
              <w:right w:val="single" w:sz="4" w:space="0" w:color="BFBFBF"/>
            </w:tcBorders>
            <w:vAlign w:val="bottom"/>
          </w:tcPr>
          <w:p w14:paraId="2552F03A"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Date of meeting with the complainant: </w:t>
            </w:r>
          </w:p>
        </w:tc>
        <w:tc>
          <w:tcPr>
            <w:tcW w:w="2268" w:type="dxa"/>
            <w:tcBorders>
              <w:top w:val="single" w:sz="4" w:space="0" w:color="BFBFBF"/>
              <w:left w:val="single" w:sz="4" w:space="0" w:color="BFBFBF"/>
              <w:bottom w:val="single" w:sz="4" w:space="0" w:color="BFBFBF"/>
              <w:right w:val="nil"/>
            </w:tcBorders>
            <w:vAlign w:val="bottom"/>
          </w:tcPr>
          <w:p w14:paraId="79D6960B" w14:textId="77777777" w:rsidR="00A4342C" w:rsidRPr="00A4342C" w:rsidRDefault="00A4342C" w:rsidP="00B34F7D">
            <w:pPr>
              <w:rPr>
                <w:rFonts w:asciiTheme="majorHAnsi" w:hAnsiTheme="majorHAnsi" w:cstheme="majorHAnsi"/>
              </w:rPr>
            </w:pPr>
            <w:r w:rsidRPr="00A4342C">
              <w:rPr>
                <w:rFonts w:asciiTheme="majorHAnsi" w:eastAsia="Arial" w:hAnsiTheme="majorHAnsi" w:cstheme="majorHAnsi"/>
                <w:sz w:val="20"/>
              </w:rPr>
              <w:t xml:space="preserve"> </w:t>
            </w:r>
          </w:p>
        </w:tc>
        <w:tc>
          <w:tcPr>
            <w:tcW w:w="851" w:type="dxa"/>
            <w:tcBorders>
              <w:top w:val="single" w:sz="4" w:space="0" w:color="BFBFBF"/>
              <w:left w:val="nil"/>
              <w:bottom w:val="single" w:sz="4" w:space="0" w:color="BFBFBF"/>
              <w:right w:val="nil"/>
            </w:tcBorders>
          </w:tcPr>
          <w:p w14:paraId="38471972"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1AA80CCC" w14:textId="77777777" w:rsidR="00A4342C" w:rsidRPr="00A4342C" w:rsidRDefault="00A4342C" w:rsidP="00B34F7D">
            <w:pPr>
              <w:rPr>
                <w:rFonts w:asciiTheme="majorHAnsi" w:hAnsiTheme="majorHAnsi" w:cstheme="majorHAnsi"/>
              </w:rPr>
            </w:pPr>
          </w:p>
        </w:tc>
      </w:tr>
      <w:tr w:rsidR="00A4342C" w:rsidRPr="00A4342C" w14:paraId="1AB2D434" w14:textId="77777777" w:rsidTr="00B34F7D">
        <w:trPr>
          <w:trHeight w:val="381"/>
        </w:trPr>
        <w:tc>
          <w:tcPr>
            <w:tcW w:w="4078" w:type="dxa"/>
            <w:gridSpan w:val="2"/>
            <w:tcBorders>
              <w:top w:val="single" w:sz="4" w:space="0" w:color="BFBFBF"/>
              <w:left w:val="single" w:sz="4" w:space="0" w:color="BFBFBF"/>
              <w:bottom w:val="single" w:sz="4" w:space="0" w:color="BFBFBF"/>
              <w:right w:val="single" w:sz="4" w:space="0" w:color="BFBFBF"/>
            </w:tcBorders>
          </w:tcPr>
          <w:p w14:paraId="5BBE0871"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Has the complaint been resolved? </w:t>
            </w:r>
          </w:p>
        </w:tc>
        <w:tc>
          <w:tcPr>
            <w:tcW w:w="2268" w:type="dxa"/>
            <w:tcBorders>
              <w:top w:val="single" w:sz="4" w:space="0" w:color="BFBFBF"/>
              <w:left w:val="single" w:sz="4" w:space="0" w:color="BFBFBF"/>
              <w:bottom w:val="single" w:sz="4" w:space="0" w:color="BFBFBF"/>
              <w:right w:val="nil"/>
            </w:tcBorders>
            <w:vAlign w:val="bottom"/>
          </w:tcPr>
          <w:p w14:paraId="2456CFFD" w14:textId="4F02AE7A" w:rsidR="00A4342C" w:rsidRPr="00A4342C" w:rsidRDefault="007E2264" w:rsidP="00B34F7D">
            <w:pPr>
              <w:rPr>
                <w:rFonts w:asciiTheme="majorHAnsi" w:hAnsiTheme="majorHAnsi" w:cstheme="majorHAnsi"/>
              </w:rPr>
            </w:pPr>
            <w:proofErr w:type="gramStart"/>
            <w:r w:rsidRPr="002A2984">
              <w:rPr>
                <w:rFonts w:asciiTheme="majorHAnsi" w:eastAsia="Arial" w:hAnsiTheme="majorHAnsi" w:cstheme="majorHAnsi"/>
                <w:sz w:val="40"/>
                <w:szCs w:val="40"/>
              </w:rPr>
              <w:t>□</w:t>
            </w:r>
            <w:r w:rsidR="00A4342C" w:rsidRPr="00A4342C">
              <w:rPr>
                <w:rFonts w:asciiTheme="majorHAnsi" w:eastAsia="Arial" w:hAnsiTheme="majorHAnsi" w:cstheme="majorHAnsi"/>
                <w:sz w:val="20"/>
              </w:rPr>
              <w:t xml:space="preserve">  YES</w:t>
            </w:r>
            <w:proofErr w:type="gramEnd"/>
            <w:r w:rsidR="00A4342C" w:rsidRPr="00A4342C">
              <w:rPr>
                <w:rFonts w:asciiTheme="majorHAnsi" w:eastAsia="Arial" w:hAnsiTheme="majorHAnsi" w:cstheme="majorHAnsi"/>
                <w:sz w:val="20"/>
              </w:rPr>
              <w:t xml:space="preserve"> </w:t>
            </w:r>
          </w:p>
        </w:tc>
        <w:tc>
          <w:tcPr>
            <w:tcW w:w="851" w:type="dxa"/>
            <w:tcBorders>
              <w:top w:val="single" w:sz="4" w:space="0" w:color="BFBFBF"/>
              <w:left w:val="nil"/>
              <w:bottom w:val="single" w:sz="4" w:space="0" w:color="BFBFBF"/>
              <w:right w:val="single" w:sz="4" w:space="0" w:color="BFBFBF"/>
            </w:tcBorders>
          </w:tcPr>
          <w:p w14:paraId="3175D6D5"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single" w:sz="4" w:space="0" w:color="BFBFBF"/>
              <w:bottom w:val="single" w:sz="4" w:space="0" w:color="BFBFBF"/>
              <w:right w:val="single" w:sz="4" w:space="0" w:color="BFBFBF"/>
            </w:tcBorders>
            <w:vAlign w:val="bottom"/>
          </w:tcPr>
          <w:p w14:paraId="10BF6C85" w14:textId="48175E7C" w:rsidR="00A4342C" w:rsidRPr="00A4342C" w:rsidRDefault="007E2264" w:rsidP="00B34F7D">
            <w:pPr>
              <w:ind w:left="1"/>
              <w:rPr>
                <w:rFonts w:asciiTheme="majorHAnsi" w:hAnsiTheme="majorHAnsi" w:cstheme="majorHAnsi"/>
              </w:rPr>
            </w:pPr>
            <w:proofErr w:type="gramStart"/>
            <w:r w:rsidRPr="002A2984">
              <w:rPr>
                <w:rFonts w:asciiTheme="majorHAnsi" w:eastAsia="Arial" w:hAnsiTheme="majorHAnsi" w:cstheme="majorHAnsi"/>
                <w:sz w:val="40"/>
                <w:szCs w:val="40"/>
              </w:rPr>
              <w:t>□</w:t>
            </w:r>
            <w:r w:rsidR="00A4342C" w:rsidRPr="00A4342C">
              <w:rPr>
                <w:rFonts w:asciiTheme="majorHAnsi" w:eastAsia="Arial" w:hAnsiTheme="majorHAnsi" w:cstheme="majorHAnsi"/>
                <w:sz w:val="20"/>
              </w:rPr>
              <w:t xml:space="preserve">  NO</w:t>
            </w:r>
            <w:proofErr w:type="gramEnd"/>
            <w:r w:rsidR="00A4342C" w:rsidRPr="00A4342C">
              <w:rPr>
                <w:rFonts w:asciiTheme="majorHAnsi" w:eastAsia="Arial" w:hAnsiTheme="majorHAnsi" w:cstheme="majorHAnsi"/>
                <w:sz w:val="20"/>
              </w:rPr>
              <w:t xml:space="preserve"> </w:t>
            </w:r>
          </w:p>
        </w:tc>
      </w:tr>
      <w:tr w:rsidR="00A4342C" w:rsidRPr="00A4342C" w14:paraId="1037EBF3" w14:textId="77777777" w:rsidTr="00B34F7D">
        <w:trPr>
          <w:trHeight w:val="1760"/>
        </w:trPr>
        <w:tc>
          <w:tcPr>
            <w:tcW w:w="4078" w:type="dxa"/>
            <w:gridSpan w:val="2"/>
            <w:tcBorders>
              <w:top w:val="single" w:sz="4" w:space="0" w:color="BFBFBF"/>
              <w:left w:val="single" w:sz="4" w:space="0" w:color="BFBFBF"/>
              <w:bottom w:val="single" w:sz="4" w:space="0" w:color="BFBFBF"/>
              <w:right w:val="nil"/>
            </w:tcBorders>
            <w:vAlign w:val="bottom"/>
          </w:tcPr>
          <w:p w14:paraId="598396F8" w14:textId="77777777" w:rsidR="00A4342C" w:rsidRPr="00A4342C" w:rsidRDefault="00A4342C" w:rsidP="00B34F7D">
            <w:pPr>
              <w:spacing w:after="100"/>
              <w:ind w:left="1"/>
              <w:rPr>
                <w:rFonts w:asciiTheme="majorHAnsi" w:hAnsiTheme="majorHAnsi" w:cstheme="majorHAnsi"/>
              </w:rPr>
            </w:pPr>
            <w:r w:rsidRPr="00A4342C">
              <w:rPr>
                <w:rFonts w:asciiTheme="majorHAnsi" w:eastAsia="Arial" w:hAnsiTheme="majorHAnsi" w:cstheme="majorHAnsi"/>
                <w:sz w:val="20"/>
              </w:rPr>
              <w:t xml:space="preserve">Description: </w:t>
            </w:r>
          </w:p>
          <w:p w14:paraId="28439E42" w14:textId="77777777" w:rsidR="00A4342C" w:rsidRPr="00A4342C" w:rsidRDefault="00A4342C" w:rsidP="00B34F7D">
            <w:pPr>
              <w:spacing w:after="102"/>
              <w:ind w:left="1"/>
              <w:rPr>
                <w:rFonts w:asciiTheme="majorHAnsi" w:hAnsiTheme="majorHAnsi" w:cstheme="majorHAnsi"/>
              </w:rPr>
            </w:pPr>
            <w:r w:rsidRPr="00A4342C">
              <w:rPr>
                <w:rFonts w:asciiTheme="majorHAnsi" w:eastAsia="Arial" w:hAnsiTheme="majorHAnsi" w:cstheme="majorHAnsi"/>
                <w:sz w:val="20"/>
              </w:rPr>
              <w:t xml:space="preserve"> </w:t>
            </w:r>
          </w:p>
          <w:p w14:paraId="451B0E9C" w14:textId="77777777" w:rsidR="00A4342C" w:rsidRPr="00A4342C" w:rsidRDefault="00A4342C" w:rsidP="00B34F7D">
            <w:pPr>
              <w:spacing w:after="102"/>
              <w:ind w:left="1"/>
              <w:rPr>
                <w:rFonts w:asciiTheme="majorHAnsi" w:hAnsiTheme="majorHAnsi" w:cstheme="majorHAnsi"/>
              </w:rPr>
            </w:pPr>
            <w:r w:rsidRPr="00A4342C">
              <w:rPr>
                <w:rFonts w:asciiTheme="majorHAnsi" w:eastAsia="Arial" w:hAnsiTheme="majorHAnsi" w:cstheme="majorHAnsi"/>
                <w:sz w:val="20"/>
              </w:rPr>
              <w:t xml:space="preserve"> </w:t>
            </w:r>
          </w:p>
          <w:p w14:paraId="3A0C5F33" w14:textId="77777777" w:rsidR="00A4342C" w:rsidRPr="00A4342C" w:rsidRDefault="00A4342C" w:rsidP="00B34F7D">
            <w:pPr>
              <w:spacing w:after="100"/>
              <w:ind w:left="1"/>
              <w:rPr>
                <w:rFonts w:asciiTheme="majorHAnsi" w:hAnsiTheme="majorHAnsi" w:cstheme="majorHAnsi"/>
              </w:rPr>
            </w:pPr>
            <w:r w:rsidRPr="00A4342C">
              <w:rPr>
                <w:rFonts w:asciiTheme="majorHAnsi" w:eastAsia="Arial" w:hAnsiTheme="majorHAnsi" w:cstheme="majorHAnsi"/>
                <w:sz w:val="20"/>
              </w:rPr>
              <w:t xml:space="preserve"> </w:t>
            </w:r>
          </w:p>
          <w:p w14:paraId="07ACE9EB"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 </w:t>
            </w:r>
          </w:p>
        </w:tc>
        <w:tc>
          <w:tcPr>
            <w:tcW w:w="2268" w:type="dxa"/>
            <w:tcBorders>
              <w:top w:val="single" w:sz="4" w:space="0" w:color="BFBFBF"/>
              <w:left w:val="nil"/>
              <w:bottom w:val="single" w:sz="4" w:space="0" w:color="BFBFBF"/>
              <w:right w:val="nil"/>
            </w:tcBorders>
          </w:tcPr>
          <w:p w14:paraId="0F968D4D" w14:textId="77777777" w:rsidR="00A4342C" w:rsidRPr="00A4342C" w:rsidRDefault="00A4342C" w:rsidP="00B34F7D">
            <w:pPr>
              <w:rPr>
                <w:rFonts w:asciiTheme="majorHAnsi" w:hAnsiTheme="majorHAnsi" w:cstheme="majorHAnsi"/>
              </w:rPr>
            </w:pPr>
          </w:p>
        </w:tc>
        <w:tc>
          <w:tcPr>
            <w:tcW w:w="851" w:type="dxa"/>
            <w:tcBorders>
              <w:top w:val="single" w:sz="4" w:space="0" w:color="BFBFBF"/>
              <w:left w:val="nil"/>
              <w:bottom w:val="single" w:sz="4" w:space="0" w:color="BFBFBF"/>
              <w:right w:val="nil"/>
            </w:tcBorders>
          </w:tcPr>
          <w:p w14:paraId="1DB78DE7"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25CBA2F9" w14:textId="77777777" w:rsidR="00A4342C" w:rsidRPr="00A4342C" w:rsidRDefault="00A4342C" w:rsidP="00B34F7D">
            <w:pPr>
              <w:rPr>
                <w:rFonts w:asciiTheme="majorHAnsi" w:hAnsiTheme="majorHAnsi" w:cstheme="majorHAnsi"/>
              </w:rPr>
            </w:pPr>
          </w:p>
        </w:tc>
      </w:tr>
      <w:tr w:rsidR="00A4342C" w:rsidRPr="00A4342C" w14:paraId="7EF573A1" w14:textId="77777777" w:rsidTr="00B34F7D">
        <w:trPr>
          <w:trHeight w:val="710"/>
        </w:trPr>
        <w:tc>
          <w:tcPr>
            <w:tcW w:w="2944" w:type="dxa"/>
            <w:tcBorders>
              <w:top w:val="single" w:sz="4" w:space="0" w:color="BFBFBF"/>
              <w:left w:val="single" w:sz="4" w:space="0" w:color="BFBFBF"/>
              <w:bottom w:val="single" w:sz="4" w:space="0" w:color="BFBFBF"/>
              <w:right w:val="single" w:sz="4" w:space="0" w:color="BFBFBF"/>
            </w:tcBorders>
          </w:tcPr>
          <w:p w14:paraId="4C637350"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Signature head of department: </w:t>
            </w:r>
          </w:p>
        </w:tc>
        <w:tc>
          <w:tcPr>
            <w:tcW w:w="1134" w:type="dxa"/>
            <w:tcBorders>
              <w:top w:val="single" w:sz="4" w:space="0" w:color="BFBFBF"/>
              <w:left w:val="single" w:sz="4" w:space="0" w:color="BFBFBF"/>
              <w:bottom w:val="single" w:sz="4" w:space="0" w:color="BFBFBF"/>
              <w:right w:val="nil"/>
            </w:tcBorders>
            <w:vAlign w:val="bottom"/>
          </w:tcPr>
          <w:p w14:paraId="1E4B9A15" w14:textId="77777777" w:rsidR="00A4342C" w:rsidRPr="00A4342C" w:rsidRDefault="00A4342C" w:rsidP="00B34F7D">
            <w:pPr>
              <w:spacing w:after="102"/>
              <w:rPr>
                <w:rFonts w:asciiTheme="majorHAnsi" w:hAnsiTheme="majorHAnsi" w:cstheme="majorHAnsi"/>
              </w:rPr>
            </w:pPr>
            <w:r w:rsidRPr="00A4342C">
              <w:rPr>
                <w:rFonts w:asciiTheme="majorHAnsi" w:eastAsia="Arial" w:hAnsiTheme="majorHAnsi" w:cstheme="majorHAnsi"/>
                <w:sz w:val="20"/>
              </w:rPr>
              <w:t xml:space="preserve"> </w:t>
            </w:r>
          </w:p>
          <w:p w14:paraId="5562DF2F" w14:textId="77777777" w:rsidR="00A4342C" w:rsidRPr="00A4342C" w:rsidRDefault="00A4342C" w:rsidP="00B34F7D">
            <w:pPr>
              <w:rPr>
                <w:rFonts w:asciiTheme="majorHAnsi" w:hAnsiTheme="majorHAnsi" w:cstheme="majorHAnsi"/>
              </w:rPr>
            </w:pPr>
            <w:r w:rsidRPr="00A4342C">
              <w:rPr>
                <w:rFonts w:asciiTheme="majorHAnsi" w:eastAsia="Arial" w:hAnsiTheme="majorHAnsi" w:cstheme="majorHAnsi"/>
                <w:sz w:val="20"/>
              </w:rPr>
              <w:t xml:space="preserve"> </w:t>
            </w:r>
          </w:p>
        </w:tc>
        <w:tc>
          <w:tcPr>
            <w:tcW w:w="2268" w:type="dxa"/>
            <w:tcBorders>
              <w:top w:val="single" w:sz="4" w:space="0" w:color="BFBFBF"/>
              <w:left w:val="nil"/>
              <w:bottom w:val="single" w:sz="4" w:space="0" w:color="BFBFBF"/>
              <w:right w:val="nil"/>
            </w:tcBorders>
          </w:tcPr>
          <w:p w14:paraId="4D18F9D2" w14:textId="77777777" w:rsidR="00A4342C" w:rsidRPr="00A4342C" w:rsidRDefault="00A4342C" w:rsidP="00B34F7D">
            <w:pPr>
              <w:rPr>
                <w:rFonts w:asciiTheme="majorHAnsi" w:hAnsiTheme="majorHAnsi" w:cstheme="majorHAnsi"/>
              </w:rPr>
            </w:pPr>
          </w:p>
        </w:tc>
        <w:tc>
          <w:tcPr>
            <w:tcW w:w="851" w:type="dxa"/>
            <w:tcBorders>
              <w:top w:val="single" w:sz="4" w:space="0" w:color="BFBFBF"/>
              <w:left w:val="nil"/>
              <w:bottom w:val="single" w:sz="4" w:space="0" w:color="BFBFBF"/>
              <w:right w:val="nil"/>
            </w:tcBorders>
          </w:tcPr>
          <w:p w14:paraId="5234CEC5"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4EED4178" w14:textId="77777777" w:rsidR="00A4342C" w:rsidRPr="00A4342C" w:rsidRDefault="00A4342C" w:rsidP="00B34F7D">
            <w:pPr>
              <w:rPr>
                <w:rFonts w:asciiTheme="majorHAnsi" w:hAnsiTheme="majorHAnsi" w:cstheme="majorHAnsi"/>
              </w:rPr>
            </w:pPr>
          </w:p>
        </w:tc>
      </w:tr>
    </w:tbl>
    <w:p w14:paraId="3FF38646" w14:textId="77777777" w:rsidR="007E2264" w:rsidRDefault="007E2264" w:rsidP="00A4342C">
      <w:pPr>
        <w:pStyle w:val="Heading1"/>
        <w:ind w:left="-5"/>
        <w:rPr>
          <w:rFonts w:cstheme="majorHAnsi"/>
        </w:rPr>
      </w:pPr>
    </w:p>
    <w:p w14:paraId="63253F2B" w14:textId="77777777" w:rsidR="007E2264" w:rsidRDefault="007E2264">
      <w:pPr>
        <w:rPr>
          <w:rFonts w:asciiTheme="majorHAnsi" w:eastAsiaTheme="majorEastAsia" w:hAnsiTheme="majorHAnsi" w:cstheme="majorHAnsi"/>
          <w:color w:val="365F91" w:themeColor="accent1" w:themeShade="BF"/>
          <w:sz w:val="32"/>
          <w:szCs w:val="32"/>
        </w:rPr>
      </w:pPr>
      <w:r>
        <w:rPr>
          <w:rFonts w:cstheme="majorHAnsi"/>
        </w:rPr>
        <w:br w:type="page"/>
      </w:r>
    </w:p>
    <w:p w14:paraId="3BBBAE01" w14:textId="66105379" w:rsidR="00A4342C" w:rsidRPr="00A4342C" w:rsidRDefault="00A4342C" w:rsidP="007E2264">
      <w:pPr>
        <w:pStyle w:val="Heading1"/>
        <w:ind w:left="-5"/>
        <w:rPr>
          <w:rFonts w:cstheme="majorHAnsi"/>
        </w:rPr>
      </w:pPr>
      <w:r w:rsidRPr="00A4342C">
        <w:rPr>
          <w:rFonts w:cstheme="majorHAnsi"/>
        </w:rPr>
        <w:lastRenderedPageBreak/>
        <w:t xml:space="preserve">To be completed by the master </w:t>
      </w:r>
    </w:p>
    <w:tbl>
      <w:tblPr>
        <w:tblStyle w:val="TableGrid0"/>
        <w:tblW w:w="10063" w:type="dxa"/>
        <w:tblInd w:w="-108" w:type="dxa"/>
        <w:tblCellMar>
          <w:top w:w="122" w:type="dxa"/>
          <w:left w:w="107" w:type="dxa"/>
          <w:bottom w:w="7" w:type="dxa"/>
          <w:right w:w="68" w:type="dxa"/>
        </w:tblCellMar>
        <w:tblLook w:val="04A0" w:firstRow="1" w:lastRow="0" w:firstColumn="1" w:lastColumn="0" w:noHBand="0" w:noVBand="1"/>
      </w:tblPr>
      <w:tblGrid>
        <w:gridCol w:w="1810"/>
        <w:gridCol w:w="2268"/>
        <w:gridCol w:w="3119"/>
        <w:gridCol w:w="2866"/>
      </w:tblGrid>
      <w:tr w:rsidR="00A4342C" w:rsidRPr="00A4342C" w14:paraId="30CA3E54" w14:textId="77777777" w:rsidTr="00B34F7D">
        <w:trPr>
          <w:trHeight w:val="360"/>
        </w:trPr>
        <w:tc>
          <w:tcPr>
            <w:tcW w:w="1810" w:type="dxa"/>
            <w:tcBorders>
              <w:top w:val="single" w:sz="4" w:space="0" w:color="BFBFBF"/>
              <w:left w:val="single" w:sz="4" w:space="0" w:color="BFBFBF"/>
              <w:bottom w:val="single" w:sz="4" w:space="0" w:color="BFBFBF"/>
              <w:right w:val="single" w:sz="4" w:space="0" w:color="BFBFBF"/>
            </w:tcBorders>
            <w:vAlign w:val="bottom"/>
          </w:tcPr>
          <w:p w14:paraId="2A0F38AD"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Master’s name: </w:t>
            </w:r>
          </w:p>
        </w:tc>
        <w:tc>
          <w:tcPr>
            <w:tcW w:w="2268" w:type="dxa"/>
            <w:tcBorders>
              <w:top w:val="single" w:sz="4" w:space="0" w:color="BFBFBF"/>
              <w:left w:val="single" w:sz="4" w:space="0" w:color="BFBFBF"/>
              <w:bottom w:val="single" w:sz="4" w:space="0" w:color="BFBFBF"/>
              <w:right w:val="nil"/>
            </w:tcBorders>
            <w:vAlign w:val="bottom"/>
          </w:tcPr>
          <w:p w14:paraId="24FE164C" w14:textId="77777777" w:rsidR="00A4342C" w:rsidRPr="00A4342C" w:rsidRDefault="00A4342C" w:rsidP="00B34F7D">
            <w:pPr>
              <w:rPr>
                <w:rFonts w:asciiTheme="majorHAnsi" w:hAnsiTheme="majorHAnsi" w:cstheme="majorHAnsi"/>
              </w:rPr>
            </w:pPr>
            <w:r w:rsidRPr="00A4342C">
              <w:rPr>
                <w:rFonts w:asciiTheme="majorHAnsi" w:eastAsia="Arial" w:hAnsiTheme="majorHAnsi" w:cstheme="majorHAnsi"/>
                <w:sz w:val="20"/>
              </w:rPr>
              <w:t xml:space="preserve"> </w:t>
            </w:r>
          </w:p>
        </w:tc>
        <w:tc>
          <w:tcPr>
            <w:tcW w:w="3119" w:type="dxa"/>
            <w:tcBorders>
              <w:top w:val="single" w:sz="4" w:space="0" w:color="BFBFBF"/>
              <w:left w:val="nil"/>
              <w:bottom w:val="single" w:sz="4" w:space="0" w:color="BFBFBF"/>
              <w:right w:val="nil"/>
            </w:tcBorders>
          </w:tcPr>
          <w:p w14:paraId="42AA2618"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1484414F" w14:textId="77777777" w:rsidR="00A4342C" w:rsidRPr="00A4342C" w:rsidRDefault="00A4342C" w:rsidP="00B34F7D">
            <w:pPr>
              <w:rPr>
                <w:rFonts w:asciiTheme="majorHAnsi" w:hAnsiTheme="majorHAnsi" w:cstheme="majorHAnsi"/>
              </w:rPr>
            </w:pPr>
          </w:p>
        </w:tc>
      </w:tr>
      <w:tr w:rsidR="00A4342C" w:rsidRPr="00A4342C" w14:paraId="7F655A74" w14:textId="77777777" w:rsidTr="00B34F7D">
        <w:trPr>
          <w:trHeight w:val="360"/>
        </w:trPr>
        <w:tc>
          <w:tcPr>
            <w:tcW w:w="4078" w:type="dxa"/>
            <w:gridSpan w:val="2"/>
            <w:tcBorders>
              <w:top w:val="single" w:sz="4" w:space="0" w:color="BFBFBF"/>
              <w:left w:val="single" w:sz="4" w:space="0" w:color="BFBFBF"/>
              <w:bottom w:val="single" w:sz="4" w:space="0" w:color="BFBFBF"/>
              <w:right w:val="single" w:sz="4" w:space="0" w:color="BFBFBF"/>
            </w:tcBorders>
            <w:vAlign w:val="bottom"/>
          </w:tcPr>
          <w:p w14:paraId="59C5F30E"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Date of meeting with the complainant: </w:t>
            </w:r>
          </w:p>
        </w:tc>
        <w:tc>
          <w:tcPr>
            <w:tcW w:w="3119" w:type="dxa"/>
            <w:tcBorders>
              <w:top w:val="single" w:sz="4" w:space="0" w:color="BFBFBF"/>
              <w:left w:val="single" w:sz="4" w:space="0" w:color="BFBFBF"/>
              <w:bottom w:val="single" w:sz="4" w:space="0" w:color="BFBFBF"/>
              <w:right w:val="nil"/>
            </w:tcBorders>
            <w:vAlign w:val="bottom"/>
          </w:tcPr>
          <w:p w14:paraId="1A0A586C" w14:textId="77777777" w:rsidR="00A4342C" w:rsidRPr="00A4342C" w:rsidRDefault="00A4342C" w:rsidP="00B34F7D">
            <w:pPr>
              <w:rPr>
                <w:rFonts w:asciiTheme="majorHAnsi" w:hAnsiTheme="majorHAnsi" w:cstheme="majorHAnsi"/>
              </w:rPr>
            </w:pPr>
            <w:r w:rsidRPr="00A4342C">
              <w:rPr>
                <w:rFonts w:asciiTheme="majorHAnsi" w:eastAsia="Arial" w:hAnsiTheme="majorHAnsi" w:cstheme="majorHAnsi"/>
                <w:sz w:val="20"/>
              </w:rPr>
              <w:t xml:space="preserve"> </w:t>
            </w:r>
          </w:p>
        </w:tc>
        <w:tc>
          <w:tcPr>
            <w:tcW w:w="2866" w:type="dxa"/>
            <w:tcBorders>
              <w:top w:val="single" w:sz="4" w:space="0" w:color="BFBFBF"/>
              <w:left w:val="nil"/>
              <w:bottom w:val="single" w:sz="4" w:space="0" w:color="BFBFBF"/>
              <w:right w:val="single" w:sz="4" w:space="0" w:color="BFBFBF"/>
            </w:tcBorders>
          </w:tcPr>
          <w:p w14:paraId="19EEF623" w14:textId="77777777" w:rsidR="00A4342C" w:rsidRPr="00A4342C" w:rsidRDefault="00A4342C" w:rsidP="00B34F7D">
            <w:pPr>
              <w:rPr>
                <w:rFonts w:asciiTheme="majorHAnsi" w:hAnsiTheme="majorHAnsi" w:cstheme="majorHAnsi"/>
              </w:rPr>
            </w:pPr>
          </w:p>
        </w:tc>
      </w:tr>
      <w:tr w:rsidR="00A4342C" w:rsidRPr="00A4342C" w14:paraId="164B0918" w14:textId="77777777" w:rsidTr="00B34F7D">
        <w:trPr>
          <w:trHeight w:val="382"/>
        </w:trPr>
        <w:tc>
          <w:tcPr>
            <w:tcW w:w="4078" w:type="dxa"/>
            <w:gridSpan w:val="2"/>
            <w:tcBorders>
              <w:top w:val="single" w:sz="4" w:space="0" w:color="BFBFBF"/>
              <w:left w:val="single" w:sz="4" w:space="0" w:color="BFBFBF"/>
              <w:bottom w:val="single" w:sz="4" w:space="0" w:color="BFBFBF"/>
              <w:right w:val="single" w:sz="4" w:space="0" w:color="BFBFBF"/>
            </w:tcBorders>
            <w:vAlign w:val="bottom"/>
          </w:tcPr>
          <w:p w14:paraId="6E4C07C1"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Has the complaint been resolved? </w:t>
            </w:r>
          </w:p>
        </w:tc>
        <w:tc>
          <w:tcPr>
            <w:tcW w:w="3119" w:type="dxa"/>
            <w:tcBorders>
              <w:top w:val="single" w:sz="4" w:space="0" w:color="BFBFBF"/>
              <w:left w:val="single" w:sz="4" w:space="0" w:color="BFBFBF"/>
              <w:bottom w:val="single" w:sz="4" w:space="0" w:color="BFBFBF"/>
              <w:right w:val="single" w:sz="4" w:space="0" w:color="BFBFBF"/>
            </w:tcBorders>
            <w:vAlign w:val="bottom"/>
          </w:tcPr>
          <w:p w14:paraId="75D25B70" w14:textId="3A7B9389" w:rsidR="00A4342C" w:rsidRPr="00A4342C" w:rsidRDefault="007E2264" w:rsidP="00B34F7D">
            <w:pPr>
              <w:rPr>
                <w:rFonts w:asciiTheme="majorHAnsi" w:hAnsiTheme="majorHAnsi" w:cstheme="majorHAnsi"/>
              </w:rPr>
            </w:pPr>
            <w:proofErr w:type="gramStart"/>
            <w:r w:rsidRPr="002A2984">
              <w:rPr>
                <w:rFonts w:asciiTheme="majorHAnsi" w:eastAsia="Arial" w:hAnsiTheme="majorHAnsi" w:cstheme="majorHAnsi"/>
                <w:sz w:val="40"/>
                <w:szCs w:val="40"/>
              </w:rPr>
              <w:t>□</w:t>
            </w:r>
            <w:r w:rsidR="00A4342C" w:rsidRPr="00A4342C">
              <w:rPr>
                <w:rFonts w:asciiTheme="majorHAnsi" w:eastAsia="Arial" w:hAnsiTheme="majorHAnsi" w:cstheme="majorHAnsi"/>
                <w:sz w:val="20"/>
              </w:rPr>
              <w:t xml:space="preserve">  YES</w:t>
            </w:r>
            <w:proofErr w:type="gramEnd"/>
            <w:r w:rsidR="00A4342C" w:rsidRPr="00A4342C">
              <w:rPr>
                <w:rFonts w:asciiTheme="majorHAnsi" w:eastAsia="Arial" w:hAnsiTheme="majorHAnsi" w:cstheme="majorHAnsi"/>
                <w:sz w:val="20"/>
              </w:rPr>
              <w:t xml:space="preserve"> </w:t>
            </w:r>
          </w:p>
        </w:tc>
        <w:tc>
          <w:tcPr>
            <w:tcW w:w="2866" w:type="dxa"/>
            <w:tcBorders>
              <w:top w:val="single" w:sz="4" w:space="0" w:color="BFBFBF"/>
              <w:left w:val="single" w:sz="4" w:space="0" w:color="BFBFBF"/>
              <w:bottom w:val="single" w:sz="4" w:space="0" w:color="BFBFBF"/>
              <w:right w:val="single" w:sz="4" w:space="0" w:color="BFBFBF"/>
            </w:tcBorders>
            <w:vAlign w:val="bottom"/>
          </w:tcPr>
          <w:p w14:paraId="220AE049" w14:textId="3A6C460E" w:rsidR="00A4342C" w:rsidRPr="00A4342C" w:rsidRDefault="007E2264" w:rsidP="00B34F7D">
            <w:pPr>
              <w:ind w:left="1"/>
              <w:rPr>
                <w:rFonts w:asciiTheme="majorHAnsi" w:hAnsiTheme="majorHAnsi" w:cstheme="majorHAnsi"/>
              </w:rPr>
            </w:pPr>
            <w:proofErr w:type="gramStart"/>
            <w:r w:rsidRPr="002A2984">
              <w:rPr>
                <w:rFonts w:asciiTheme="majorHAnsi" w:eastAsia="Arial" w:hAnsiTheme="majorHAnsi" w:cstheme="majorHAnsi"/>
                <w:sz w:val="40"/>
                <w:szCs w:val="40"/>
              </w:rPr>
              <w:t>□</w:t>
            </w:r>
            <w:r w:rsidR="00A4342C" w:rsidRPr="00A4342C">
              <w:rPr>
                <w:rFonts w:asciiTheme="majorHAnsi" w:eastAsia="Arial" w:hAnsiTheme="majorHAnsi" w:cstheme="majorHAnsi"/>
                <w:sz w:val="20"/>
              </w:rPr>
              <w:t xml:space="preserve">  NO</w:t>
            </w:r>
            <w:proofErr w:type="gramEnd"/>
            <w:r w:rsidR="00A4342C" w:rsidRPr="00A4342C">
              <w:rPr>
                <w:rFonts w:asciiTheme="majorHAnsi" w:eastAsia="Arial" w:hAnsiTheme="majorHAnsi" w:cstheme="majorHAnsi"/>
                <w:sz w:val="20"/>
              </w:rPr>
              <w:t xml:space="preserve"> </w:t>
            </w:r>
          </w:p>
        </w:tc>
      </w:tr>
      <w:tr w:rsidR="00A4342C" w:rsidRPr="00A4342C" w14:paraId="30BAE50E" w14:textId="77777777" w:rsidTr="00B34F7D">
        <w:trPr>
          <w:trHeight w:val="1760"/>
        </w:trPr>
        <w:tc>
          <w:tcPr>
            <w:tcW w:w="4078" w:type="dxa"/>
            <w:gridSpan w:val="2"/>
            <w:tcBorders>
              <w:top w:val="single" w:sz="4" w:space="0" w:color="BFBFBF"/>
              <w:left w:val="single" w:sz="4" w:space="0" w:color="BFBFBF"/>
              <w:bottom w:val="single" w:sz="4" w:space="0" w:color="BFBFBF"/>
              <w:right w:val="nil"/>
            </w:tcBorders>
            <w:vAlign w:val="bottom"/>
          </w:tcPr>
          <w:p w14:paraId="57A89683" w14:textId="77777777" w:rsidR="00A4342C" w:rsidRPr="00A4342C" w:rsidRDefault="00A4342C" w:rsidP="00B34F7D">
            <w:pPr>
              <w:spacing w:after="102"/>
              <w:ind w:left="1"/>
              <w:rPr>
                <w:rFonts w:asciiTheme="majorHAnsi" w:hAnsiTheme="majorHAnsi" w:cstheme="majorHAnsi"/>
              </w:rPr>
            </w:pPr>
            <w:r w:rsidRPr="00A4342C">
              <w:rPr>
                <w:rFonts w:asciiTheme="majorHAnsi" w:eastAsia="Arial" w:hAnsiTheme="majorHAnsi" w:cstheme="majorHAnsi"/>
                <w:sz w:val="20"/>
              </w:rPr>
              <w:t xml:space="preserve">Description: </w:t>
            </w:r>
          </w:p>
          <w:p w14:paraId="79A313A7" w14:textId="77777777" w:rsidR="00A4342C" w:rsidRPr="00A4342C" w:rsidRDefault="00A4342C" w:rsidP="00B34F7D">
            <w:pPr>
              <w:spacing w:after="100"/>
              <w:ind w:left="1"/>
              <w:rPr>
                <w:rFonts w:asciiTheme="majorHAnsi" w:hAnsiTheme="majorHAnsi" w:cstheme="majorHAnsi"/>
              </w:rPr>
            </w:pPr>
            <w:r w:rsidRPr="00A4342C">
              <w:rPr>
                <w:rFonts w:asciiTheme="majorHAnsi" w:eastAsia="Arial" w:hAnsiTheme="majorHAnsi" w:cstheme="majorHAnsi"/>
                <w:sz w:val="20"/>
              </w:rPr>
              <w:t xml:space="preserve"> </w:t>
            </w:r>
          </w:p>
          <w:p w14:paraId="0035D55F" w14:textId="77777777" w:rsidR="00A4342C" w:rsidRPr="00A4342C" w:rsidRDefault="00A4342C" w:rsidP="00B34F7D">
            <w:pPr>
              <w:spacing w:after="102"/>
              <w:ind w:left="1"/>
              <w:rPr>
                <w:rFonts w:asciiTheme="majorHAnsi" w:hAnsiTheme="majorHAnsi" w:cstheme="majorHAnsi"/>
              </w:rPr>
            </w:pPr>
            <w:r w:rsidRPr="00A4342C">
              <w:rPr>
                <w:rFonts w:asciiTheme="majorHAnsi" w:eastAsia="Arial" w:hAnsiTheme="majorHAnsi" w:cstheme="majorHAnsi"/>
                <w:sz w:val="20"/>
              </w:rPr>
              <w:t xml:space="preserve"> </w:t>
            </w:r>
          </w:p>
          <w:p w14:paraId="2C475FFA" w14:textId="77777777" w:rsidR="00A4342C" w:rsidRPr="00A4342C" w:rsidRDefault="00A4342C" w:rsidP="00B34F7D">
            <w:pPr>
              <w:spacing w:after="102"/>
              <w:ind w:left="1"/>
              <w:rPr>
                <w:rFonts w:asciiTheme="majorHAnsi" w:hAnsiTheme="majorHAnsi" w:cstheme="majorHAnsi"/>
              </w:rPr>
            </w:pPr>
            <w:r w:rsidRPr="00A4342C">
              <w:rPr>
                <w:rFonts w:asciiTheme="majorHAnsi" w:eastAsia="Arial" w:hAnsiTheme="majorHAnsi" w:cstheme="majorHAnsi"/>
                <w:sz w:val="20"/>
              </w:rPr>
              <w:t xml:space="preserve"> </w:t>
            </w:r>
          </w:p>
          <w:p w14:paraId="4939B1B8"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 </w:t>
            </w:r>
          </w:p>
        </w:tc>
        <w:tc>
          <w:tcPr>
            <w:tcW w:w="3119" w:type="dxa"/>
            <w:tcBorders>
              <w:top w:val="single" w:sz="4" w:space="0" w:color="BFBFBF"/>
              <w:left w:val="nil"/>
              <w:bottom w:val="single" w:sz="4" w:space="0" w:color="BFBFBF"/>
              <w:right w:val="nil"/>
            </w:tcBorders>
          </w:tcPr>
          <w:p w14:paraId="4563B50A"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1D250844" w14:textId="77777777" w:rsidR="00A4342C" w:rsidRPr="00A4342C" w:rsidRDefault="00A4342C" w:rsidP="00B34F7D">
            <w:pPr>
              <w:rPr>
                <w:rFonts w:asciiTheme="majorHAnsi" w:hAnsiTheme="majorHAnsi" w:cstheme="majorHAnsi"/>
              </w:rPr>
            </w:pPr>
          </w:p>
        </w:tc>
      </w:tr>
      <w:tr w:rsidR="00A4342C" w:rsidRPr="00A4342C" w14:paraId="0EC86BE4" w14:textId="77777777" w:rsidTr="00B34F7D">
        <w:trPr>
          <w:trHeight w:val="710"/>
        </w:trPr>
        <w:tc>
          <w:tcPr>
            <w:tcW w:w="1810" w:type="dxa"/>
            <w:tcBorders>
              <w:top w:val="single" w:sz="4" w:space="0" w:color="BFBFBF"/>
              <w:left w:val="single" w:sz="4" w:space="0" w:color="BFBFBF"/>
              <w:bottom w:val="single" w:sz="4" w:space="0" w:color="BFBFBF"/>
              <w:right w:val="single" w:sz="4" w:space="0" w:color="BFBFBF"/>
            </w:tcBorders>
          </w:tcPr>
          <w:p w14:paraId="0CF22773"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Signature master: </w:t>
            </w:r>
          </w:p>
        </w:tc>
        <w:tc>
          <w:tcPr>
            <w:tcW w:w="2268" w:type="dxa"/>
            <w:tcBorders>
              <w:top w:val="single" w:sz="4" w:space="0" w:color="BFBFBF"/>
              <w:left w:val="single" w:sz="4" w:space="0" w:color="BFBFBF"/>
              <w:bottom w:val="single" w:sz="4" w:space="0" w:color="BFBFBF"/>
              <w:right w:val="nil"/>
            </w:tcBorders>
            <w:vAlign w:val="bottom"/>
          </w:tcPr>
          <w:p w14:paraId="40E026B1" w14:textId="77777777" w:rsidR="00A4342C" w:rsidRPr="00A4342C" w:rsidRDefault="00A4342C" w:rsidP="00B34F7D">
            <w:pPr>
              <w:spacing w:after="100"/>
              <w:rPr>
                <w:rFonts w:asciiTheme="majorHAnsi" w:hAnsiTheme="majorHAnsi" w:cstheme="majorHAnsi"/>
              </w:rPr>
            </w:pPr>
            <w:r w:rsidRPr="00A4342C">
              <w:rPr>
                <w:rFonts w:asciiTheme="majorHAnsi" w:eastAsia="Arial" w:hAnsiTheme="majorHAnsi" w:cstheme="majorHAnsi"/>
                <w:sz w:val="20"/>
              </w:rPr>
              <w:t xml:space="preserve"> </w:t>
            </w:r>
          </w:p>
          <w:p w14:paraId="72392BD0" w14:textId="77777777" w:rsidR="00A4342C" w:rsidRPr="00A4342C" w:rsidRDefault="00A4342C" w:rsidP="00B34F7D">
            <w:pPr>
              <w:rPr>
                <w:rFonts w:asciiTheme="majorHAnsi" w:hAnsiTheme="majorHAnsi" w:cstheme="majorHAnsi"/>
              </w:rPr>
            </w:pPr>
            <w:r w:rsidRPr="00A4342C">
              <w:rPr>
                <w:rFonts w:asciiTheme="majorHAnsi" w:eastAsia="Arial" w:hAnsiTheme="majorHAnsi" w:cstheme="majorHAnsi"/>
                <w:sz w:val="20"/>
              </w:rPr>
              <w:t xml:space="preserve"> </w:t>
            </w:r>
          </w:p>
        </w:tc>
        <w:tc>
          <w:tcPr>
            <w:tcW w:w="3119" w:type="dxa"/>
            <w:tcBorders>
              <w:top w:val="single" w:sz="4" w:space="0" w:color="BFBFBF"/>
              <w:left w:val="nil"/>
              <w:bottom w:val="single" w:sz="4" w:space="0" w:color="BFBFBF"/>
              <w:right w:val="nil"/>
            </w:tcBorders>
          </w:tcPr>
          <w:p w14:paraId="1652D0C3"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021F889C" w14:textId="77777777" w:rsidR="00A4342C" w:rsidRPr="00A4342C" w:rsidRDefault="00A4342C" w:rsidP="00B34F7D">
            <w:pPr>
              <w:rPr>
                <w:rFonts w:asciiTheme="majorHAnsi" w:hAnsiTheme="majorHAnsi" w:cstheme="majorHAnsi"/>
              </w:rPr>
            </w:pPr>
          </w:p>
        </w:tc>
      </w:tr>
      <w:tr w:rsidR="00A4342C" w:rsidRPr="00A4342C" w14:paraId="23CF6116" w14:textId="77777777" w:rsidTr="00B34F7D">
        <w:trPr>
          <w:trHeight w:val="382"/>
        </w:trPr>
        <w:tc>
          <w:tcPr>
            <w:tcW w:w="4078" w:type="dxa"/>
            <w:gridSpan w:val="2"/>
            <w:tcBorders>
              <w:top w:val="single" w:sz="4" w:space="0" w:color="BFBFBF"/>
              <w:left w:val="single" w:sz="4" w:space="0" w:color="BFBFBF"/>
              <w:bottom w:val="single" w:sz="4" w:space="0" w:color="BFBFBF"/>
              <w:right w:val="single" w:sz="4" w:space="0" w:color="BFBFBF"/>
            </w:tcBorders>
          </w:tcPr>
          <w:p w14:paraId="39DFCB8B"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Is the complaint sent to the main office? </w:t>
            </w:r>
          </w:p>
        </w:tc>
        <w:tc>
          <w:tcPr>
            <w:tcW w:w="3119" w:type="dxa"/>
            <w:tcBorders>
              <w:top w:val="single" w:sz="4" w:space="0" w:color="BFBFBF"/>
              <w:left w:val="single" w:sz="4" w:space="0" w:color="BFBFBF"/>
              <w:bottom w:val="single" w:sz="4" w:space="0" w:color="BFBFBF"/>
              <w:right w:val="single" w:sz="4" w:space="0" w:color="BFBFBF"/>
            </w:tcBorders>
            <w:vAlign w:val="bottom"/>
          </w:tcPr>
          <w:p w14:paraId="59906970" w14:textId="31F0221D" w:rsidR="00A4342C" w:rsidRPr="00A4342C" w:rsidRDefault="007E2264" w:rsidP="00B34F7D">
            <w:pPr>
              <w:rPr>
                <w:rFonts w:asciiTheme="majorHAnsi" w:hAnsiTheme="majorHAnsi" w:cstheme="majorHAnsi"/>
              </w:rPr>
            </w:pPr>
            <w:proofErr w:type="gramStart"/>
            <w:r w:rsidRPr="002A2984">
              <w:rPr>
                <w:rFonts w:asciiTheme="majorHAnsi" w:eastAsia="Arial" w:hAnsiTheme="majorHAnsi" w:cstheme="majorHAnsi"/>
                <w:sz w:val="40"/>
                <w:szCs w:val="40"/>
              </w:rPr>
              <w:t>□</w:t>
            </w:r>
            <w:r w:rsidR="00A4342C" w:rsidRPr="00A4342C">
              <w:rPr>
                <w:rFonts w:asciiTheme="majorHAnsi" w:eastAsia="Arial" w:hAnsiTheme="majorHAnsi" w:cstheme="majorHAnsi"/>
                <w:sz w:val="20"/>
              </w:rPr>
              <w:t xml:space="preserve">  YES</w:t>
            </w:r>
            <w:proofErr w:type="gramEnd"/>
            <w:r w:rsidR="00A4342C" w:rsidRPr="00A4342C">
              <w:rPr>
                <w:rFonts w:asciiTheme="majorHAnsi" w:eastAsia="Arial" w:hAnsiTheme="majorHAnsi" w:cstheme="majorHAnsi"/>
                <w:sz w:val="20"/>
              </w:rPr>
              <w:t xml:space="preserve"> </w:t>
            </w:r>
          </w:p>
        </w:tc>
        <w:tc>
          <w:tcPr>
            <w:tcW w:w="2866" w:type="dxa"/>
            <w:tcBorders>
              <w:top w:val="single" w:sz="4" w:space="0" w:color="BFBFBF"/>
              <w:left w:val="single" w:sz="4" w:space="0" w:color="BFBFBF"/>
              <w:bottom w:val="single" w:sz="4" w:space="0" w:color="BFBFBF"/>
              <w:right w:val="single" w:sz="4" w:space="0" w:color="BFBFBF"/>
            </w:tcBorders>
            <w:vAlign w:val="bottom"/>
          </w:tcPr>
          <w:p w14:paraId="1429D4A4" w14:textId="648AAB46" w:rsidR="00A4342C" w:rsidRPr="00A4342C" w:rsidRDefault="007E2264" w:rsidP="00B34F7D">
            <w:pPr>
              <w:ind w:left="1"/>
              <w:rPr>
                <w:rFonts w:asciiTheme="majorHAnsi" w:hAnsiTheme="majorHAnsi" w:cstheme="majorHAnsi"/>
              </w:rPr>
            </w:pPr>
            <w:r w:rsidRPr="002A2984">
              <w:rPr>
                <w:rFonts w:asciiTheme="majorHAnsi" w:eastAsia="Arial" w:hAnsiTheme="majorHAnsi" w:cstheme="majorHAnsi"/>
                <w:sz w:val="40"/>
                <w:szCs w:val="40"/>
              </w:rPr>
              <w:t>□</w:t>
            </w:r>
            <w:r w:rsidR="00A4342C" w:rsidRPr="00A4342C">
              <w:rPr>
                <w:rFonts w:asciiTheme="majorHAnsi" w:eastAsia="Arial" w:hAnsiTheme="majorHAnsi" w:cstheme="majorHAnsi"/>
                <w:sz w:val="20"/>
              </w:rPr>
              <w:t xml:space="preserve"> NO </w:t>
            </w:r>
          </w:p>
        </w:tc>
      </w:tr>
    </w:tbl>
    <w:p w14:paraId="65CC43BC" w14:textId="77777777" w:rsidR="00A4342C" w:rsidRPr="00A4342C" w:rsidRDefault="00A4342C" w:rsidP="00A4342C">
      <w:pPr>
        <w:spacing w:after="15"/>
        <w:rPr>
          <w:rFonts w:asciiTheme="majorHAnsi" w:hAnsiTheme="majorHAnsi" w:cstheme="majorHAnsi"/>
        </w:rPr>
      </w:pPr>
      <w:r w:rsidRPr="00A4342C">
        <w:rPr>
          <w:rFonts w:asciiTheme="majorHAnsi" w:eastAsia="Arial" w:hAnsiTheme="majorHAnsi" w:cstheme="majorHAnsi"/>
          <w:sz w:val="20"/>
        </w:rPr>
        <w:t xml:space="preserve"> </w:t>
      </w:r>
    </w:p>
    <w:p w14:paraId="684F6CB8" w14:textId="77777777" w:rsidR="00A4342C" w:rsidRPr="00A4342C" w:rsidRDefault="00A4342C" w:rsidP="00A4342C">
      <w:pPr>
        <w:spacing w:after="157"/>
        <w:rPr>
          <w:rFonts w:asciiTheme="majorHAnsi" w:hAnsiTheme="majorHAnsi" w:cstheme="majorHAnsi"/>
        </w:rPr>
      </w:pPr>
      <w:r w:rsidRPr="00A4342C">
        <w:rPr>
          <w:rFonts w:asciiTheme="majorHAnsi" w:eastAsia="Arial" w:hAnsiTheme="majorHAnsi" w:cstheme="majorHAnsi"/>
          <w:sz w:val="20"/>
        </w:rPr>
        <w:t xml:space="preserve"> </w:t>
      </w:r>
    </w:p>
    <w:p w14:paraId="193A8D9D" w14:textId="2F13D7C3" w:rsidR="00A4342C" w:rsidRPr="00A4342C" w:rsidRDefault="00A4342C" w:rsidP="007E2264">
      <w:pPr>
        <w:pStyle w:val="Heading1"/>
        <w:ind w:left="-5"/>
        <w:rPr>
          <w:rFonts w:cstheme="majorHAnsi"/>
        </w:rPr>
      </w:pPr>
      <w:r w:rsidRPr="00A4342C">
        <w:rPr>
          <w:rFonts w:cstheme="majorHAnsi"/>
        </w:rPr>
        <w:t xml:space="preserve">To be completed by the responsible person for complaints at the main office </w:t>
      </w:r>
    </w:p>
    <w:tbl>
      <w:tblPr>
        <w:tblStyle w:val="TableGrid0"/>
        <w:tblW w:w="10063" w:type="dxa"/>
        <w:tblInd w:w="-108" w:type="dxa"/>
        <w:tblCellMar>
          <w:top w:w="122" w:type="dxa"/>
          <w:left w:w="107" w:type="dxa"/>
          <w:bottom w:w="7" w:type="dxa"/>
          <w:right w:w="82" w:type="dxa"/>
        </w:tblCellMar>
        <w:tblLook w:val="04A0" w:firstRow="1" w:lastRow="0" w:firstColumn="1" w:lastColumn="0" w:noHBand="0" w:noVBand="1"/>
      </w:tblPr>
      <w:tblGrid>
        <w:gridCol w:w="2236"/>
        <w:gridCol w:w="1842"/>
        <w:gridCol w:w="1985"/>
        <w:gridCol w:w="1134"/>
        <w:gridCol w:w="2866"/>
      </w:tblGrid>
      <w:tr w:rsidR="00A4342C" w:rsidRPr="00A4342C" w14:paraId="6B7BE596" w14:textId="77777777" w:rsidTr="00B34F7D">
        <w:trPr>
          <w:trHeight w:val="360"/>
        </w:trPr>
        <w:tc>
          <w:tcPr>
            <w:tcW w:w="2236" w:type="dxa"/>
            <w:tcBorders>
              <w:top w:val="single" w:sz="4" w:space="0" w:color="BFBFBF"/>
              <w:left w:val="single" w:sz="4" w:space="0" w:color="BFBFBF"/>
              <w:bottom w:val="single" w:sz="4" w:space="0" w:color="BFBFBF"/>
              <w:right w:val="single" w:sz="4" w:space="0" w:color="BFBFBF"/>
            </w:tcBorders>
            <w:vAlign w:val="bottom"/>
          </w:tcPr>
          <w:p w14:paraId="76578F75" w14:textId="29EBF338" w:rsidR="00A4342C" w:rsidRPr="00A4342C" w:rsidRDefault="007E2264" w:rsidP="00B34F7D">
            <w:pPr>
              <w:ind w:left="1"/>
              <w:rPr>
                <w:rFonts w:asciiTheme="majorHAnsi" w:hAnsiTheme="majorHAnsi" w:cstheme="majorHAnsi"/>
              </w:rPr>
            </w:pPr>
            <w:r w:rsidRPr="00A4342C">
              <w:rPr>
                <w:rFonts w:asciiTheme="majorHAnsi" w:eastAsia="Arial" w:hAnsiTheme="majorHAnsi" w:cstheme="majorHAnsi"/>
                <w:sz w:val="20"/>
              </w:rPr>
              <w:t>Responsible’ s</w:t>
            </w:r>
            <w:r w:rsidR="00A4342C" w:rsidRPr="00A4342C">
              <w:rPr>
                <w:rFonts w:asciiTheme="majorHAnsi" w:eastAsia="Arial" w:hAnsiTheme="majorHAnsi" w:cstheme="majorHAnsi"/>
                <w:sz w:val="20"/>
              </w:rPr>
              <w:t xml:space="preserve"> name: </w:t>
            </w:r>
          </w:p>
        </w:tc>
        <w:tc>
          <w:tcPr>
            <w:tcW w:w="1842" w:type="dxa"/>
            <w:tcBorders>
              <w:top w:val="single" w:sz="4" w:space="0" w:color="BFBFBF"/>
              <w:left w:val="single" w:sz="4" w:space="0" w:color="BFBFBF"/>
              <w:bottom w:val="single" w:sz="4" w:space="0" w:color="BFBFBF"/>
              <w:right w:val="nil"/>
            </w:tcBorders>
            <w:vAlign w:val="bottom"/>
          </w:tcPr>
          <w:p w14:paraId="18276A07" w14:textId="77777777" w:rsidR="00A4342C" w:rsidRPr="00A4342C" w:rsidRDefault="00A4342C" w:rsidP="00B34F7D">
            <w:pPr>
              <w:rPr>
                <w:rFonts w:asciiTheme="majorHAnsi" w:hAnsiTheme="majorHAnsi" w:cstheme="majorHAnsi"/>
              </w:rPr>
            </w:pPr>
            <w:r w:rsidRPr="00A4342C">
              <w:rPr>
                <w:rFonts w:asciiTheme="majorHAnsi" w:eastAsia="Arial" w:hAnsiTheme="majorHAnsi" w:cstheme="majorHAnsi"/>
                <w:sz w:val="20"/>
              </w:rPr>
              <w:t xml:space="preserve"> </w:t>
            </w:r>
          </w:p>
        </w:tc>
        <w:tc>
          <w:tcPr>
            <w:tcW w:w="1985" w:type="dxa"/>
            <w:tcBorders>
              <w:top w:val="single" w:sz="4" w:space="0" w:color="BFBFBF"/>
              <w:left w:val="nil"/>
              <w:bottom w:val="single" w:sz="4" w:space="0" w:color="BFBFBF"/>
              <w:right w:val="single" w:sz="4" w:space="0" w:color="BFBFBF"/>
            </w:tcBorders>
          </w:tcPr>
          <w:p w14:paraId="3B1B3F06" w14:textId="77777777" w:rsidR="00A4342C" w:rsidRPr="00A4342C" w:rsidRDefault="00A4342C" w:rsidP="00B34F7D">
            <w:pPr>
              <w:rPr>
                <w:rFonts w:asciiTheme="majorHAnsi" w:hAnsiTheme="majorHAnsi" w:cstheme="majorHAnsi"/>
              </w:rPr>
            </w:pPr>
          </w:p>
        </w:tc>
        <w:tc>
          <w:tcPr>
            <w:tcW w:w="1134" w:type="dxa"/>
            <w:tcBorders>
              <w:top w:val="single" w:sz="4" w:space="0" w:color="BFBFBF"/>
              <w:left w:val="single" w:sz="4" w:space="0" w:color="BFBFBF"/>
              <w:bottom w:val="single" w:sz="4" w:space="0" w:color="BFBFBF"/>
              <w:right w:val="single" w:sz="4" w:space="0" w:color="BFBFBF"/>
            </w:tcBorders>
            <w:vAlign w:val="bottom"/>
          </w:tcPr>
          <w:p w14:paraId="1F4D90AA"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Position: </w:t>
            </w:r>
          </w:p>
        </w:tc>
        <w:tc>
          <w:tcPr>
            <w:tcW w:w="2866" w:type="dxa"/>
            <w:tcBorders>
              <w:top w:val="single" w:sz="4" w:space="0" w:color="BFBFBF"/>
              <w:left w:val="single" w:sz="4" w:space="0" w:color="BFBFBF"/>
              <w:bottom w:val="single" w:sz="4" w:space="0" w:color="BFBFBF"/>
              <w:right w:val="single" w:sz="4" w:space="0" w:color="BFBFBF"/>
            </w:tcBorders>
            <w:vAlign w:val="bottom"/>
          </w:tcPr>
          <w:p w14:paraId="7DB3882B"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 </w:t>
            </w:r>
          </w:p>
        </w:tc>
      </w:tr>
      <w:tr w:rsidR="00A4342C" w:rsidRPr="00A4342C" w14:paraId="5D6EA999" w14:textId="77777777" w:rsidTr="00B34F7D">
        <w:trPr>
          <w:trHeight w:val="360"/>
        </w:trPr>
        <w:tc>
          <w:tcPr>
            <w:tcW w:w="4078" w:type="dxa"/>
            <w:gridSpan w:val="2"/>
            <w:tcBorders>
              <w:top w:val="single" w:sz="4" w:space="0" w:color="BFBFBF"/>
              <w:left w:val="single" w:sz="4" w:space="0" w:color="BFBFBF"/>
              <w:bottom w:val="single" w:sz="4" w:space="0" w:color="BFBFBF"/>
              <w:right w:val="single" w:sz="4" w:space="0" w:color="BFBFBF"/>
            </w:tcBorders>
            <w:vAlign w:val="bottom"/>
          </w:tcPr>
          <w:p w14:paraId="0B239106"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Date of meeting with the complainant: </w:t>
            </w:r>
          </w:p>
        </w:tc>
        <w:tc>
          <w:tcPr>
            <w:tcW w:w="1985" w:type="dxa"/>
            <w:tcBorders>
              <w:top w:val="single" w:sz="4" w:space="0" w:color="BFBFBF"/>
              <w:left w:val="single" w:sz="4" w:space="0" w:color="BFBFBF"/>
              <w:bottom w:val="single" w:sz="4" w:space="0" w:color="BFBFBF"/>
              <w:right w:val="nil"/>
            </w:tcBorders>
            <w:vAlign w:val="bottom"/>
          </w:tcPr>
          <w:p w14:paraId="6E7F4B73" w14:textId="77777777" w:rsidR="00A4342C" w:rsidRPr="00A4342C" w:rsidRDefault="00A4342C" w:rsidP="00B34F7D">
            <w:pPr>
              <w:rPr>
                <w:rFonts w:asciiTheme="majorHAnsi" w:hAnsiTheme="majorHAnsi" w:cstheme="majorHAnsi"/>
              </w:rPr>
            </w:pPr>
            <w:r w:rsidRPr="00A4342C">
              <w:rPr>
                <w:rFonts w:asciiTheme="majorHAnsi" w:eastAsia="Arial" w:hAnsiTheme="majorHAnsi" w:cstheme="majorHAnsi"/>
                <w:sz w:val="20"/>
              </w:rPr>
              <w:t xml:space="preserve"> </w:t>
            </w:r>
          </w:p>
        </w:tc>
        <w:tc>
          <w:tcPr>
            <w:tcW w:w="1134" w:type="dxa"/>
            <w:tcBorders>
              <w:top w:val="single" w:sz="4" w:space="0" w:color="BFBFBF"/>
              <w:left w:val="nil"/>
              <w:bottom w:val="single" w:sz="4" w:space="0" w:color="BFBFBF"/>
              <w:right w:val="nil"/>
            </w:tcBorders>
            <w:vAlign w:val="bottom"/>
          </w:tcPr>
          <w:p w14:paraId="247E646E"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1FDF87EF" w14:textId="77777777" w:rsidR="00A4342C" w:rsidRPr="00A4342C" w:rsidRDefault="00A4342C" w:rsidP="00B34F7D">
            <w:pPr>
              <w:rPr>
                <w:rFonts w:asciiTheme="majorHAnsi" w:hAnsiTheme="majorHAnsi" w:cstheme="majorHAnsi"/>
              </w:rPr>
            </w:pPr>
          </w:p>
        </w:tc>
      </w:tr>
      <w:tr w:rsidR="00A4342C" w:rsidRPr="00A4342C" w14:paraId="4581C752" w14:textId="77777777" w:rsidTr="00B34F7D">
        <w:trPr>
          <w:trHeight w:val="380"/>
        </w:trPr>
        <w:tc>
          <w:tcPr>
            <w:tcW w:w="4078" w:type="dxa"/>
            <w:gridSpan w:val="2"/>
            <w:tcBorders>
              <w:top w:val="single" w:sz="4" w:space="0" w:color="BFBFBF"/>
              <w:left w:val="single" w:sz="4" w:space="0" w:color="BFBFBF"/>
              <w:bottom w:val="single" w:sz="4" w:space="0" w:color="BFBFBF"/>
              <w:right w:val="single" w:sz="4" w:space="0" w:color="BFBFBF"/>
            </w:tcBorders>
          </w:tcPr>
          <w:p w14:paraId="796D413F"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Has the complaint been resolved? </w:t>
            </w:r>
          </w:p>
        </w:tc>
        <w:tc>
          <w:tcPr>
            <w:tcW w:w="1985" w:type="dxa"/>
            <w:tcBorders>
              <w:top w:val="single" w:sz="4" w:space="0" w:color="BFBFBF"/>
              <w:left w:val="single" w:sz="4" w:space="0" w:color="BFBFBF"/>
              <w:bottom w:val="single" w:sz="4" w:space="0" w:color="BFBFBF"/>
              <w:right w:val="nil"/>
            </w:tcBorders>
            <w:vAlign w:val="bottom"/>
          </w:tcPr>
          <w:p w14:paraId="6F6D18F3" w14:textId="4F9826DE" w:rsidR="00A4342C" w:rsidRPr="00A4342C" w:rsidRDefault="007E2264" w:rsidP="00B34F7D">
            <w:pPr>
              <w:rPr>
                <w:rFonts w:asciiTheme="majorHAnsi" w:hAnsiTheme="majorHAnsi" w:cstheme="majorHAnsi"/>
              </w:rPr>
            </w:pPr>
            <w:proofErr w:type="gramStart"/>
            <w:r w:rsidRPr="002A2984">
              <w:rPr>
                <w:rFonts w:asciiTheme="majorHAnsi" w:eastAsia="Arial" w:hAnsiTheme="majorHAnsi" w:cstheme="majorHAnsi"/>
                <w:sz w:val="40"/>
                <w:szCs w:val="40"/>
              </w:rPr>
              <w:t>□</w:t>
            </w:r>
            <w:r w:rsidR="00A4342C" w:rsidRPr="00A4342C">
              <w:rPr>
                <w:rFonts w:asciiTheme="majorHAnsi" w:eastAsia="Arial" w:hAnsiTheme="majorHAnsi" w:cstheme="majorHAnsi"/>
                <w:sz w:val="20"/>
              </w:rPr>
              <w:t xml:space="preserve">  YES</w:t>
            </w:r>
            <w:proofErr w:type="gramEnd"/>
            <w:r w:rsidR="00A4342C" w:rsidRPr="00A4342C">
              <w:rPr>
                <w:rFonts w:asciiTheme="majorHAnsi" w:eastAsia="Arial" w:hAnsiTheme="majorHAnsi" w:cstheme="majorHAnsi"/>
                <w:sz w:val="20"/>
              </w:rPr>
              <w:t xml:space="preserve"> </w:t>
            </w:r>
          </w:p>
        </w:tc>
        <w:tc>
          <w:tcPr>
            <w:tcW w:w="1134" w:type="dxa"/>
            <w:tcBorders>
              <w:top w:val="single" w:sz="4" w:space="0" w:color="BFBFBF"/>
              <w:left w:val="nil"/>
              <w:bottom w:val="single" w:sz="4" w:space="0" w:color="BFBFBF"/>
              <w:right w:val="single" w:sz="4" w:space="0" w:color="BFBFBF"/>
            </w:tcBorders>
          </w:tcPr>
          <w:p w14:paraId="47632746"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single" w:sz="4" w:space="0" w:color="BFBFBF"/>
              <w:bottom w:val="single" w:sz="4" w:space="0" w:color="BFBFBF"/>
              <w:right w:val="single" w:sz="4" w:space="0" w:color="BFBFBF"/>
            </w:tcBorders>
            <w:vAlign w:val="bottom"/>
          </w:tcPr>
          <w:p w14:paraId="41E69227" w14:textId="006522C0" w:rsidR="00A4342C" w:rsidRPr="00A4342C" w:rsidRDefault="007E2264" w:rsidP="00B34F7D">
            <w:pPr>
              <w:ind w:left="1"/>
              <w:rPr>
                <w:rFonts w:asciiTheme="majorHAnsi" w:hAnsiTheme="majorHAnsi" w:cstheme="majorHAnsi"/>
              </w:rPr>
            </w:pPr>
            <w:proofErr w:type="gramStart"/>
            <w:r w:rsidRPr="002A2984">
              <w:rPr>
                <w:rFonts w:asciiTheme="majorHAnsi" w:eastAsia="Arial" w:hAnsiTheme="majorHAnsi" w:cstheme="majorHAnsi"/>
                <w:sz w:val="40"/>
                <w:szCs w:val="40"/>
              </w:rPr>
              <w:t>□</w:t>
            </w:r>
            <w:r w:rsidR="00A4342C" w:rsidRPr="00A4342C">
              <w:rPr>
                <w:rFonts w:asciiTheme="majorHAnsi" w:eastAsia="Arial" w:hAnsiTheme="majorHAnsi" w:cstheme="majorHAnsi"/>
                <w:sz w:val="20"/>
              </w:rPr>
              <w:t xml:space="preserve">  NO</w:t>
            </w:r>
            <w:proofErr w:type="gramEnd"/>
            <w:r w:rsidR="00A4342C" w:rsidRPr="00A4342C">
              <w:rPr>
                <w:rFonts w:asciiTheme="majorHAnsi" w:eastAsia="Arial" w:hAnsiTheme="majorHAnsi" w:cstheme="majorHAnsi"/>
                <w:sz w:val="20"/>
              </w:rPr>
              <w:t xml:space="preserve"> </w:t>
            </w:r>
          </w:p>
        </w:tc>
      </w:tr>
      <w:tr w:rsidR="00A4342C" w:rsidRPr="00A4342C" w14:paraId="5453ED70" w14:textId="77777777" w:rsidTr="00B34F7D">
        <w:trPr>
          <w:trHeight w:val="1761"/>
        </w:trPr>
        <w:tc>
          <w:tcPr>
            <w:tcW w:w="4078" w:type="dxa"/>
            <w:gridSpan w:val="2"/>
            <w:tcBorders>
              <w:top w:val="single" w:sz="4" w:space="0" w:color="BFBFBF"/>
              <w:left w:val="single" w:sz="4" w:space="0" w:color="BFBFBF"/>
              <w:bottom w:val="single" w:sz="4" w:space="0" w:color="BFBFBF"/>
              <w:right w:val="nil"/>
            </w:tcBorders>
            <w:vAlign w:val="bottom"/>
          </w:tcPr>
          <w:p w14:paraId="1EC876DF" w14:textId="77777777" w:rsidR="00A4342C" w:rsidRPr="00A4342C" w:rsidRDefault="00A4342C" w:rsidP="00B34F7D">
            <w:pPr>
              <w:spacing w:after="100"/>
              <w:ind w:left="1"/>
              <w:rPr>
                <w:rFonts w:asciiTheme="majorHAnsi" w:hAnsiTheme="majorHAnsi" w:cstheme="majorHAnsi"/>
              </w:rPr>
            </w:pPr>
            <w:r w:rsidRPr="00A4342C">
              <w:rPr>
                <w:rFonts w:asciiTheme="majorHAnsi" w:eastAsia="Arial" w:hAnsiTheme="majorHAnsi" w:cstheme="majorHAnsi"/>
                <w:sz w:val="20"/>
              </w:rPr>
              <w:t xml:space="preserve">Description: </w:t>
            </w:r>
          </w:p>
          <w:p w14:paraId="0B8519F0" w14:textId="77777777" w:rsidR="00A4342C" w:rsidRPr="00A4342C" w:rsidRDefault="00A4342C" w:rsidP="00B34F7D">
            <w:pPr>
              <w:spacing w:after="102"/>
              <w:ind w:left="1"/>
              <w:rPr>
                <w:rFonts w:asciiTheme="majorHAnsi" w:hAnsiTheme="majorHAnsi" w:cstheme="majorHAnsi"/>
              </w:rPr>
            </w:pPr>
            <w:r w:rsidRPr="00A4342C">
              <w:rPr>
                <w:rFonts w:asciiTheme="majorHAnsi" w:eastAsia="Arial" w:hAnsiTheme="majorHAnsi" w:cstheme="majorHAnsi"/>
                <w:sz w:val="20"/>
              </w:rPr>
              <w:t xml:space="preserve"> </w:t>
            </w:r>
          </w:p>
          <w:p w14:paraId="0C40C643" w14:textId="77777777" w:rsidR="00A4342C" w:rsidRPr="00A4342C" w:rsidRDefault="00A4342C" w:rsidP="00B34F7D">
            <w:pPr>
              <w:spacing w:after="102"/>
              <w:ind w:left="1"/>
              <w:rPr>
                <w:rFonts w:asciiTheme="majorHAnsi" w:hAnsiTheme="majorHAnsi" w:cstheme="majorHAnsi"/>
              </w:rPr>
            </w:pPr>
            <w:r w:rsidRPr="00A4342C">
              <w:rPr>
                <w:rFonts w:asciiTheme="majorHAnsi" w:eastAsia="Arial" w:hAnsiTheme="majorHAnsi" w:cstheme="majorHAnsi"/>
                <w:sz w:val="20"/>
              </w:rPr>
              <w:t xml:space="preserve"> </w:t>
            </w:r>
          </w:p>
          <w:p w14:paraId="2C02A30D" w14:textId="77777777" w:rsidR="00A4342C" w:rsidRPr="00A4342C" w:rsidRDefault="00A4342C" w:rsidP="00B34F7D">
            <w:pPr>
              <w:spacing w:after="100"/>
              <w:ind w:left="1"/>
              <w:rPr>
                <w:rFonts w:asciiTheme="majorHAnsi" w:hAnsiTheme="majorHAnsi" w:cstheme="majorHAnsi"/>
              </w:rPr>
            </w:pPr>
            <w:r w:rsidRPr="00A4342C">
              <w:rPr>
                <w:rFonts w:asciiTheme="majorHAnsi" w:eastAsia="Arial" w:hAnsiTheme="majorHAnsi" w:cstheme="majorHAnsi"/>
                <w:sz w:val="20"/>
              </w:rPr>
              <w:t xml:space="preserve"> </w:t>
            </w:r>
          </w:p>
          <w:p w14:paraId="7C35F1BA"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 </w:t>
            </w:r>
          </w:p>
        </w:tc>
        <w:tc>
          <w:tcPr>
            <w:tcW w:w="1985" w:type="dxa"/>
            <w:tcBorders>
              <w:top w:val="single" w:sz="4" w:space="0" w:color="BFBFBF"/>
              <w:left w:val="nil"/>
              <w:bottom w:val="single" w:sz="4" w:space="0" w:color="BFBFBF"/>
              <w:right w:val="nil"/>
            </w:tcBorders>
          </w:tcPr>
          <w:p w14:paraId="3C875BC4" w14:textId="77777777" w:rsidR="00A4342C" w:rsidRPr="00A4342C" w:rsidRDefault="00A4342C" w:rsidP="00B34F7D">
            <w:pPr>
              <w:rPr>
                <w:rFonts w:asciiTheme="majorHAnsi" w:hAnsiTheme="majorHAnsi" w:cstheme="majorHAnsi"/>
              </w:rPr>
            </w:pPr>
          </w:p>
        </w:tc>
        <w:tc>
          <w:tcPr>
            <w:tcW w:w="1134" w:type="dxa"/>
            <w:tcBorders>
              <w:top w:val="single" w:sz="4" w:space="0" w:color="BFBFBF"/>
              <w:left w:val="nil"/>
              <w:bottom w:val="single" w:sz="4" w:space="0" w:color="BFBFBF"/>
              <w:right w:val="nil"/>
            </w:tcBorders>
          </w:tcPr>
          <w:p w14:paraId="2FD836F6"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14C13D28" w14:textId="77777777" w:rsidR="00A4342C" w:rsidRPr="00A4342C" w:rsidRDefault="00A4342C" w:rsidP="00B34F7D">
            <w:pPr>
              <w:rPr>
                <w:rFonts w:asciiTheme="majorHAnsi" w:hAnsiTheme="majorHAnsi" w:cstheme="majorHAnsi"/>
              </w:rPr>
            </w:pPr>
          </w:p>
        </w:tc>
      </w:tr>
      <w:tr w:rsidR="00A4342C" w:rsidRPr="00A4342C" w14:paraId="1976EDBB" w14:textId="77777777" w:rsidTr="00B34F7D">
        <w:trPr>
          <w:trHeight w:val="710"/>
        </w:trPr>
        <w:tc>
          <w:tcPr>
            <w:tcW w:w="2236" w:type="dxa"/>
            <w:tcBorders>
              <w:top w:val="single" w:sz="4" w:space="0" w:color="BFBFBF"/>
              <w:left w:val="single" w:sz="4" w:space="0" w:color="BFBFBF"/>
              <w:bottom w:val="single" w:sz="4" w:space="0" w:color="BFBFBF"/>
              <w:right w:val="single" w:sz="4" w:space="0" w:color="BFBFBF"/>
            </w:tcBorders>
          </w:tcPr>
          <w:p w14:paraId="32C8CD96" w14:textId="77777777" w:rsidR="00A4342C" w:rsidRPr="00A4342C" w:rsidRDefault="00A4342C" w:rsidP="00B34F7D">
            <w:pPr>
              <w:ind w:left="1"/>
              <w:rPr>
                <w:rFonts w:asciiTheme="majorHAnsi" w:hAnsiTheme="majorHAnsi" w:cstheme="majorHAnsi"/>
              </w:rPr>
            </w:pPr>
            <w:r w:rsidRPr="00A4342C">
              <w:rPr>
                <w:rFonts w:asciiTheme="majorHAnsi" w:eastAsia="Arial" w:hAnsiTheme="majorHAnsi" w:cstheme="majorHAnsi"/>
                <w:sz w:val="20"/>
              </w:rPr>
              <w:t xml:space="preserve">Signature responsible: </w:t>
            </w:r>
          </w:p>
        </w:tc>
        <w:tc>
          <w:tcPr>
            <w:tcW w:w="1842" w:type="dxa"/>
            <w:tcBorders>
              <w:top w:val="single" w:sz="4" w:space="0" w:color="BFBFBF"/>
              <w:left w:val="single" w:sz="4" w:space="0" w:color="BFBFBF"/>
              <w:bottom w:val="single" w:sz="4" w:space="0" w:color="BFBFBF"/>
              <w:right w:val="nil"/>
            </w:tcBorders>
            <w:vAlign w:val="bottom"/>
          </w:tcPr>
          <w:p w14:paraId="5C83BC8C" w14:textId="77777777" w:rsidR="00A4342C" w:rsidRPr="00A4342C" w:rsidRDefault="00A4342C" w:rsidP="00B34F7D">
            <w:pPr>
              <w:spacing w:after="102"/>
              <w:rPr>
                <w:rFonts w:asciiTheme="majorHAnsi" w:hAnsiTheme="majorHAnsi" w:cstheme="majorHAnsi"/>
              </w:rPr>
            </w:pPr>
            <w:r w:rsidRPr="00A4342C">
              <w:rPr>
                <w:rFonts w:asciiTheme="majorHAnsi" w:eastAsia="Arial" w:hAnsiTheme="majorHAnsi" w:cstheme="majorHAnsi"/>
                <w:sz w:val="20"/>
              </w:rPr>
              <w:t xml:space="preserve"> </w:t>
            </w:r>
          </w:p>
          <w:p w14:paraId="44E52485" w14:textId="77777777" w:rsidR="00A4342C" w:rsidRPr="00A4342C" w:rsidRDefault="00A4342C" w:rsidP="00B34F7D">
            <w:pPr>
              <w:rPr>
                <w:rFonts w:asciiTheme="majorHAnsi" w:hAnsiTheme="majorHAnsi" w:cstheme="majorHAnsi"/>
              </w:rPr>
            </w:pPr>
            <w:r w:rsidRPr="00A4342C">
              <w:rPr>
                <w:rFonts w:asciiTheme="majorHAnsi" w:eastAsia="Arial" w:hAnsiTheme="majorHAnsi" w:cstheme="majorHAnsi"/>
                <w:sz w:val="20"/>
              </w:rPr>
              <w:t xml:space="preserve"> </w:t>
            </w:r>
          </w:p>
        </w:tc>
        <w:tc>
          <w:tcPr>
            <w:tcW w:w="1985" w:type="dxa"/>
            <w:tcBorders>
              <w:top w:val="single" w:sz="4" w:space="0" w:color="BFBFBF"/>
              <w:left w:val="nil"/>
              <w:bottom w:val="single" w:sz="4" w:space="0" w:color="BFBFBF"/>
              <w:right w:val="nil"/>
            </w:tcBorders>
          </w:tcPr>
          <w:p w14:paraId="25B6DE1B" w14:textId="77777777" w:rsidR="00A4342C" w:rsidRPr="00A4342C" w:rsidRDefault="00A4342C" w:rsidP="00B34F7D">
            <w:pPr>
              <w:rPr>
                <w:rFonts w:asciiTheme="majorHAnsi" w:hAnsiTheme="majorHAnsi" w:cstheme="majorHAnsi"/>
              </w:rPr>
            </w:pPr>
          </w:p>
        </w:tc>
        <w:tc>
          <w:tcPr>
            <w:tcW w:w="1134" w:type="dxa"/>
            <w:tcBorders>
              <w:top w:val="single" w:sz="4" w:space="0" w:color="BFBFBF"/>
              <w:left w:val="nil"/>
              <w:bottom w:val="single" w:sz="4" w:space="0" w:color="BFBFBF"/>
              <w:right w:val="nil"/>
            </w:tcBorders>
          </w:tcPr>
          <w:p w14:paraId="737378D6" w14:textId="77777777" w:rsidR="00A4342C" w:rsidRPr="00A4342C" w:rsidRDefault="00A4342C" w:rsidP="00B34F7D">
            <w:pPr>
              <w:rPr>
                <w:rFonts w:asciiTheme="majorHAnsi" w:hAnsiTheme="majorHAnsi" w:cstheme="majorHAnsi"/>
              </w:rPr>
            </w:pPr>
          </w:p>
        </w:tc>
        <w:tc>
          <w:tcPr>
            <w:tcW w:w="2866" w:type="dxa"/>
            <w:tcBorders>
              <w:top w:val="single" w:sz="4" w:space="0" w:color="BFBFBF"/>
              <w:left w:val="nil"/>
              <w:bottom w:val="single" w:sz="4" w:space="0" w:color="BFBFBF"/>
              <w:right w:val="single" w:sz="4" w:space="0" w:color="BFBFBF"/>
            </w:tcBorders>
          </w:tcPr>
          <w:p w14:paraId="2FEFB170" w14:textId="77777777" w:rsidR="00A4342C" w:rsidRPr="00A4342C" w:rsidRDefault="00A4342C" w:rsidP="00B34F7D">
            <w:pPr>
              <w:rPr>
                <w:rFonts w:asciiTheme="majorHAnsi" w:hAnsiTheme="majorHAnsi" w:cstheme="majorHAnsi"/>
              </w:rPr>
            </w:pPr>
          </w:p>
        </w:tc>
      </w:tr>
    </w:tbl>
    <w:p w14:paraId="028AE2D3" w14:textId="78421D32" w:rsidR="001A6CC3" w:rsidRDefault="00A4342C" w:rsidP="00A4342C">
      <w:pPr>
        <w:spacing w:after="463"/>
        <w:rPr>
          <w:rFonts w:asciiTheme="majorHAnsi" w:eastAsia="Arial" w:hAnsiTheme="majorHAnsi" w:cstheme="majorHAnsi"/>
          <w:sz w:val="20"/>
        </w:rPr>
      </w:pPr>
      <w:r w:rsidRPr="00A4342C">
        <w:rPr>
          <w:rFonts w:asciiTheme="majorHAnsi" w:eastAsia="Arial" w:hAnsiTheme="majorHAnsi" w:cstheme="majorHAnsi"/>
          <w:sz w:val="20"/>
        </w:rPr>
        <w:t xml:space="preserve"> </w:t>
      </w:r>
    </w:p>
    <w:p w14:paraId="1B670A24" w14:textId="77777777" w:rsidR="001A6CC3" w:rsidRDefault="001A6CC3">
      <w:pPr>
        <w:rPr>
          <w:rFonts w:asciiTheme="majorHAnsi" w:eastAsia="Arial" w:hAnsiTheme="majorHAnsi" w:cstheme="majorHAnsi"/>
          <w:sz w:val="20"/>
        </w:rPr>
      </w:pPr>
      <w:r>
        <w:rPr>
          <w:rFonts w:asciiTheme="majorHAnsi" w:eastAsia="Arial" w:hAnsiTheme="majorHAnsi" w:cstheme="majorHAnsi"/>
          <w:sz w:val="20"/>
        </w:rPr>
        <w:br w:type="page"/>
      </w:r>
    </w:p>
    <w:p w14:paraId="1BAB6D02" w14:textId="77777777" w:rsidR="001A6CC3" w:rsidRDefault="001A6CC3" w:rsidP="001A6CC3">
      <w:pPr>
        <w:rPr>
          <w:rFonts w:asciiTheme="majorHAnsi" w:eastAsiaTheme="majorEastAsia" w:hAnsiTheme="majorHAnsi" w:cstheme="majorHAnsi"/>
          <w:color w:val="365F91" w:themeColor="accent1" w:themeShade="BF"/>
          <w:sz w:val="32"/>
          <w:szCs w:val="32"/>
        </w:rPr>
      </w:pPr>
      <w:r>
        <w:rPr>
          <w:rFonts w:asciiTheme="majorHAnsi" w:eastAsiaTheme="majorEastAsia" w:hAnsiTheme="majorHAnsi" w:cstheme="majorHAnsi"/>
          <w:color w:val="365F91" w:themeColor="accent1" w:themeShade="BF"/>
          <w:sz w:val="32"/>
          <w:szCs w:val="32"/>
        </w:rPr>
        <w:lastRenderedPageBreak/>
        <w:t>Contact</w:t>
      </w:r>
      <w:r w:rsidRPr="00A102EA">
        <w:rPr>
          <w:rFonts w:asciiTheme="majorHAnsi" w:eastAsiaTheme="majorEastAsia" w:hAnsiTheme="majorHAnsi" w:cstheme="majorHAnsi"/>
          <w:color w:val="365F91" w:themeColor="accent1" w:themeShade="BF"/>
          <w:sz w:val="32"/>
          <w:szCs w:val="32"/>
        </w:rPr>
        <w:t xml:space="preserve"> information</w:t>
      </w:r>
    </w:p>
    <w:p w14:paraId="1A81AB13" w14:textId="77777777" w:rsidR="001A6CC3" w:rsidRPr="00232DF0" w:rsidRDefault="001A6CC3" w:rsidP="001A6CC3">
      <w:pPr>
        <w:rPr>
          <w:rFonts w:asciiTheme="majorHAnsi" w:eastAsiaTheme="majorEastAsia" w:hAnsiTheme="majorHAnsi" w:cstheme="majorHAnsi"/>
          <w:color w:val="365F91" w:themeColor="accent1" w:themeShade="BF"/>
          <w:sz w:val="20"/>
          <w:szCs w:val="20"/>
        </w:rPr>
      </w:pPr>
    </w:p>
    <w:p w14:paraId="7B8CC2B7" w14:textId="77777777" w:rsidR="001A6CC3" w:rsidRPr="00AA57AB" w:rsidRDefault="001A6CC3" w:rsidP="001A6CC3">
      <w:pPr>
        <w:rPr>
          <w:rFonts w:asciiTheme="majorHAnsi" w:eastAsia="Arial" w:hAnsiTheme="majorHAnsi" w:cstheme="majorHAnsi"/>
          <w:b/>
          <w:bCs/>
          <w:sz w:val="20"/>
          <w:szCs w:val="22"/>
          <w:lang w:eastAsia="en-GB"/>
        </w:rPr>
      </w:pPr>
      <w:r w:rsidRPr="00AA57AB">
        <w:rPr>
          <w:rFonts w:asciiTheme="majorHAnsi" w:eastAsia="Arial" w:hAnsiTheme="majorHAnsi" w:cstheme="majorHAnsi"/>
          <w:b/>
          <w:bCs/>
          <w:sz w:val="20"/>
          <w:szCs w:val="22"/>
          <w:lang w:eastAsia="en-GB"/>
        </w:rPr>
        <w:t>Contact information of the company ashore designated by the charterer for handling on-board complaints:</w:t>
      </w:r>
    </w:p>
    <w:p w14:paraId="6216E1A0" w14:textId="0EB18456"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Name: </w:t>
      </w:r>
      <w:r>
        <w:rPr>
          <w:rFonts w:asciiTheme="majorHAnsi" w:eastAsia="Arial" w:hAnsiTheme="majorHAnsi" w:cstheme="majorHAnsi"/>
          <w:sz w:val="20"/>
          <w:szCs w:val="22"/>
          <w:lang w:eastAsia="en-GB"/>
        </w:rPr>
        <w:t>ORCA CREW SERVICES B.V.</w:t>
      </w:r>
    </w:p>
    <w:p w14:paraId="22DA9204" w14:textId="77777777" w:rsidR="001A6CC3" w:rsidRPr="00AA57AB" w:rsidRDefault="001A6CC3" w:rsidP="001A6CC3">
      <w:pPr>
        <w:rPr>
          <w:rFonts w:asciiTheme="majorHAnsi" w:eastAsia="Arial" w:hAnsiTheme="majorHAnsi" w:cstheme="majorHAnsi"/>
          <w:sz w:val="20"/>
          <w:szCs w:val="22"/>
          <w:lang w:eastAsia="en-GB"/>
        </w:rPr>
      </w:pPr>
      <w:proofErr w:type="gramStart"/>
      <w:r w:rsidRPr="00AA57AB">
        <w:rPr>
          <w:rFonts w:asciiTheme="majorHAnsi" w:eastAsia="Arial" w:hAnsiTheme="majorHAnsi" w:cstheme="majorHAnsi"/>
          <w:sz w:val="20"/>
          <w:szCs w:val="22"/>
          <w:lang w:eastAsia="en-GB"/>
        </w:rPr>
        <w:t>Telephone :</w:t>
      </w:r>
      <w:proofErr w:type="gramEnd"/>
      <w:r w:rsidRPr="00AA57AB">
        <w:rPr>
          <w:rFonts w:asciiTheme="majorHAnsi" w:eastAsia="Arial" w:hAnsiTheme="majorHAnsi" w:cstheme="majorHAnsi"/>
          <w:sz w:val="20"/>
          <w:szCs w:val="22"/>
          <w:lang w:eastAsia="en-GB"/>
        </w:rPr>
        <w:t xml:space="preserve"> +370 46 300405</w:t>
      </w:r>
    </w:p>
    <w:p w14:paraId="36206398" w14:textId="4B2E8FAA" w:rsidR="001A6CC3" w:rsidRPr="00AA57AB" w:rsidRDefault="001A6CC3" w:rsidP="001A6CC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Email address: </w:t>
      </w:r>
      <w:hyperlink r:id="rId11" w:history="1">
        <w:r w:rsidRPr="00AA57AB">
          <w:rPr>
            <w:rFonts w:asciiTheme="majorHAnsi" w:eastAsia="Arial" w:hAnsiTheme="majorHAnsi" w:cstheme="majorHAnsi"/>
            <w:sz w:val="20"/>
            <w:szCs w:val="22"/>
            <w:u w:val="single"/>
            <w:lang w:eastAsia="en-GB"/>
          </w:rPr>
          <w:t>qhse@orca-crew.com</w:t>
        </w:r>
      </w:hyperlink>
      <w:r w:rsidRPr="00AA57AB">
        <w:rPr>
          <w:rFonts w:asciiTheme="majorHAnsi" w:eastAsia="Arial" w:hAnsiTheme="majorHAnsi" w:cstheme="majorHAnsi"/>
          <w:sz w:val="20"/>
          <w:szCs w:val="22"/>
          <w:lang w:eastAsia="en-GB"/>
        </w:rPr>
        <w:t xml:space="preserve"> </w:t>
      </w:r>
    </w:p>
    <w:p w14:paraId="13998448" w14:textId="544A3DFB" w:rsidR="001A6CC3" w:rsidRPr="00AA57AB" w:rsidRDefault="001A6CC3" w:rsidP="001A6CC3">
      <w:pPr>
        <w:rPr>
          <w:rFonts w:asciiTheme="majorHAnsi" w:eastAsia="Arial" w:hAnsiTheme="majorHAnsi" w:cstheme="majorHAnsi"/>
          <w:sz w:val="20"/>
          <w:szCs w:val="22"/>
          <w:u w:val="single"/>
          <w:lang w:eastAsia="en-GB"/>
        </w:rPr>
      </w:pPr>
      <w:r w:rsidRPr="00AA57AB">
        <w:rPr>
          <w:rFonts w:asciiTheme="majorHAnsi" w:eastAsia="Arial" w:hAnsiTheme="majorHAnsi" w:cstheme="majorHAnsi"/>
          <w:sz w:val="20"/>
          <w:szCs w:val="22"/>
          <w:lang w:eastAsia="en-GB"/>
        </w:rPr>
        <w:t xml:space="preserve">Website: </w:t>
      </w:r>
      <w:hyperlink r:id="rId12" w:history="1">
        <w:r>
          <w:rPr>
            <w:rStyle w:val="Hyperlink"/>
          </w:rPr>
          <w:t>https://orca-crew.lt/</w:t>
        </w:r>
      </w:hyperlink>
      <w:r w:rsidRPr="00AA57AB">
        <w:rPr>
          <w:rFonts w:asciiTheme="majorHAnsi" w:eastAsia="Arial" w:hAnsiTheme="majorHAnsi" w:cstheme="majorHAnsi"/>
          <w:sz w:val="20"/>
          <w:szCs w:val="22"/>
          <w:u w:val="single"/>
          <w:lang w:eastAsia="en-GB"/>
        </w:rPr>
        <w:t xml:space="preserve"> </w:t>
      </w:r>
    </w:p>
    <w:p w14:paraId="03746B44" w14:textId="77777777" w:rsidR="001A6CC3" w:rsidRPr="00AA57AB" w:rsidRDefault="001A6CC3" w:rsidP="001A6CC3">
      <w:pPr>
        <w:rPr>
          <w:rFonts w:asciiTheme="majorHAnsi" w:eastAsia="Arial" w:hAnsiTheme="majorHAnsi" w:cstheme="majorHAnsi"/>
          <w:sz w:val="20"/>
          <w:szCs w:val="22"/>
          <w:lang w:eastAsia="en-GB"/>
        </w:rPr>
      </w:pPr>
    </w:p>
    <w:p w14:paraId="2443D085" w14:textId="77777777" w:rsidR="001A6CC3" w:rsidRPr="00AA57AB" w:rsidRDefault="001A6CC3" w:rsidP="001A6CC3">
      <w:pPr>
        <w:rPr>
          <w:rFonts w:asciiTheme="majorHAnsi" w:eastAsia="Arial" w:hAnsiTheme="majorHAnsi" w:cstheme="majorHAnsi"/>
          <w:b/>
          <w:bCs/>
          <w:sz w:val="20"/>
          <w:szCs w:val="22"/>
          <w:lang w:eastAsia="en-GB"/>
        </w:rPr>
      </w:pPr>
      <w:r w:rsidRPr="00AA57AB">
        <w:rPr>
          <w:rFonts w:asciiTheme="majorHAnsi" w:eastAsia="Arial" w:hAnsiTheme="majorHAnsi" w:cstheme="majorHAnsi"/>
          <w:b/>
          <w:bCs/>
          <w:sz w:val="20"/>
          <w:szCs w:val="22"/>
          <w:lang w:eastAsia="en-GB"/>
        </w:rPr>
        <w:t>Contact information of the competent authority in the flag State:</w:t>
      </w:r>
    </w:p>
    <w:p w14:paraId="58A3365D" w14:textId="77777777" w:rsidR="001A6CC3" w:rsidRPr="00AA57AB" w:rsidRDefault="001A6CC3" w:rsidP="001A6CC3">
      <w:pPr>
        <w:rPr>
          <w:rFonts w:asciiTheme="majorHAnsi" w:eastAsia="Arial" w:hAnsiTheme="majorHAnsi" w:cstheme="majorHAnsi"/>
          <w:sz w:val="20"/>
          <w:szCs w:val="22"/>
          <w:lang w:eastAsia="en-GB"/>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091"/>
        <w:gridCol w:w="2337"/>
        <w:gridCol w:w="3260"/>
      </w:tblGrid>
      <w:tr w:rsidR="001A6CC3" w:rsidRPr="00AA57AB" w14:paraId="62A09E7D" w14:textId="77777777" w:rsidTr="005B2773">
        <w:trPr>
          <w:trHeight w:val="1211"/>
        </w:trPr>
        <w:tc>
          <w:tcPr>
            <w:tcW w:w="2235" w:type="dxa"/>
            <w:shd w:val="clear" w:color="auto" w:fill="auto"/>
            <w:noWrap/>
            <w:vAlign w:val="center"/>
            <w:hideMark/>
          </w:tcPr>
          <w:p w14:paraId="08696288" w14:textId="77777777" w:rsidR="001A6CC3" w:rsidRPr="00AA57AB" w:rsidRDefault="001A6CC3" w:rsidP="005B2773">
            <w:pPr>
              <w:rPr>
                <w:rFonts w:asciiTheme="majorHAnsi" w:eastAsia="Arial" w:hAnsiTheme="majorHAnsi" w:cstheme="majorHAnsi"/>
                <w:b/>
                <w:bCs/>
                <w:sz w:val="20"/>
                <w:szCs w:val="22"/>
                <w:lang w:eastAsia="en-GB"/>
              </w:rPr>
            </w:pPr>
            <w:r w:rsidRPr="00AA57AB">
              <w:rPr>
                <w:rFonts w:asciiTheme="majorHAnsi" w:eastAsia="Arial" w:hAnsiTheme="majorHAnsi" w:cstheme="majorHAnsi"/>
                <w:b/>
                <w:bCs/>
                <w:sz w:val="20"/>
                <w:szCs w:val="22"/>
                <w:lang w:eastAsia="en-GB"/>
              </w:rPr>
              <w:t>Belgium Flag state office</w:t>
            </w:r>
          </w:p>
        </w:tc>
        <w:tc>
          <w:tcPr>
            <w:tcW w:w="2091" w:type="dxa"/>
            <w:shd w:val="clear" w:color="auto" w:fill="auto"/>
            <w:vAlign w:val="center"/>
            <w:hideMark/>
          </w:tcPr>
          <w:p w14:paraId="4DF5BF97"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FOD Mobility &amp; Transport DG Shipping</w:t>
            </w:r>
          </w:p>
        </w:tc>
        <w:tc>
          <w:tcPr>
            <w:tcW w:w="2337" w:type="dxa"/>
            <w:shd w:val="clear" w:color="auto" w:fill="auto"/>
            <w:vAlign w:val="center"/>
            <w:hideMark/>
          </w:tcPr>
          <w:p w14:paraId="67C3E8EE" w14:textId="77777777" w:rsidR="001A6CC3" w:rsidRPr="00AA57AB" w:rsidRDefault="001A6CC3" w:rsidP="005B2773">
            <w:pPr>
              <w:rPr>
                <w:rFonts w:asciiTheme="majorHAnsi" w:eastAsia="Arial" w:hAnsiTheme="majorHAnsi" w:cstheme="majorHAnsi"/>
                <w:sz w:val="20"/>
                <w:szCs w:val="22"/>
                <w:lang w:eastAsia="en-GB"/>
              </w:rPr>
            </w:pPr>
            <w:proofErr w:type="spellStart"/>
            <w:r w:rsidRPr="00AA57AB">
              <w:rPr>
                <w:rFonts w:asciiTheme="majorHAnsi" w:eastAsia="Arial" w:hAnsiTheme="majorHAnsi" w:cstheme="majorHAnsi"/>
                <w:sz w:val="20"/>
                <w:szCs w:val="22"/>
                <w:lang w:eastAsia="en-GB"/>
              </w:rPr>
              <w:t>Vooruitgangstraat</w:t>
            </w:r>
            <w:proofErr w:type="spellEnd"/>
            <w:r w:rsidRPr="00AA57AB">
              <w:rPr>
                <w:rFonts w:asciiTheme="majorHAnsi" w:eastAsia="Arial" w:hAnsiTheme="majorHAnsi" w:cstheme="majorHAnsi"/>
                <w:sz w:val="20"/>
                <w:szCs w:val="22"/>
                <w:lang w:eastAsia="en-GB"/>
              </w:rPr>
              <w:t xml:space="preserve"> 56 Brussels Belgium</w:t>
            </w:r>
          </w:p>
        </w:tc>
        <w:tc>
          <w:tcPr>
            <w:tcW w:w="3260" w:type="dxa"/>
            <w:shd w:val="clear" w:color="auto" w:fill="auto"/>
            <w:vAlign w:val="center"/>
            <w:hideMark/>
          </w:tcPr>
          <w:p w14:paraId="61CBF3EF"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Telephone: +32 59 56 14 55</w:t>
            </w:r>
            <w:r w:rsidRPr="00AA57AB">
              <w:rPr>
                <w:rFonts w:asciiTheme="majorHAnsi" w:eastAsia="Arial" w:hAnsiTheme="majorHAnsi" w:cstheme="majorHAnsi"/>
                <w:sz w:val="20"/>
                <w:szCs w:val="22"/>
                <w:lang w:eastAsia="en-GB"/>
              </w:rPr>
              <w:br/>
              <w:t>Fax: +32 59 56 14 74</w:t>
            </w:r>
            <w:r w:rsidRPr="00AA57AB">
              <w:rPr>
                <w:rFonts w:asciiTheme="majorHAnsi" w:eastAsia="Arial" w:hAnsiTheme="majorHAnsi" w:cstheme="majorHAnsi"/>
                <w:sz w:val="20"/>
                <w:szCs w:val="22"/>
                <w:lang w:eastAsia="en-GB"/>
              </w:rPr>
              <w:br/>
              <w:t>Mobile: +32 473 70 03 53 ;</w:t>
            </w:r>
          </w:p>
          <w:p w14:paraId="685A133B"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 +32 475 81 84 93</w:t>
            </w:r>
            <w:r w:rsidRPr="00AA57AB">
              <w:rPr>
                <w:rFonts w:asciiTheme="majorHAnsi" w:eastAsia="Arial" w:hAnsiTheme="majorHAnsi" w:cstheme="majorHAnsi"/>
                <w:sz w:val="20"/>
                <w:szCs w:val="22"/>
                <w:lang w:eastAsia="en-GB"/>
              </w:rPr>
              <w:br/>
              <w:t xml:space="preserve">Email: </w:t>
            </w:r>
            <w:r w:rsidRPr="00AA57AB">
              <w:rPr>
                <w:rFonts w:asciiTheme="majorHAnsi" w:eastAsia="Arial" w:hAnsiTheme="majorHAnsi" w:cstheme="majorHAnsi"/>
                <w:sz w:val="20"/>
                <w:szCs w:val="22"/>
                <w:u w:val="single"/>
                <w:lang w:eastAsia="en-GB"/>
              </w:rPr>
              <w:t>marsec@mobilit.fgov.be</w:t>
            </w:r>
          </w:p>
        </w:tc>
      </w:tr>
      <w:tr w:rsidR="001A6CC3" w:rsidRPr="00AA57AB" w14:paraId="5A98070B" w14:textId="77777777" w:rsidTr="005B2773">
        <w:trPr>
          <w:trHeight w:val="1163"/>
        </w:trPr>
        <w:tc>
          <w:tcPr>
            <w:tcW w:w="2235" w:type="dxa"/>
            <w:shd w:val="clear" w:color="auto" w:fill="auto"/>
            <w:noWrap/>
            <w:vAlign w:val="center"/>
            <w:hideMark/>
          </w:tcPr>
          <w:p w14:paraId="46ED1C5E" w14:textId="77777777" w:rsidR="001A6CC3" w:rsidRPr="00AA57AB" w:rsidRDefault="001A6CC3" w:rsidP="005B2773">
            <w:pPr>
              <w:rPr>
                <w:rFonts w:asciiTheme="majorHAnsi" w:eastAsia="Arial" w:hAnsiTheme="majorHAnsi" w:cstheme="majorHAnsi"/>
                <w:b/>
                <w:bCs/>
                <w:sz w:val="20"/>
                <w:szCs w:val="22"/>
                <w:lang w:eastAsia="en-GB"/>
              </w:rPr>
            </w:pPr>
            <w:r w:rsidRPr="00AA57AB">
              <w:rPr>
                <w:rFonts w:asciiTheme="majorHAnsi" w:eastAsia="Arial" w:hAnsiTheme="majorHAnsi" w:cstheme="majorHAnsi"/>
                <w:b/>
                <w:bCs/>
                <w:sz w:val="20"/>
                <w:szCs w:val="22"/>
                <w:lang w:eastAsia="en-GB"/>
              </w:rPr>
              <w:t>United Kingdom Flag state office</w:t>
            </w:r>
          </w:p>
        </w:tc>
        <w:tc>
          <w:tcPr>
            <w:tcW w:w="2091" w:type="dxa"/>
            <w:shd w:val="clear" w:color="auto" w:fill="auto"/>
            <w:vAlign w:val="center"/>
            <w:hideMark/>
          </w:tcPr>
          <w:p w14:paraId="11661EC3"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Department for Transport, Maritime Security Division</w:t>
            </w:r>
          </w:p>
        </w:tc>
        <w:tc>
          <w:tcPr>
            <w:tcW w:w="2337" w:type="dxa"/>
            <w:shd w:val="clear" w:color="auto" w:fill="auto"/>
            <w:vAlign w:val="center"/>
            <w:hideMark/>
          </w:tcPr>
          <w:p w14:paraId="15B6E5CD"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33 Horseferry Road London</w:t>
            </w:r>
            <w:r w:rsidRPr="00AA57AB">
              <w:rPr>
                <w:rFonts w:asciiTheme="majorHAnsi" w:eastAsia="Arial" w:hAnsiTheme="majorHAnsi" w:cstheme="majorHAnsi"/>
                <w:sz w:val="20"/>
                <w:szCs w:val="22"/>
                <w:lang w:eastAsia="en-GB"/>
              </w:rPr>
              <w:br/>
              <w:t>United Kingdom</w:t>
            </w:r>
          </w:p>
        </w:tc>
        <w:tc>
          <w:tcPr>
            <w:tcW w:w="3260" w:type="dxa"/>
            <w:shd w:val="clear" w:color="auto" w:fill="auto"/>
            <w:vAlign w:val="center"/>
            <w:hideMark/>
          </w:tcPr>
          <w:p w14:paraId="249A9D7A"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Telephone: + 44 (0)207 944 3935</w:t>
            </w:r>
            <w:r w:rsidRPr="00AA57AB">
              <w:rPr>
                <w:rFonts w:asciiTheme="majorHAnsi" w:eastAsia="Arial" w:hAnsiTheme="majorHAnsi" w:cstheme="majorHAnsi"/>
                <w:sz w:val="20"/>
                <w:szCs w:val="22"/>
                <w:lang w:eastAsia="en-GB"/>
              </w:rPr>
              <w:br/>
              <w:t xml:space="preserve">Email: </w:t>
            </w:r>
            <w:r w:rsidRPr="00AA57AB">
              <w:rPr>
                <w:rFonts w:asciiTheme="majorHAnsi" w:eastAsia="Arial" w:hAnsiTheme="majorHAnsi" w:cstheme="majorHAnsi"/>
                <w:sz w:val="20"/>
                <w:szCs w:val="22"/>
                <w:u w:val="single"/>
                <w:lang w:eastAsia="en-GB"/>
              </w:rPr>
              <w:t>edward.statton@dft.gov.uk</w:t>
            </w:r>
          </w:p>
        </w:tc>
      </w:tr>
      <w:tr w:rsidR="001A6CC3" w:rsidRPr="00AA57AB" w14:paraId="6A420D0E" w14:textId="77777777" w:rsidTr="005B2773">
        <w:trPr>
          <w:trHeight w:val="1163"/>
        </w:trPr>
        <w:tc>
          <w:tcPr>
            <w:tcW w:w="2235" w:type="dxa"/>
            <w:shd w:val="clear" w:color="auto" w:fill="auto"/>
            <w:noWrap/>
            <w:vAlign w:val="center"/>
            <w:hideMark/>
          </w:tcPr>
          <w:p w14:paraId="155313E8" w14:textId="77777777" w:rsidR="001A6CC3" w:rsidRPr="00AA57AB" w:rsidRDefault="001A6CC3" w:rsidP="005B2773">
            <w:pPr>
              <w:rPr>
                <w:rFonts w:asciiTheme="majorHAnsi" w:eastAsia="Arial" w:hAnsiTheme="majorHAnsi" w:cstheme="majorHAnsi"/>
                <w:b/>
                <w:bCs/>
                <w:sz w:val="20"/>
                <w:szCs w:val="22"/>
                <w:lang w:eastAsia="en-GB"/>
              </w:rPr>
            </w:pPr>
            <w:r w:rsidRPr="00AA57AB">
              <w:rPr>
                <w:rFonts w:asciiTheme="majorHAnsi" w:eastAsia="Arial" w:hAnsiTheme="majorHAnsi" w:cstheme="majorHAnsi"/>
                <w:b/>
                <w:bCs/>
                <w:sz w:val="20"/>
                <w:szCs w:val="22"/>
                <w:lang w:eastAsia="en-GB"/>
              </w:rPr>
              <w:t>Dutch Flag state office</w:t>
            </w:r>
          </w:p>
        </w:tc>
        <w:tc>
          <w:tcPr>
            <w:tcW w:w="2091" w:type="dxa"/>
            <w:shd w:val="clear" w:color="auto" w:fill="auto"/>
            <w:vAlign w:val="center"/>
            <w:hideMark/>
          </w:tcPr>
          <w:p w14:paraId="2F2F55C4"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Human Environment and Transport Inspectorate</w:t>
            </w:r>
          </w:p>
        </w:tc>
        <w:tc>
          <w:tcPr>
            <w:tcW w:w="2337" w:type="dxa"/>
            <w:shd w:val="clear" w:color="auto" w:fill="auto"/>
            <w:vAlign w:val="center"/>
            <w:hideMark/>
          </w:tcPr>
          <w:p w14:paraId="45FA19AB" w14:textId="77777777" w:rsidR="001A6CC3" w:rsidRPr="00AA57AB" w:rsidRDefault="001A6CC3" w:rsidP="005B2773">
            <w:pPr>
              <w:rPr>
                <w:rFonts w:asciiTheme="majorHAnsi" w:eastAsia="Arial" w:hAnsiTheme="majorHAnsi" w:cstheme="majorHAnsi"/>
                <w:sz w:val="20"/>
                <w:szCs w:val="22"/>
                <w:lang w:eastAsia="en-GB"/>
              </w:rPr>
            </w:pPr>
            <w:proofErr w:type="spellStart"/>
            <w:r w:rsidRPr="00AA57AB">
              <w:rPr>
                <w:rFonts w:asciiTheme="majorHAnsi" w:eastAsia="Arial" w:hAnsiTheme="majorHAnsi" w:cstheme="majorHAnsi"/>
                <w:sz w:val="20"/>
                <w:szCs w:val="22"/>
                <w:lang w:eastAsia="en-GB"/>
              </w:rPr>
              <w:t>Westelijke</w:t>
            </w:r>
            <w:proofErr w:type="spellEnd"/>
            <w:r w:rsidRPr="00AA57AB">
              <w:rPr>
                <w:rFonts w:asciiTheme="majorHAnsi" w:eastAsia="Arial" w:hAnsiTheme="majorHAnsi" w:cstheme="majorHAnsi"/>
                <w:sz w:val="20"/>
                <w:szCs w:val="22"/>
                <w:lang w:eastAsia="en-GB"/>
              </w:rPr>
              <w:t xml:space="preserve"> </w:t>
            </w:r>
            <w:proofErr w:type="spellStart"/>
            <w:r w:rsidRPr="00AA57AB">
              <w:rPr>
                <w:rFonts w:asciiTheme="majorHAnsi" w:eastAsia="Arial" w:hAnsiTheme="majorHAnsi" w:cstheme="majorHAnsi"/>
                <w:sz w:val="20"/>
                <w:szCs w:val="22"/>
                <w:lang w:eastAsia="en-GB"/>
              </w:rPr>
              <w:t>Parallelweg</w:t>
            </w:r>
            <w:proofErr w:type="spellEnd"/>
            <w:r w:rsidRPr="00AA57AB">
              <w:rPr>
                <w:rFonts w:asciiTheme="majorHAnsi" w:eastAsia="Arial" w:hAnsiTheme="majorHAnsi" w:cstheme="majorHAnsi"/>
                <w:sz w:val="20"/>
                <w:szCs w:val="22"/>
                <w:lang w:eastAsia="en-GB"/>
              </w:rPr>
              <w:t xml:space="preserve"> 54, 3331 EW, Netherlands</w:t>
            </w:r>
            <w:r w:rsidRPr="00AA57AB">
              <w:rPr>
                <w:rFonts w:asciiTheme="majorHAnsi" w:eastAsia="Arial" w:hAnsiTheme="majorHAnsi" w:cstheme="majorHAnsi"/>
                <w:sz w:val="20"/>
                <w:szCs w:val="22"/>
                <w:lang w:eastAsia="en-GB"/>
              </w:rPr>
              <w:br/>
              <w:t>P.O. Box 16191, 2500 BD The Hague, Netherlands</w:t>
            </w:r>
          </w:p>
        </w:tc>
        <w:tc>
          <w:tcPr>
            <w:tcW w:w="3260" w:type="dxa"/>
            <w:shd w:val="clear" w:color="auto" w:fill="auto"/>
            <w:vAlign w:val="center"/>
            <w:hideMark/>
          </w:tcPr>
          <w:p w14:paraId="26B78A51"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Telephone: +31(0)884890000 // +31(0)704564650</w:t>
            </w:r>
            <w:r w:rsidRPr="00AA57AB">
              <w:rPr>
                <w:rFonts w:asciiTheme="majorHAnsi" w:eastAsia="Arial" w:hAnsiTheme="majorHAnsi" w:cstheme="majorHAnsi"/>
                <w:sz w:val="20"/>
                <w:szCs w:val="22"/>
                <w:lang w:eastAsia="en-GB"/>
              </w:rPr>
              <w:br/>
              <w:t>Mobile: +31(0)630477264</w:t>
            </w:r>
            <w:r w:rsidRPr="00AA57AB">
              <w:rPr>
                <w:rFonts w:asciiTheme="majorHAnsi" w:eastAsia="Arial" w:hAnsiTheme="majorHAnsi" w:cstheme="majorHAnsi"/>
                <w:sz w:val="20"/>
                <w:szCs w:val="22"/>
                <w:lang w:eastAsia="en-GB"/>
              </w:rPr>
              <w:br/>
              <w:t xml:space="preserve">Email: </w:t>
            </w:r>
            <w:r w:rsidRPr="00AA57AB">
              <w:rPr>
                <w:rFonts w:asciiTheme="majorHAnsi" w:eastAsia="Arial" w:hAnsiTheme="majorHAnsi" w:cstheme="majorHAnsi"/>
                <w:sz w:val="20"/>
                <w:szCs w:val="22"/>
                <w:u w:val="single"/>
                <w:lang w:eastAsia="en-GB"/>
              </w:rPr>
              <w:t>NSI@ILenT.nl</w:t>
            </w:r>
          </w:p>
        </w:tc>
      </w:tr>
      <w:tr w:rsidR="001A6CC3" w:rsidRPr="00AA57AB" w14:paraId="1A21CCFE" w14:textId="77777777" w:rsidTr="005B2773">
        <w:trPr>
          <w:trHeight w:val="1163"/>
        </w:trPr>
        <w:tc>
          <w:tcPr>
            <w:tcW w:w="2235" w:type="dxa"/>
            <w:shd w:val="clear" w:color="auto" w:fill="auto"/>
            <w:noWrap/>
            <w:vAlign w:val="center"/>
            <w:hideMark/>
          </w:tcPr>
          <w:p w14:paraId="02FBC4CE" w14:textId="77777777" w:rsidR="001A6CC3" w:rsidRPr="00AA57AB" w:rsidRDefault="001A6CC3" w:rsidP="005B2773">
            <w:pPr>
              <w:rPr>
                <w:rFonts w:asciiTheme="majorHAnsi" w:eastAsia="Arial" w:hAnsiTheme="majorHAnsi" w:cstheme="majorHAnsi"/>
                <w:b/>
                <w:bCs/>
                <w:sz w:val="20"/>
                <w:szCs w:val="22"/>
                <w:lang w:eastAsia="en-GB"/>
              </w:rPr>
            </w:pPr>
            <w:r w:rsidRPr="00AA57AB">
              <w:rPr>
                <w:rFonts w:asciiTheme="majorHAnsi" w:eastAsia="Arial" w:hAnsiTheme="majorHAnsi" w:cstheme="majorHAnsi"/>
                <w:b/>
                <w:bCs/>
                <w:sz w:val="20"/>
                <w:szCs w:val="22"/>
                <w:lang w:eastAsia="en-GB"/>
              </w:rPr>
              <w:t>Luxembourg</w:t>
            </w:r>
            <w:r>
              <w:rPr>
                <w:rFonts w:asciiTheme="majorHAnsi" w:eastAsia="Arial" w:hAnsiTheme="majorHAnsi" w:cstheme="majorHAnsi"/>
                <w:b/>
                <w:bCs/>
                <w:sz w:val="20"/>
                <w:szCs w:val="22"/>
                <w:lang w:eastAsia="en-GB"/>
              </w:rPr>
              <w:t xml:space="preserve"> </w:t>
            </w:r>
            <w:r w:rsidRPr="00AA57AB">
              <w:rPr>
                <w:rFonts w:asciiTheme="majorHAnsi" w:eastAsia="Arial" w:hAnsiTheme="majorHAnsi" w:cstheme="majorHAnsi"/>
                <w:b/>
                <w:bCs/>
                <w:sz w:val="20"/>
                <w:szCs w:val="22"/>
                <w:lang w:eastAsia="en-GB"/>
              </w:rPr>
              <w:t>Flag state office</w:t>
            </w:r>
          </w:p>
        </w:tc>
        <w:tc>
          <w:tcPr>
            <w:tcW w:w="2091" w:type="dxa"/>
            <w:shd w:val="clear" w:color="auto" w:fill="auto"/>
            <w:vAlign w:val="center"/>
            <w:hideMark/>
          </w:tcPr>
          <w:p w14:paraId="0FB9C9D6"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Ministry of the Economy / Commissariat aux affaires Maritimes (Maritime Administration)</w:t>
            </w:r>
          </w:p>
        </w:tc>
        <w:tc>
          <w:tcPr>
            <w:tcW w:w="2337" w:type="dxa"/>
            <w:shd w:val="clear" w:color="auto" w:fill="auto"/>
            <w:vAlign w:val="center"/>
            <w:hideMark/>
          </w:tcPr>
          <w:p w14:paraId="6580D6A8"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19-21 Boulevard Royal </w:t>
            </w:r>
            <w:r w:rsidRPr="00AA57AB">
              <w:rPr>
                <w:rFonts w:asciiTheme="majorHAnsi" w:eastAsia="Arial" w:hAnsiTheme="majorHAnsi" w:cstheme="majorHAnsi"/>
                <w:sz w:val="20"/>
                <w:szCs w:val="22"/>
                <w:lang w:eastAsia="en-GB"/>
              </w:rPr>
              <w:br/>
              <w:t>Luxembourg</w:t>
            </w:r>
            <w:r w:rsidRPr="00AA57AB">
              <w:rPr>
                <w:rFonts w:asciiTheme="majorHAnsi" w:eastAsia="Arial" w:hAnsiTheme="majorHAnsi" w:cstheme="majorHAnsi"/>
                <w:sz w:val="20"/>
                <w:szCs w:val="22"/>
                <w:lang w:eastAsia="en-GB"/>
              </w:rPr>
              <w:br/>
              <w:t>Grand-Duchy of Luxembourg</w:t>
            </w:r>
          </w:p>
        </w:tc>
        <w:tc>
          <w:tcPr>
            <w:tcW w:w="3260" w:type="dxa"/>
            <w:shd w:val="clear" w:color="auto" w:fill="auto"/>
            <w:vAlign w:val="center"/>
            <w:hideMark/>
          </w:tcPr>
          <w:p w14:paraId="1AB7D98E"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Telephone: +352 2478 4453</w:t>
            </w:r>
            <w:r w:rsidRPr="00AA57AB">
              <w:rPr>
                <w:rFonts w:asciiTheme="majorHAnsi" w:eastAsia="Arial" w:hAnsiTheme="majorHAnsi" w:cstheme="majorHAnsi"/>
                <w:sz w:val="20"/>
                <w:szCs w:val="22"/>
                <w:lang w:eastAsia="en-GB"/>
              </w:rPr>
              <w:br/>
              <w:t>Fax: +352 29 91 40</w:t>
            </w:r>
            <w:r w:rsidRPr="00AA57AB">
              <w:rPr>
                <w:rFonts w:asciiTheme="majorHAnsi" w:eastAsia="Arial" w:hAnsiTheme="majorHAnsi" w:cstheme="majorHAnsi"/>
                <w:sz w:val="20"/>
                <w:szCs w:val="22"/>
                <w:lang w:eastAsia="en-GB"/>
              </w:rPr>
              <w:br/>
              <w:t xml:space="preserve">Email: </w:t>
            </w:r>
            <w:r w:rsidRPr="00AA57AB">
              <w:rPr>
                <w:rFonts w:asciiTheme="majorHAnsi" w:eastAsia="Arial" w:hAnsiTheme="majorHAnsi" w:cstheme="majorHAnsi"/>
                <w:sz w:val="20"/>
                <w:szCs w:val="22"/>
                <w:u w:val="single"/>
                <w:lang w:eastAsia="en-GB"/>
              </w:rPr>
              <w:t>cam@cam.etat.lu</w:t>
            </w:r>
          </w:p>
        </w:tc>
      </w:tr>
      <w:tr w:rsidR="001A6CC3" w:rsidRPr="00AA57AB" w14:paraId="45F49CCE" w14:textId="77777777" w:rsidTr="005B2773">
        <w:trPr>
          <w:trHeight w:val="1454"/>
        </w:trPr>
        <w:tc>
          <w:tcPr>
            <w:tcW w:w="2235" w:type="dxa"/>
            <w:shd w:val="clear" w:color="auto" w:fill="auto"/>
            <w:noWrap/>
            <w:vAlign w:val="center"/>
            <w:hideMark/>
          </w:tcPr>
          <w:p w14:paraId="1DC1ECCA" w14:textId="77777777" w:rsidR="001A6CC3" w:rsidRPr="00AA57AB" w:rsidRDefault="001A6CC3" w:rsidP="005B2773">
            <w:pPr>
              <w:rPr>
                <w:rFonts w:asciiTheme="majorHAnsi" w:eastAsia="Arial" w:hAnsiTheme="majorHAnsi" w:cstheme="majorHAnsi"/>
                <w:b/>
                <w:bCs/>
                <w:sz w:val="20"/>
                <w:szCs w:val="22"/>
                <w:lang w:eastAsia="en-GB"/>
              </w:rPr>
            </w:pPr>
            <w:r w:rsidRPr="00AA57AB">
              <w:rPr>
                <w:rFonts w:asciiTheme="majorHAnsi" w:eastAsia="Arial" w:hAnsiTheme="majorHAnsi" w:cstheme="majorHAnsi"/>
                <w:b/>
                <w:bCs/>
                <w:sz w:val="20"/>
                <w:szCs w:val="22"/>
                <w:lang w:eastAsia="en-GB"/>
              </w:rPr>
              <w:t>Cyprus</w:t>
            </w:r>
            <w:r>
              <w:rPr>
                <w:rFonts w:asciiTheme="majorHAnsi" w:eastAsia="Arial" w:hAnsiTheme="majorHAnsi" w:cstheme="majorHAnsi"/>
                <w:b/>
                <w:bCs/>
                <w:sz w:val="20"/>
                <w:szCs w:val="22"/>
                <w:lang w:eastAsia="en-GB"/>
              </w:rPr>
              <w:t xml:space="preserve"> </w:t>
            </w:r>
            <w:r w:rsidRPr="00AA57AB">
              <w:rPr>
                <w:rFonts w:asciiTheme="majorHAnsi" w:eastAsia="Arial" w:hAnsiTheme="majorHAnsi" w:cstheme="majorHAnsi"/>
                <w:b/>
                <w:bCs/>
                <w:sz w:val="20"/>
                <w:szCs w:val="22"/>
                <w:lang w:eastAsia="en-GB"/>
              </w:rPr>
              <w:t>Flag state office</w:t>
            </w:r>
          </w:p>
        </w:tc>
        <w:tc>
          <w:tcPr>
            <w:tcW w:w="2091" w:type="dxa"/>
            <w:shd w:val="clear" w:color="auto" w:fill="auto"/>
            <w:vAlign w:val="center"/>
            <w:hideMark/>
          </w:tcPr>
          <w:p w14:paraId="33A5C3EC"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Shipping Deputy Ministry (SDM) to the President</w:t>
            </w:r>
          </w:p>
        </w:tc>
        <w:tc>
          <w:tcPr>
            <w:tcW w:w="2337" w:type="dxa"/>
            <w:shd w:val="clear" w:color="auto" w:fill="auto"/>
            <w:vAlign w:val="center"/>
            <w:hideMark/>
          </w:tcPr>
          <w:p w14:paraId="7959F399"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Head Office address: </w:t>
            </w:r>
            <w:proofErr w:type="spellStart"/>
            <w:r w:rsidRPr="00AA57AB">
              <w:rPr>
                <w:rFonts w:asciiTheme="majorHAnsi" w:eastAsia="Arial" w:hAnsiTheme="majorHAnsi" w:cstheme="majorHAnsi"/>
                <w:sz w:val="20"/>
                <w:szCs w:val="22"/>
                <w:lang w:eastAsia="en-GB"/>
              </w:rPr>
              <w:t>Kyllinis</w:t>
            </w:r>
            <w:proofErr w:type="spellEnd"/>
            <w:r w:rsidRPr="00AA57AB">
              <w:rPr>
                <w:rFonts w:asciiTheme="majorHAnsi" w:eastAsia="Arial" w:hAnsiTheme="majorHAnsi" w:cstheme="majorHAnsi"/>
                <w:sz w:val="20"/>
                <w:szCs w:val="22"/>
                <w:lang w:eastAsia="en-GB"/>
              </w:rPr>
              <w:t xml:space="preserve"> Street, CY-4007 Mesa </w:t>
            </w:r>
            <w:proofErr w:type="spellStart"/>
            <w:r w:rsidRPr="00AA57AB">
              <w:rPr>
                <w:rFonts w:asciiTheme="majorHAnsi" w:eastAsia="Arial" w:hAnsiTheme="majorHAnsi" w:cstheme="majorHAnsi"/>
                <w:sz w:val="20"/>
                <w:szCs w:val="22"/>
                <w:lang w:eastAsia="en-GB"/>
              </w:rPr>
              <w:t>Geitonia</w:t>
            </w:r>
            <w:proofErr w:type="spellEnd"/>
            <w:r w:rsidRPr="00AA57AB">
              <w:rPr>
                <w:rFonts w:asciiTheme="majorHAnsi" w:eastAsia="Arial" w:hAnsiTheme="majorHAnsi" w:cstheme="majorHAnsi"/>
                <w:sz w:val="20"/>
                <w:szCs w:val="22"/>
                <w:lang w:eastAsia="en-GB"/>
              </w:rPr>
              <w:t>, Cyprus</w:t>
            </w:r>
            <w:r w:rsidRPr="00AA57AB">
              <w:rPr>
                <w:rFonts w:asciiTheme="majorHAnsi" w:eastAsia="Arial" w:hAnsiTheme="majorHAnsi" w:cstheme="majorHAnsi"/>
                <w:sz w:val="20"/>
                <w:szCs w:val="22"/>
                <w:lang w:eastAsia="en-GB"/>
              </w:rPr>
              <w:br/>
              <w:t xml:space="preserve">Postal address: </w:t>
            </w:r>
            <w:proofErr w:type="spellStart"/>
            <w:r w:rsidRPr="00AA57AB">
              <w:rPr>
                <w:rFonts w:asciiTheme="majorHAnsi" w:eastAsia="Arial" w:hAnsiTheme="majorHAnsi" w:cstheme="majorHAnsi"/>
                <w:sz w:val="20"/>
                <w:szCs w:val="22"/>
                <w:lang w:eastAsia="en-GB"/>
              </w:rPr>
              <w:t>P.O.Box</w:t>
            </w:r>
            <w:proofErr w:type="spellEnd"/>
            <w:r w:rsidRPr="00AA57AB">
              <w:rPr>
                <w:rFonts w:asciiTheme="majorHAnsi" w:eastAsia="Arial" w:hAnsiTheme="majorHAnsi" w:cstheme="majorHAnsi"/>
                <w:sz w:val="20"/>
                <w:szCs w:val="22"/>
                <w:lang w:eastAsia="en-GB"/>
              </w:rPr>
              <w:t xml:space="preserve"> 56193, CY-3305 Limassol, Cyprus</w:t>
            </w:r>
          </w:p>
        </w:tc>
        <w:tc>
          <w:tcPr>
            <w:tcW w:w="3260" w:type="dxa"/>
            <w:shd w:val="clear" w:color="auto" w:fill="auto"/>
            <w:vAlign w:val="center"/>
            <w:hideMark/>
          </w:tcPr>
          <w:p w14:paraId="0AE31DA3"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Telephone: +357 25 848 172</w:t>
            </w:r>
            <w:r w:rsidRPr="00AA57AB">
              <w:rPr>
                <w:rFonts w:asciiTheme="majorHAnsi" w:eastAsia="Arial" w:hAnsiTheme="majorHAnsi" w:cstheme="majorHAnsi"/>
                <w:sz w:val="20"/>
                <w:szCs w:val="22"/>
                <w:lang w:eastAsia="en-GB"/>
              </w:rPr>
              <w:br/>
              <w:t>Fax: +357 25 848 200</w:t>
            </w:r>
            <w:r w:rsidRPr="00AA57AB">
              <w:rPr>
                <w:rFonts w:asciiTheme="majorHAnsi" w:eastAsia="Arial" w:hAnsiTheme="majorHAnsi" w:cstheme="majorHAnsi"/>
                <w:sz w:val="20"/>
                <w:szCs w:val="22"/>
                <w:lang w:eastAsia="en-GB"/>
              </w:rPr>
              <w:br/>
              <w:t>Mobile: +357 99 377 988</w:t>
            </w:r>
            <w:r w:rsidRPr="00AA57AB">
              <w:rPr>
                <w:rFonts w:asciiTheme="majorHAnsi" w:eastAsia="Arial" w:hAnsiTheme="majorHAnsi" w:cstheme="majorHAnsi"/>
                <w:sz w:val="20"/>
                <w:szCs w:val="22"/>
                <w:lang w:eastAsia="en-GB"/>
              </w:rPr>
              <w:br/>
              <w:t xml:space="preserve">Email: </w:t>
            </w:r>
            <w:r w:rsidRPr="00AA57AB">
              <w:rPr>
                <w:rFonts w:asciiTheme="majorHAnsi" w:eastAsia="Arial" w:hAnsiTheme="majorHAnsi" w:cstheme="majorHAnsi"/>
                <w:sz w:val="20"/>
                <w:szCs w:val="22"/>
                <w:u w:val="single"/>
                <w:lang w:eastAsia="en-GB"/>
              </w:rPr>
              <w:t>maritime.security@dms.gov.cy</w:t>
            </w:r>
          </w:p>
        </w:tc>
      </w:tr>
      <w:tr w:rsidR="001A6CC3" w:rsidRPr="00AA57AB" w14:paraId="701415F5" w14:textId="77777777" w:rsidTr="005B2773">
        <w:trPr>
          <w:trHeight w:val="872"/>
        </w:trPr>
        <w:tc>
          <w:tcPr>
            <w:tcW w:w="2235" w:type="dxa"/>
            <w:shd w:val="clear" w:color="auto" w:fill="auto"/>
            <w:noWrap/>
            <w:vAlign w:val="center"/>
            <w:hideMark/>
          </w:tcPr>
          <w:p w14:paraId="54305337" w14:textId="77777777" w:rsidR="001A6CC3" w:rsidRPr="00AA57AB" w:rsidRDefault="001A6CC3" w:rsidP="005B2773">
            <w:pPr>
              <w:rPr>
                <w:rFonts w:asciiTheme="majorHAnsi" w:eastAsia="Arial" w:hAnsiTheme="majorHAnsi" w:cstheme="majorHAnsi"/>
                <w:b/>
                <w:bCs/>
                <w:sz w:val="20"/>
                <w:szCs w:val="22"/>
                <w:lang w:eastAsia="en-GB"/>
              </w:rPr>
            </w:pPr>
            <w:r w:rsidRPr="00AA57AB">
              <w:rPr>
                <w:rFonts w:asciiTheme="majorHAnsi" w:eastAsia="Arial" w:hAnsiTheme="majorHAnsi" w:cstheme="majorHAnsi"/>
                <w:b/>
                <w:bCs/>
                <w:sz w:val="20"/>
                <w:szCs w:val="22"/>
                <w:lang w:eastAsia="en-GB"/>
              </w:rPr>
              <w:t>Denmark</w:t>
            </w:r>
            <w:r>
              <w:rPr>
                <w:rFonts w:asciiTheme="majorHAnsi" w:eastAsia="Arial" w:hAnsiTheme="majorHAnsi" w:cstheme="majorHAnsi"/>
                <w:b/>
                <w:bCs/>
                <w:sz w:val="20"/>
                <w:szCs w:val="22"/>
                <w:lang w:eastAsia="en-GB"/>
              </w:rPr>
              <w:t xml:space="preserve"> </w:t>
            </w:r>
            <w:r w:rsidRPr="00AA57AB">
              <w:rPr>
                <w:rFonts w:asciiTheme="majorHAnsi" w:eastAsia="Arial" w:hAnsiTheme="majorHAnsi" w:cstheme="majorHAnsi"/>
                <w:b/>
                <w:bCs/>
                <w:sz w:val="20"/>
                <w:szCs w:val="22"/>
                <w:lang w:eastAsia="en-GB"/>
              </w:rPr>
              <w:t>Flag state office</w:t>
            </w:r>
          </w:p>
        </w:tc>
        <w:tc>
          <w:tcPr>
            <w:tcW w:w="2091" w:type="dxa"/>
            <w:shd w:val="clear" w:color="auto" w:fill="auto"/>
            <w:vAlign w:val="center"/>
            <w:hideMark/>
          </w:tcPr>
          <w:p w14:paraId="5CF550A7"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Joint </w:t>
            </w:r>
            <w:proofErr w:type="spellStart"/>
            <w:r w:rsidRPr="00AA57AB">
              <w:rPr>
                <w:rFonts w:asciiTheme="majorHAnsi" w:eastAsia="Arial" w:hAnsiTheme="majorHAnsi" w:cstheme="majorHAnsi"/>
                <w:sz w:val="20"/>
                <w:szCs w:val="22"/>
                <w:lang w:eastAsia="en-GB"/>
              </w:rPr>
              <w:t>Defense</w:t>
            </w:r>
            <w:proofErr w:type="spellEnd"/>
            <w:r w:rsidRPr="00AA57AB">
              <w:rPr>
                <w:rFonts w:asciiTheme="majorHAnsi" w:eastAsia="Arial" w:hAnsiTheme="majorHAnsi" w:cstheme="majorHAnsi"/>
                <w:sz w:val="20"/>
                <w:szCs w:val="22"/>
                <w:lang w:eastAsia="en-GB"/>
              </w:rPr>
              <w:t xml:space="preserve"> Command Denmark</w:t>
            </w:r>
          </w:p>
        </w:tc>
        <w:tc>
          <w:tcPr>
            <w:tcW w:w="2337" w:type="dxa"/>
            <w:shd w:val="clear" w:color="auto" w:fill="auto"/>
            <w:vAlign w:val="center"/>
            <w:hideMark/>
          </w:tcPr>
          <w:p w14:paraId="4A23F12E" w14:textId="77777777" w:rsidR="001A6CC3" w:rsidRPr="00AA57AB" w:rsidRDefault="001A6CC3" w:rsidP="005B2773">
            <w:pPr>
              <w:rPr>
                <w:rFonts w:asciiTheme="majorHAnsi" w:eastAsia="Arial" w:hAnsiTheme="majorHAnsi" w:cstheme="majorHAnsi"/>
                <w:sz w:val="20"/>
                <w:szCs w:val="22"/>
                <w:lang w:eastAsia="en-GB"/>
              </w:rPr>
            </w:pPr>
            <w:proofErr w:type="spellStart"/>
            <w:r w:rsidRPr="00AA57AB">
              <w:rPr>
                <w:rFonts w:asciiTheme="majorHAnsi" w:eastAsia="Arial" w:hAnsiTheme="majorHAnsi" w:cstheme="majorHAnsi"/>
                <w:sz w:val="20"/>
                <w:szCs w:val="22"/>
                <w:lang w:eastAsia="en-GB"/>
              </w:rPr>
              <w:t>Herningvej</w:t>
            </w:r>
            <w:proofErr w:type="spellEnd"/>
            <w:r w:rsidRPr="00AA57AB">
              <w:rPr>
                <w:rFonts w:asciiTheme="majorHAnsi" w:eastAsia="Arial" w:hAnsiTheme="majorHAnsi" w:cstheme="majorHAnsi"/>
                <w:sz w:val="20"/>
                <w:szCs w:val="22"/>
                <w:lang w:eastAsia="en-GB"/>
              </w:rPr>
              <w:t xml:space="preserve"> 30</w:t>
            </w:r>
            <w:r w:rsidRPr="00AA57AB">
              <w:rPr>
                <w:rFonts w:asciiTheme="majorHAnsi" w:eastAsia="Arial" w:hAnsiTheme="majorHAnsi" w:cstheme="majorHAnsi"/>
                <w:sz w:val="20"/>
                <w:szCs w:val="22"/>
                <w:lang w:eastAsia="en-GB"/>
              </w:rPr>
              <w:br/>
              <w:t>DK-7470 Karup</w:t>
            </w:r>
            <w:r w:rsidRPr="00AA57AB">
              <w:rPr>
                <w:rFonts w:asciiTheme="majorHAnsi" w:eastAsia="Arial" w:hAnsiTheme="majorHAnsi" w:cstheme="majorHAnsi"/>
                <w:sz w:val="20"/>
                <w:szCs w:val="22"/>
                <w:lang w:eastAsia="en-GB"/>
              </w:rPr>
              <w:br/>
              <w:t>Denmark</w:t>
            </w:r>
          </w:p>
        </w:tc>
        <w:tc>
          <w:tcPr>
            <w:tcW w:w="3260" w:type="dxa"/>
            <w:shd w:val="clear" w:color="auto" w:fill="auto"/>
            <w:vAlign w:val="center"/>
            <w:hideMark/>
          </w:tcPr>
          <w:p w14:paraId="5FE85BBC" w14:textId="77777777" w:rsidR="001A6CC3" w:rsidRPr="00AA57AB" w:rsidRDefault="001A6CC3" w:rsidP="005B2773">
            <w:pPr>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Telephone: +45 72 85 03 70</w:t>
            </w:r>
            <w:r w:rsidRPr="00AA57AB">
              <w:rPr>
                <w:rFonts w:asciiTheme="majorHAnsi" w:eastAsia="Arial" w:hAnsiTheme="majorHAnsi" w:cstheme="majorHAnsi"/>
                <w:sz w:val="20"/>
                <w:szCs w:val="22"/>
                <w:lang w:eastAsia="en-GB"/>
              </w:rPr>
              <w:br/>
              <w:t>Fax: +45 72 85 03 84</w:t>
            </w:r>
            <w:r w:rsidRPr="00AA57AB">
              <w:rPr>
                <w:rFonts w:asciiTheme="majorHAnsi" w:eastAsia="Arial" w:hAnsiTheme="majorHAnsi" w:cstheme="majorHAnsi"/>
                <w:sz w:val="20"/>
                <w:szCs w:val="22"/>
                <w:lang w:eastAsia="en-GB"/>
              </w:rPr>
              <w:br/>
              <w:t xml:space="preserve">Email: </w:t>
            </w:r>
            <w:r w:rsidRPr="00AA57AB">
              <w:rPr>
                <w:rFonts w:asciiTheme="majorHAnsi" w:eastAsia="Arial" w:hAnsiTheme="majorHAnsi" w:cstheme="majorHAnsi"/>
                <w:sz w:val="20"/>
                <w:szCs w:val="22"/>
                <w:u w:val="single"/>
                <w:lang w:eastAsia="en-GB"/>
              </w:rPr>
              <w:t>mas@sok.dk</w:t>
            </w:r>
          </w:p>
        </w:tc>
      </w:tr>
    </w:tbl>
    <w:p w14:paraId="4D9B4FF7" w14:textId="77777777" w:rsidR="001A6CC3" w:rsidRPr="00AA57AB" w:rsidRDefault="001A6CC3" w:rsidP="001A6CC3">
      <w:pPr>
        <w:rPr>
          <w:rFonts w:asciiTheme="majorHAnsi" w:eastAsia="Arial" w:hAnsiTheme="majorHAnsi" w:cstheme="majorHAnsi"/>
          <w:sz w:val="20"/>
          <w:szCs w:val="22"/>
          <w:lang w:eastAsia="en-GB"/>
        </w:rPr>
      </w:pPr>
    </w:p>
    <w:p w14:paraId="5A57893A" w14:textId="77777777" w:rsidR="001A6CC3" w:rsidRPr="00AA57AB" w:rsidRDefault="001A6CC3" w:rsidP="001A6CC3">
      <w:pPr>
        <w:rPr>
          <w:rFonts w:asciiTheme="majorHAnsi" w:eastAsia="Arial" w:hAnsiTheme="majorHAnsi" w:cstheme="majorHAnsi"/>
          <w:b/>
          <w:bCs/>
          <w:sz w:val="20"/>
          <w:szCs w:val="22"/>
          <w:lang w:eastAsia="en-GB"/>
        </w:rPr>
      </w:pPr>
      <w:r w:rsidRPr="00AA57AB">
        <w:rPr>
          <w:rFonts w:asciiTheme="majorHAnsi" w:eastAsia="Arial" w:hAnsiTheme="majorHAnsi" w:cstheme="majorHAnsi"/>
          <w:b/>
          <w:bCs/>
          <w:sz w:val="20"/>
          <w:szCs w:val="22"/>
          <w:lang w:eastAsia="en-GB"/>
        </w:rPr>
        <w:t xml:space="preserve">Contact information of the competent authority in the seafarers’ country of residence can be found on the ILO-website (click on the relevant country): </w:t>
      </w:r>
    </w:p>
    <w:p w14:paraId="6B384F62" w14:textId="77777777" w:rsidR="001A6CC3" w:rsidRPr="00AA57AB" w:rsidRDefault="001A6CC3" w:rsidP="001A6CC3">
      <w:pPr>
        <w:rPr>
          <w:rFonts w:asciiTheme="majorHAnsi" w:eastAsia="Arial" w:hAnsiTheme="majorHAnsi" w:cstheme="majorHAnsi"/>
          <w:sz w:val="20"/>
          <w:szCs w:val="22"/>
          <w:lang w:eastAsia="en-GB"/>
        </w:rPr>
      </w:pPr>
    </w:p>
    <w:p w14:paraId="6A4A5038" w14:textId="77777777" w:rsidR="001A6CC3" w:rsidRPr="00AA57AB" w:rsidRDefault="00722971" w:rsidP="001A6CC3">
      <w:pPr>
        <w:rPr>
          <w:rFonts w:asciiTheme="majorHAnsi" w:eastAsia="Arial" w:hAnsiTheme="majorHAnsi" w:cstheme="majorHAnsi"/>
          <w:sz w:val="20"/>
          <w:szCs w:val="22"/>
          <w:u w:val="single"/>
          <w:lang w:eastAsia="en-GB"/>
        </w:rPr>
      </w:pPr>
      <w:hyperlink r:id="rId13" w:history="1">
        <w:r w:rsidR="001A6CC3" w:rsidRPr="00643FBD">
          <w:rPr>
            <w:rFonts w:asciiTheme="majorHAnsi" w:eastAsia="Arial" w:hAnsiTheme="majorHAnsi" w:cstheme="majorHAnsi"/>
            <w:color w:val="0070C0"/>
            <w:sz w:val="20"/>
            <w:szCs w:val="22"/>
            <w:u w:val="single"/>
            <w:lang w:eastAsia="en-GB"/>
          </w:rPr>
          <w:t>http://www.ilo.org/dyn/normlex/en/f?p=NORMLEXPUB:80001:0::NO</w:t>
        </w:r>
      </w:hyperlink>
    </w:p>
    <w:p w14:paraId="3FF46AA8" w14:textId="77777777" w:rsidR="001A6CC3" w:rsidRDefault="001A6CC3" w:rsidP="001A6CC3">
      <w:pPr>
        <w:rPr>
          <w:rFonts w:asciiTheme="majorHAnsi" w:eastAsia="Arial" w:hAnsiTheme="majorHAnsi" w:cstheme="majorHAnsi"/>
          <w:sz w:val="20"/>
          <w:szCs w:val="22"/>
          <w:lang w:eastAsia="en-GB"/>
        </w:rPr>
      </w:pPr>
      <w:r>
        <w:rPr>
          <w:rFonts w:asciiTheme="majorHAnsi" w:eastAsia="Arial" w:hAnsiTheme="majorHAnsi" w:cstheme="majorHAnsi"/>
          <w:sz w:val="20"/>
          <w:szCs w:val="22"/>
          <w:lang w:eastAsia="en-GB"/>
        </w:rPr>
        <w:br w:type="page"/>
      </w:r>
    </w:p>
    <w:p w14:paraId="1EAC819B" w14:textId="77777777" w:rsidR="001A6CC3" w:rsidRPr="00AA57AB" w:rsidRDefault="001A6CC3" w:rsidP="001A6CC3">
      <w:pPr>
        <w:rPr>
          <w:rFonts w:asciiTheme="majorHAnsi" w:eastAsia="Arial" w:hAnsiTheme="majorHAnsi" w:cstheme="majorHAnsi"/>
          <w:sz w:val="20"/>
          <w:szCs w:val="22"/>
          <w:lang w:eastAsia="en-GB"/>
        </w:rPr>
      </w:pPr>
    </w:p>
    <w:p w14:paraId="5AF4D13A" w14:textId="77777777" w:rsidR="001A6CC3" w:rsidRPr="00AA57AB" w:rsidRDefault="001A6CC3" w:rsidP="001A6CC3">
      <w:pPr>
        <w:pStyle w:val="Heading1"/>
        <w:ind w:left="-5"/>
        <w:rPr>
          <w:rFonts w:cstheme="majorHAnsi"/>
        </w:rPr>
      </w:pPr>
      <w:r w:rsidRPr="00AA57AB">
        <w:rPr>
          <w:rFonts w:cstheme="majorHAnsi"/>
        </w:rPr>
        <w:t>Procedure</w:t>
      </w:r>
    </w:p>
    <w:p w14:paraId="7D0B8791" w14:textId="77777777" w:rsidR="001A6CC3" w:rsidRPr="00AA57AB" w:rsidRDefault="001A6CC3" w:rsidP="001A6CC3">
      <w:pPr>
        <w:rPr>
          <w:rFonts w:asciiTheme="majorHAnsi" w:eastAsia="Arial" w:hAnsiTheme="majorHAnsi" w:cstheme="majorHAnsi"/>
          <w:sz w:val="20"/>
          <w:szCs w:val="22"/>
          <w:lang w:eastAsia="en-GB"/>
        </w:rPr>
      </w:pPr>
    </w:p>
    <w:p w14:paraId="3E5CBC4A" w14:textId="1B7AA754"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1. Seafarers with a complaint shall submit the matter in writing within five days of the occurrence, or according to the circumstances, following the </w:t>
      </w:r>
      <w:r>
        <w:rPr>
          <w:rFonts w:asciiTheme="majorHAnsi" w:eastAsia="Arial" w:hAnsiTheme="majorHAnsi" w:cstheme="majorHAnsi"/>
          <w:sz w:val="20"/>
          <w:szCs w:val="22"/>
          <w:lang w:eastAsia="en-GB"/>
        </w:rPr>
        <w:t>under-mentioned</w:t>
      </w:r>
      <w:r w:rsidRPr="00AA57AB">
        <w:rPr>
          <w:rFonts w:asciiTheme="majorHAnsi" w:eastAsia="Arial" w:hAnsiTheme="majorHAnsi" w:cstheme="majorHAnsi"/>
          <w:sz w:val="20"/>
          <w:szCs w:val="22"/>
          <w:lang w:eastAsia="en-GB"/>
        </w:rPr>
        <w:t xml:space="preserve"> hierarchy: </w:t>
      </w:r>
    </w:p>
    <w:p w14:paraId="06B02B0B" w14:textId="77777777"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a. Superior Officer </w:t>
      </w:r>
    </w:p>
    <w:p w14:paraId="2F6FF567" w14:textId="77777777"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b. Head of Department </w:t>
      </w:r>
    </w:p>
    <w:p w14:paraId="752630EE" w14:textId="77777777"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c. Master </w:t>
      </w:r>
    </w:p>
    <w:p w14:paraId="5530035C" w14:textId="77777777"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Each has a further five (5) days to solve the complaint. </w:t>
      </w:r>
    </w:p>
    <w:p w14:paraId="2DFDC5A7" w14:textId="77777777"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2. Complaints shall be sought to be resolved at the lowest level possible; and only when the matter cannot be resolved to the satisfaction of both parties, shall it be elevated to the next level. </w:t>
      </w:r>
    </w:p>
    <w:p w14:paraId="7B945A5A" w14:textId="77777777"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3. Notwithstanding item 2 above, seafarers shall have the right to present their complaints directly to the </w:t>
      </w:r>
      <w:r>
        <w:rPr>
          <w:rFonts w:asciiTheme="majorHAnsi" w:eastAsia="Arial" w:hAnsiTheme="majorHAnsi" w:cstheme="majorHAnsi"/>
          <w:sz w:val="20"/>
          <w:szCs w:val="22"/>
          <w:lang w:eastAsia="en-GB"/>
        </w:rPr>
        <w:t>M</w:t>
      </w:r>
      <w:r w:rsidRPr="00AA57AB">
        <w:rPr>
          <w:rFonts w:asciiTheme="majorHAnsi" w:eastAsia="Arial" w:hAnsiTheme="majorHAnsi" w:cstheme="majorHAnsi"/>
          <w:sz w:val="20"/>
          <w:szCs w:val="22"/>
          <w:lang w:eastAsia="en-GB"/>
        </w:rPr>
        <w:t>aster and where they consider it necessary, to the person ashore designated by the charterer to handle complaints or to the appropriate external authorities</w:t>
      </w:r>
      <w:r w:rsidRPr="00F27DA9">
        <w:t xml:space="preserve"> </w:t>
      </w:r>
      <w:r w:rsidRPr="00F27DA9">
        <w:rPr>
          <w:rFonts w:asciiTheme="majorHAnsi" w:eastAsia="Arial" w:hAnsiTheme="majorHAnsi" w:cstheme="majorHAnsi"/>
          <w:sz w:val="20"/>
          <w:szCs w:val="22"/>
          <w:lang w:eastAsia="en-GB"/>
        </w:rPr>
        <w:t>in the flag State</w:t>
      </w:r>
      <w:r w:rsidRPr="00AA57AB">
        <w:rPr>
          <w:rFonts w:asciiTheme="majorHAnsi" w:eastAsia="Arial" w:hAnsiTheme="majorHAnsi" w:cstheme="majorHAnsi"/>
          <w:sz w:val="20"/>
          <w:szCs w:val="22"/>
          <w:lang w:eastAsia="en-GB"/>
        </w:rPr>
        <w:t xml:space="preserve">. </w:t>
      </w:r>
    </w:p>
    <w:p w14:paraId="055B21DD" w14:textId="77777777"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4. If the complainant seafarer refers the complaint to the Master, the Master shall handle the complaint personally and may seek the assistance of the person designated by the charterer to handle complaints.</w:t>
      </w:r>
    </w:p>
    <w:p w14:paraId="142ED5CF" w14:textId="4B720F97"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5. Seafarers shall have the right to be accompanied or represented by another seafarer of their choice on board the ship during the complaints procedure.</w:t>
      </w:r>
    </w:p>
    <w:p w14:paraId="63CD145A" w14:textId="7B0392C0"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6. </w:t>
      </w:r>
      <w:r>
        <w:rPr>
          <w:rFonts w:asciiTheme="majorHAnsi" w:eastAsia="Arial" w:hAnsiTheme="majorHAnsi" w:cstheme="majorHAnsi"/>
          <w:sz w:val="20"/>
          <w:szCs w:val="22"/>
          <w:lang w:eastAsia="en-GB"/>
        </w:rPr>
        <w:t xml:space="preserve">Orca Crew Services B.V. </w:t>
      </w:r>
      <w:r w:rsidRPr="00AA57AB">
        <w:rPr>
          <w:rFonts w:asciiTheme="majorHAnsi" w:eastAsia="Arial" w:hAnsiTheme="majorHAnsi" w:cstheme="majorHAnsi"/>
          <w:sz w:val="20"/>
          <w:szCs w:val="22"/>
          <w:lang w:eastAsia="en-GB"/>
        </w:rPr>
        <w:t xml:space="preserve">shall keep a register for complaints, where all of these as well as the decisions should be recorded. The seafarers shall be provided with a copy of this. </w:t>
      </w:r>
    </w:p>
    <w:p w14:paraId="4D92BCB3" w14:textId="1BC5789B"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7. If a complaint cannot be resolved on board, the matter should be referred ashore to </w:t>
      </w:r>
      <w:r>
        <w:rPr>
          <w:rFonts w:asciiTheme="majorHAnsi" w:eastAsia="Arial" w:hAnsiTheme="majorHAnsi" w:cstheme="majorHAnsi"/>
          <w:sz w:val="20"/>
          <w:szCs w:val="22"/>
          <w:lang w:eastAsia="en-GB"/>
        </w:rPr>
        <w:t>Orca Crew Services B.V.</w:t>
      </w:r>
      <w:r w:rsidRPr="00AA57AB">
        <w:rPr>
          <w:rFonts w:asciiTheme="majorHAnsi" w:eastAsia="Arial" w:hAnsiTheme="majorHAnsi" w:cstheme="majorHAnsi"/>
          <w:sz w:val="20"/>
          <w:szCs w:val="22"/>
          <w:lang w:eastAsia="en-GB"/>
        </w:rPr>
        <w:t>, who will have a period of eight (8) days, for resolving the matter, in consultation with the concerned seafarer of any person he may appoint as his representative.</w:t>
      </w:r>
    </w:p>
    <w:p w14:paraId="115E1079" w14:textId="6011DF51"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8. If within the period of eight (8) days, the complaint on board has not been resolved, then the period shall be extended for </w:t>
      </w:r>
      <w:r>
        <w:rPr>
          <w:rFonts w:asciiTheme="majorHAnsi" w:eastAsia="Arial" w:hAnsiTheme="majorHAnsi" w:cstheme="majorHAnsi"/>
          <w:sz w:val="20"/>
          <w:szCs w:val="22"/>
          <w:lang w:eastAsia="en-GB"/>
        </w:rPr>
        <w:t>twenty two</w:t>
      </w:r>
      <w:r w:rsidRPr="00AA57AB">
        <w:rPr>
          <w:rFonts w:asciiTheme="majorHAnsi" w:eastAsia="Arial" w:hAnsiTheme="majorHAnsi" w:cstheme="majorHAnsi"/>
          <w:sz w:val="20"/>
          <w:szCs w:val="22"/>
          <w:lang w:eastAsia="en-GB"/>
        </w:rPr>
        <w:t xml:space="preserve"> (22) more additional days, with the sole purpose </w:t>
      </w:r>
      <w:r>
        <w:rPr>
          <w:rFonts w:asciiTheme="majorHAnsi" w:eastAsia="Arial" w:hAnsiTheme="majorHAnsi" w:cstheme="majorHAnsi"/>
          <w:sz w:val="20"/>
          <w:szCs w:val="22"/>
          <w:lang w:eastAsia="en-GB"/>
        </w:rPr>
        <w:t>of finding</w:t>
      </w:r>
      <w:r w:rsidRPr="00AA57AB">
        <w:rPr>
          <w:rFonts w:asciiTheme="majorHAnsi" w:eastAsia="Arial" w:hAnsiTheme="majorHAnsi" w:cstheme="majorHAnsi"/>
          <w:sz w:val="20"/>
          <w:szCs w:val="22"/>
          <w:lang w:eastAsia="en-GB"/>
        </w:rPr>
        <w:t xml:space="preserve"> a </w:t>
      </w:r>
      <w:proofErr w:type="spellStart"/>
      <w:r>
        <w:rPr>
          <w:rFonts w:asciiTheme="majorHAnsi" w:eastAsia="Arial" w:hAnsiTheme="majorHAnsi" w:cstheme="majorHAnsi"/>
          <w:sz w:val="20"/>
          <w:szCs w:val="22"/>
          <w:lang w:eastAsia="en-GB"/>
        </w:rPr>
        <w:t>favorable</w:t>
      </w:r>
      <w:proofErr w:type="spellEnd"/>
      <w:r w:rsidRPr="00AA57AB">
        <w:rPr>
          <w:rFonts w:asciiTheme="majorHAnsi" w:eastAsia="Arial" w:hAnsiTheme="majorHAnsi" w:cstheme="majorHAnsi"/>
          <w:sz w:val="20"/>
          <w:szCs w:val="22"/>
          <w:lang w:eastAsia="en-GB"/>
        </w:rPr>
        <w:t xml:space="preserve"> solution, which shall be recorded on the registry and be available to the competent authorities.</w:t>
      </w:r>
    </w:p>
    <w:p w14:paraId="60AAA595" w14:textId="2CD5D1EE" w:rsidR="001A6CC3" w:rsidRPr="00AA57AB" w:rsidRDefault="001A6CC3" w:rsidP="001A6CC3">
      <w:pPr>
        <w:spacing w:before="120"/>
        <w:rPr>
          <w:rFonts w:asciiTheme="majorHAnsi" w:eastAsia="Arial" w:hAnsiTheme="majorHAnsi" w:cstheme="majorHAnsi"/>
          <w:sz w:val="20"/>
          <w:szCs w:val="22"/>
          <w:lang w:eastAsia="en-GB"/>
        </w:rPr>
      </w:pPr>
      <w:r w:rsidRPr="00AA57AB">
        <w:rPr>
          <w:rFonts w:asciiTheme="majorHAnsi" w:eastAsia="Arial" w:hAnsiTheme="majorHAnsi" w:cstheme="majorHAnsi"/>
          <w:sz w:val="20"/>
          <w:szCs w:val="22"/>
          <w:lang w:eastAsia="en-GB"/>
        </w:rPr>
        <w:t xml:space="preserve">9. Any kind of harassment against seafarers </w:t>
      </w:r>
      <w:r>
        <w:rPr>
          <w:rFonts w:asciiTheme="majorHAnsi" w:eastAsia="Arial" w:hAnsiTheme="majorHAnsi" w:cstheme="majorHAnsi"/>
          <w:sz w:val="20"/>
          <w:szCs w:val="22"/>
          <w:lang w:eastAsia="en-GB"/>
        </w:rPr>
        <w:t>filing</w:t>
      </w:r>
      <w:r w:rsidRPr="00AA57AB">
        <w:rPr>
          <w:rFonts w:asciiTheme="majorHAnsi" w:eastAsia="Arial" w:hAnsiTheme="majorHAnsi" w:cstheme="majorHAnsi"/>
          <w:sz w:val="20"/>
          <w:szCs w:val="22"/>
          <w:lang w:eastAsia="en-GB"/>
        </w:rPr>
        <w:t xml:space="preserve"> complaints is banned.</w:t>
      </w:r>
    </w:p>
    <w:p w14:paraId="44E74B57" w14:textId="77777777" w:rsidR="00A4342C" w:rsidRPr="00A4342C" w:rsidRDefault="00A4342C" w:rsidP="00A4342C">
      <w:pPr>
        <w:spacing w:after="463"/>
        <w:rPr>
          <w:rFonts w:asciiTheme="majorHAnsi" w:hAnsiTheme="majorHAnsi" w:cstheme="majorHAnsi"/>
        </w:rPr>
      </w:pPr>
    </w:p>
    <w:bookmarkEnd w:id="0"/>
    <w:bookmarkEnd w:id="1"/>
    <w:sectPr w:rsidR="00A4342C" w:rsidRPr="00A4342C" w:rsidSect="00636582">
      <w:headerReference w:type="default" r:id="rId14"/>
      <w:footerReference w:type="default" r:id="rId15"/>
      <w:headerReference w:type="first" r:id="rId16"/>
      <w:pgSz w:w="11900" w:h="16840"/>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81E13" w14:textId="77777777" w:rsidR="000F4E0D" w:rsidRDefault="000F4E0D" w:rsidP="00585B33">
      <w:r>
        <w:separator/>
      </w:r>
    </w:p>
  </w:endnote>
  <w:endnote w:type="continuationSeparator" w:id="0">
    <w:p w14:paraId="7FA0F096" w14:textId="77777777" w:rsidR="000F4E0D" w:rsidRDefault="000F4E0D" w:rsidP="00585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
    <w:panose1 w:val="00000000000000000000"/>
    <w:charset w:val="80"/>
    <w:family w:val="auto"/>
    <w:notTrueType/>
    <w:pitch w:val="variable"/>
    <w:sig w:usb0="00000001" w:usb1="08070000" w:usb2="00000010" w:usb3="00000000" w:csb0="00020000" w:csb1="00000000"/>
  </w:font>
  <w:font w:name="Lucida Grande">
    <w:altName w:val="Times New Roman"/>
    <w:charset w:val="00"/>
    <w:family w:val="roman"/>
    <w:pitch w:val="default"/>
  </w:font>
  <w:font w:name="MS ??">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hAnsiTheme="majorHAnsi" w:cstheme="majorHAnsi"/>
        <w:sz w:val="22"/>
        <w:szCs w:val="22"/>
      </w:rPr>
      <w:id w:val="-1535338706"/>
      <w:docPartObj>
        <w:docPartGallery w:val="Page Numbers (Bottom of Page)"/>
        <w:docPartUnique/>
      </w:docPartObj>
    </w:sdtPr>
    <w:sdtEndPr/>
    <w:sdtContent>
      <w:p w14:paraId="1B3C1813" w14:textId="2D561DB9" w:rsidR="000F1F98" w:rsidRPr="00991130" w:rsidRDefault="00A4342C" w:rsidP="00991130">
        <w:pPr>
          <w:pStyle w:val="Footer"/>
          <w:rPr>
            <w:rFonts w:asciiTheme="majorHAnsi" w:hAnsiTheme="majorHAnsi" w:cstheme="majorHAnsi"/>
            <w:sz w:val="22"/>
            <w:szCs w:val="22"/>
          </w:rPr>
        </w:pPr>
        <w:r>
          <w:rPr>
            <w:rFonts w:asciiTheme="majorHAnsi" w:hAnsiTheme="majorHAnsi" w:cstheme="majorHAnsi"/>
            <w:sz w:val="22"/>
            <w:szCs w:val="22"/>
          </w:rPr>
          <w:t>ON BOARD COMPLAINT FORM</w:t>
        </w:r>
        <w:r w:rsidR="000F1F98" w:rsidRPr="00991130">
          <w:rPr>
            <w:rFonts w:asciiTheme="majorHAnsi" w:hAnsiTheme="majorHAnsi" w:cstheme="majorHAnsi"/>
            <w:sz w:val="22"/>
            <w:szCs w:val="22"/>
          </w:rPr>
          <w:t xml:space="preserve"> </w:t>
        </w:r>
        <w:r w:rsidR="000F1F98">
          <w:rPr>
            <w:rFonts w:asciiTheme="majorHAnsi" w:hAnsiTheme="majorHAnsi" w:cstheme="majorHAnsi"/>
            <w:sz w:val="22"/>
            <w:szCs w:val="22"/>
          </w:rPr>
          <w:t>v</w:t>
        </w:r>
        <w:r w:rsidR="001A6CC3">
          <w:rPr>
            <w:rFonts w:asciiTheme="majorHAnsi" w:hAnsiTheme="majorHAnsi" w:cstheme="majorHAnsi"/>
            <w:sz w:val="22"/>
            <w:szCs w:val="22"/>
          </w:rPr>
          <w:t>2</w:t>
        </w:r>
        <w:r w:rsidR="000F1F98">
          <w:rPr>
            <w:rFonts w:asciiTheme="majorHAnsi" w:hAnsiTheme="majorHAnsi" w:cstheme="majorHAnsi"/>
            <w:sz w:val="22"/>
            <w:szCs w:val="22"/>
          </w:rPr>
          <w:t>.0</w:t>
        </w:r>
        <w:r w:rsidR="000F1F98">
          <w:rPr>
            <w:rFonts w:asciiTheme="majorHAnsi" w:hAnsiTheme="majorHAnsi" w:cstheme="majorHAnsi"/>
            <w:sz w:val="22"/>
            <w:szCs w:val="22"/>
          </w:rPr>
          <w:tab/>
        </w:r>
        <w:r w:rsidR="000F1F98">
          <w:rPr>
            <w:rFonts w:asciiTheme="majorHAnsi" w:hAnsiTheme="majorHAnsi" w:cstheme="majorHAnsi"/>
            <w:sz w:val="22"/>
            <w:szCs w:val="22"/>
          </w:rPr>
          <w:tab/>
        </w:r>
        <w:r w:rsidR="000F1F98" w:rsidRPr="00991130">
          <w:rPr>
            <w:rFonts w:asciiTheme="majorHAnsi" w:hAnsiTheme="majorHAnsi" w:cstheme="majorHAnsi"/>
            <w:sz w:val="22"/>
            <w:szCs w:val="22"/>
          </w:rPr>
          <w:t xml:space="preserve">Page | </w:t>
        </w:r>
        <w:r w:rsidR="000F1F98" w:rsidRPr="00991130">
          <w:rPr>
            <w:rFonts w:asciiTheme="majorHAnsi" w:hAnsiTheme="majorHAnsi" w:cstheme="majorHAnsi"/>
            <w:sz w:val="22"/>
            <w:szCs w:val="22"/>
          </w:rPr>
          <w:fldChar w:fldCharType="begin"/>
        </w:r>
        <w:r w:rsidR="000F1F98" w:rsidRPr="00991130">
          <w:rPr>
            <w:rFonts w:asciiTheme="majorHAnsi" w:hAnsiTheme="majorHAnsi" w:cstheme="majorHAnsi"/>
            <w:sz w:val="22"/>
            <w:szCs w:val="22"/>
          </w:rPr>
          <w:instrText xml:space="preserve"> PAGE   \* MERGEFORMAT </w:instrText>
        </w:r>
        <w:r w:rsidR="000F1F98" w:rsidRPr="00991130">
          <w:rPr>
            <w:rFonts w:asciiTheme="majorHAnsi" w:hAnsiTheme="majorHAnsi" w:cstheme="majorHAnsi"/>
            <w:sz w:val="22"/>
            <w:szCs w:val="22"/>
          </w:rPr>
          <w:fldChar w:fldCharType="separate"/>
        </w:r>
        <w:r w:rsidR="007E2264">
          <w:rPr>
            <w:rFonts w:asciiTheme="majorHAnsi" w:hAnsiTheme="majorHAnsi" w:cstheme="majorHAnsi"/>
            <w:noProof/>
            <w:sz w:val="22"/>
            <w:szCs w:val="22"/>
          </w:rPr>
          <w:t>2</w:t>
        </w:r>
        <w:r w:rsidR="000F1F98" w:rsidRPr="00991130">
          <w:rPr>
            <w:rFonts w:asciiTheme="majorHAnsi" w:hAnsiTheme="majorHAnsi" w:cstheme="majorHAnsi"/>
            <w:noProof/>
            <w:sz w:val="22"/>
            <w:szCs w:val="22"/>
          </w:rPr>
          <w:fldChar w:fldCharType="end"/>
        </w:r>
        <w:r w:rsidR="000F1F98" w:rsidRPr="00991130">
          <w:rPr>
            <w:rFonts w:asciiTheme="majorHAnsi" w:hAnsiTheme="majorHAnsi" w:cstheme="majorHAnsi"/>
            <w:sz w:val="22"/>
            <w:szCs w:val="22"/>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CAC6A" w14:textId="77777777" w:rsidR="000F4E0D" w:rsidRDefault="000F4E0D" w:rsidP="00585B33">
      <w:r>
        <w:separator/>
      </w:r>
    </w:p>
  </w:footnote>
  <w:footnote w:type="continuationSeparator" w:id="0">
    <w:p w14:paraId="2A60A85B" w14:textId="77777777" w:rsidR="000F4E0D" w:rsidRDefault="000F4E0D" w:rsidP="00585B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14815" w14:textId="58C1FFF3" w:rsidR="000F1F98" w:rsidRPr="00636582" w:rsidRDefault="000F1F98">
    <w:pPr>
      <w:pStyle w:val="Header"/>
      <w:rPr>
        <w:rFonts w:asciiTheme="majorHAnsi" w:hAnsiTheme="majorHAnsi" w:cstheme="majorHAnsi"/>
        <w:sz w:val="22"/>
        <w:szCs w:val="22"/>
        <w:lang w:val="en-US"/>
      </w:rPr>
    </w:pPr>
    <w:r>
      <w:rPr>
        <w:noProof/>
        <w:lang w:val="en-US" w:eastAsia="en-US"/>
      </w:rPr>
      <w:drawing>
        <wp:inline distT="0" distB="0" distL="0" distR="0" wp14:anchorId="7EF3B977" wp14:editId="63DB6B17">
          <wp:extent cx="1746488" cy="7480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6634" cy="769508"/>
                  </a:xfrm>
                  <a:prstGeom prst="rect">
                    <a:avLst/>
                  </a:prstGeom>
                  <a:noFill/>
                  <a:ln>
                    <a:noFill/>
                  </a:ln>
                </pic:spPr>
              </pic:pic>
            </a:graphicData>
          </a:graphic>
        </wp:inline>
      </w:drawing>
    </w:r>
    <w:r>
      <w:rPr>
        <w:rFonts w:asciiTheme="majorHAnsi" w:hAnsiTheme="majorHAnsi" w:cstheme="majorHAnsi"/>
        <w:sz w:val="22"/>
        <w:szCs w:val="22"/>
        <w:lang w:val="en-US"/>
      </w:rPr>
      <w:tab/>
    </w:r>
    <w:r>
      <w:rPr>
        <w:rFonts w:asciiTheme="majorHAnsi" w:hAnsiTheme="majorHAnsi" w:cstheme="majorHAnsi"/>
        <w:sz w:val="22"/>
        <w:szCs w:val="22"/>
        <w:lang w:val="en-US"/>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2E507" w14:textId="1A666826" w:rsidR="000F1F98" w:rsidRPr="00636582" w:rsidRDefault="000F1F98">
    <w:pPr>
      <w:pStyle w:val="Header"/>
      <w:rPr>
        <w:rFonts w:asciiTheme="majorHAnsi" w:hAnsiTheme="majorHAnsi" w:cstheme="majorHAnsi"/>
        <w:sz w:val="22"/>
        <w:szCs w:val="22"/>
      </w:rPr>
    </w:pPr>
    <w:r>
      <w:rPr>
        <w:rFonts w:asciiTheme="majorHAnsi" w:hAnsiTheme="majorHAnsi" w:cstheme="majorHAnsi"/>
        <w:sz w:val="22"/>
        <w:szCs w:val="22"/>
      </w:rPr>
      <w:t>ORCA Crew Services B.V.</w:t>
    </w:r>
  </w:p>
  <w:p w14:paraId="69782BFD" w14:textId="08AF6E30" w:rsidR="000F1F98" w:rsidRPr="00636582" w:rsidRDefault="000F1F98">
    <w:pPr>
      <w:pStyle w:val="Header"/>
      <w:rPr>
        <w:rFonts w:asciiTheme="majorHAnsi" w:hAnsiTheme="majorHAnsi" w:cstheme="majorHAnsi"/>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7630F"/>
    <w:multiLevelType w:val="multilevel"/>
    <w:tmpl w:val="996C749C"/>
    <w:lvl w:ilvl="0">
      <w:start w:val="1"/>
      <w:numFmt w:val="decimal"/>
      <w:pStyle w:val="GenummerdHoofdstuk"/>
      <w:lvlText w:val="%1"/>
      <w:lvlJc w:val="left"/>
      <w:pPr>
        <w:tabs>
          <w:tab w:val="num" w:pos="4536"/>
        </w:tabs>
        <w:ind w:hanging="1134"/>
      </w:pPr>
      <w:rPr>
        <w:rFonts w:ascii="Cambria" w:hAnsi="Cambria" w:cs="Cambria" w:hint="default"/>
        <w:b/>
        <w:bCs/>
        <w:i w:val="0"/>
        <w:iCs w:val="0"/>
        <w:color w:val="1F497D"/>
        <w:sz w:val="36"/>
        <w:szCs w:val="36"/>
      </w:rPr>
    </w:lvl>
    <w:lvl w:ilvl="1">
      <w:start w:val="1"/>
      <w:numFmt w:val="decimal"/>
      <w:pStyle w:val="Paragraaf"/>
      <w:lvlText w:val="%1.%2"/>
      <w:lvlJc w:val="left"/>
      <w:pPr>
        <w:tabs>
          <w:tab w:val="num" w:pos="8222"/>
        </w:tabs>
        <w:ind w:hanging="1134"/>
      </w:pPr>
      <w:rPr>
        <w:rFonts w:ascii="Cambria" w:hAnsi="Cambria" w:cs="Cambria" w:hint="default"/>
        <w:b/>
        <w:bCs/>
        <w:i w:val="0"/>
        <w:iCs w:val="0"/>
        <w:color w:val="1F497D"/>
        <w:sz w:val="24"/>
        <w:szCs w:val="24"/>
      </w:rPr>
    </w:lvl>
    <w:lvl w:ilvl="2">
      <w:start w:val="1"/>
      <w:numFmt w:val="decimal"/>
      <w:lvlText w:val="%1.%2.%3"/>
      <w:lvlJc w:val="left"/>
      <w:pPr>
        <w:tabs>
          <w:tab w:val="num" w:pos="4536"/>
        </w:tabs>
        <w:ind w:left="4536" w:hanging="1134"/>
      </w:pPr>
      <w:rPr>
        <w:rFonts w:ascii="Verdana" w:hAnsi="Verdana" w:cs="Verdana" w:hint="default"/>
        <w:b w:val="0"/>
        <w:bCs w:val="0"/>
        <w:i/>
        <w:iCs/>
        <w:sz w:val="20"/>
        <w:szCs w:val="20"/>
      </w:rPr>
    </w:lvl>
    <w:lvl w:ilvl="3">
      <w:start w:val="1"/>
      <w:numFmt w:val="decimal"/>
      <w:lvlText w:val="%1.%2.%3.%4."/>
      <w:lvlJc w:val="left"/>
      <w:pPr>
        <w:tabs>
          <w:tab w:val="num" w:pos="5130"/>
        </w:tabs>
        <w:ind w:left="5130" w:hanging="648"/>
      </w:pPr>
      <w:rPr>
        <w:rFonts w:hint="default"/>
      </w:rPr>
    </w:lvl>
    <w:lvl w:ilvl="4">
      <w:start w:val="1"/>
      <w:numFmt w:val="decimal"/>
      <w:lvlText w:val="%1.%2.%3.%4.%5."/>
      <w:lvlJc w:val="left"/>
      <w:pPr>
        <w:tabs>
          <w:tab w:val="num" w:pos="5634"/>
        </w:tabs>
        <w:ind w:left="5634" w:hanging="792"/>
      </w:pPr>
      <w:rPr>
        <w:rFonts w:hint="default"/>
      </w:rPr>
    </w:lvl>
    <w:lvl w:ilvl="5">
      <w:start w:val="1"/>
      <w:numFmt w:val="decimal"/>
      <w:lvlText w:val="%1.%2.%3.%4.%5.%6."/>
      <w:lvlJc w:val="left"/>
      <w:pPr>
        <w:tabs>
          <w:tab w:val="num" w:pos="6138"/>
        </w:tabs>
        <w:ind w:left="6138" w:hanging="936"/>
      </w:pPr>
      <w:rPr>
        <w:rFonts w:hint="default"/>
      </w:rPr>
    </w:lvl>
    <w:lvl w:ilvl="6">
      <w:start w:val="1"/>
      <w:numFmt w:val="decimal"/>
      <w:lvlText w:val="%1.%2.%3.%4.%5.%6.%7."/>
      <w:lvlJc w:val="left"/>
      <w:pPr>
        <w:tabs>
          <w:tab w:val="num" w:pos="6642"/>
        </w:tabs>
        <w:ind w:left="6642" w:hanging="1080"/>
      </w:pPr>
      <w:rPr>
        <w:rFonts w:hint="default"/>
      </w:rPr>
    </w:lvl>
    <w:lvl w:ilvl="7">
      <w:start w:val="1"/>
      <w:numFmt w:val="decimal"/>
      <w:lvlText w:val="%1.%2.%3.%4.%5.%6.%7.%8."/>
      <w:lvlJc w:val="left"/>
      <w:pPr>
        <w:tabs>
          <w:tab w:val="num" w:pos="7362"/>
        </w:tabs>
        <w:ind w:left="7146" w:hanging="1224"/>
      </w:pPr>
      <w:rPr>
        <w:rFonts w:hint="default"/>
      </w:rPr>
    </w:lvl>
    <w:lvl w:ilvl="8">
      <w:start w:val="1"/>
      <w:numFmt w:val="decimal"/>
      <w:lvlText w:val="%1.%2.%3.%4.%5.%6.%7.%8.%9."/>
      <w:lvlJc w:val="left"/>
      <w:pPr>
        <w:tabs>
          <w:tab w:val="num" w:pos="7722"/>
        </w:tabs>
        <w:ind w:left="7722" w:hanging="1440"/>
      </w:pPr>
      <w:rPr>
        <w:rFonts w:hint="default"/>
      </w:rPr>
    </w:lvl>
  </w:abstractNum>
  <w:abstractNum w:abstractNumId="1" w15:restartNumberingAfterBreak="0">
    <w:nsid w:val="08E144FA"/>
    <w:multiLevelType w:val="hybridMultilevel"/>
    <w:tmpl w:val="566860A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9F05A51"/>
    <w:multiLevelType w:val="hybridMultilevel"/>
    <w:tmpl w:val="11FC6BC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145408AD"/>
    <w:multiLevelType w:val="hybridMultilevel"/>
    <w:tmpl w:val="083076AC"/>
    <w:lvl w:ilvl="0" w:tplc="E95AC92A">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B7472"/>
    <w:multiLevelType w:val="hybridMultilevel"/>
    <w:tmpl w:val="27CAD80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5" w15:restartNumberingAfterBreak="0">
    <w:nsid w:val="148448B0"/>
    <w:multiLevelType w:val="hybridMultilevel"/>
    <w:tmpl w:val="E236CF9E"/>
    <w:lvl w:ilvl="0" w:tplc="55F2BEB2">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AB13CF"/>
    <w:multiLevelType w:val="hybridMultilevel"/>
    <w:tmpl w:val="35A421A0"/>
    <w:lvl w:ilvl="0" w:tplc="52702ACA">
      <w:start w:val="1"/>
      <w:numFmt w:val="decimal"/>
      <w:lvlText w:val="%1."/>
      <w:lvlJc w:val="left"/>
      <w:pPr>
        <w:ind w:left="70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000AEDC2">
      <w:start w:val="1"/>
      <w:numFmt w:val="lowerLetter"/>
      <w:lvlText w:val="%2"/>
      <w:lvlJc w:val="left"/>
      <w:pPr>
        <w:ind w:left="153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E5C8E808">
      <w:start w:val="1"/>
      <w:numFmt w:val="lowerRoman"/>
      <w:lvlText w:val="%3"/>
      <w:lvlJc w:val="left"/>
      <w:pPr>
        <w:ind w:left="225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0BD682F4">
      <w:start w:val="1"/>
      <w:numFmt w:val="decimal"/>
      <w:lvlText w:val="%4"/>
      <w:lvlJc w:val="left"/>
      <w:pPr>
        <w:ind w:left="297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5450EAEE">
      <w:start w:val="1"/>
      <w:numFmt w:val="lowerLetter"/>
      <w:lvlText w:val="%5"/>
      <w:lvlJc w:val="left"/>
      <w:pPr>
        <w:ind w:left="369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7098D196">
      <w:start w:val="1"/>
      <w:numFmt w:val="lowerRoman"/>
      <w:lvlText w:val="%6"/>
      <w:lvlJc w:val="left"/>
      <w:pPr>
        <w:ind w:left="441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0374C282">
      <w:start w:val="1"/>
      <w:numFmt w:val="decimal"/>
      <w:lvlText w:val="%7"/>
      <w:lvlJc w:val="left"/>
      <w:pPr>
        <w:ind w:left="513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8D54471E">
      <w:start w:val="1"/>
      <w:numFmt w:val="lowerLetter"/>
      <w:lvlText w:val="%8"/>
      <w:lvlJc w:val="left"/>
      <w:pPr>
        <w:ind w:left="585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B728E958">
      <w:start w:val="1"/>
      <w:numFmt w:val="lowerRoman"/>
      <w:lvlText w:val="%9"/>
      <w:lvlJc w:val="left"/>
      <w:pPr>
        <w:ind w:left="657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18022DDF"/>
    <w:multiLevelType w:val="hybridMultilevel"/>
    <w:tmpl w:val="96CA55C2"/>
    <w:lvl w:ilvl="0" w:tplc="496AFEAC">
      <w:start w:val="1"/>
      <w:numFmt w:val="bullet"/>
      <w:lvlText w:val="-"/>
      <w:lvlJc w:val="left"/>
      <w:pPr>
        <w:ind w:left="720" w:hanging="360"/>
      </w:pPr>
      <w:rPr>
        <w:rFonts w:ascii="Verdana" w:eastAsiaTheme="minorEastAsia" w:hAnsi="Verdana"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95D49A6"/>
    <w:multiLevelType w:val="hybridMultilevel"/>
    <w:tmpl w:val="1F241AD0"/>
    <w:lvl w:ilvl="0" w:tplc="79D0BFCA">
      <w:start w:val="1"/>
      <w:numFmt w:val="decimal"/>
      <w:lvlText w:val="%1"/>
      <w:lvlJc w:val="left"/>
      <w:pPr>
        <w:ind w:left="1068" w:hanging="708"/>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474E89"/>
    <w:multiLevelType w:val="hybridMultilevel"/>
    <w:tmpl w:val="22FA3D0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F105096"/>
    <w:multiLevelType w:val="multilevel"/>
    <w:tmpl w:val="EBD85E58"/>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11" w15:restartNumberingAfterBreak="0">
    <w:nsid w:val="22C05800"/>
    <w:multiLevelType w:val="hybridMultilevel"/>
    <w:tmpl w:val="DC78A48E"/>
    <w:lvl w:ilvl="0" w:tplc="E95AC92A">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256614"/>
    <w:multiLevelType w:val="hybridMultilevel"/>
    <w:tmpl w:val="2162360E"/>
    <w:lvl w:ilvl="0" w:tplc="EE361D6C">
      <w:start w:val="1"/>
      <w:numFmt w:val="decimal"/>
      <w:lvlText w:val="%1"/>
      <w:lvlJc w:val="left"/>
      <w:pPr>
        <w:ind w:left="1068" w:hanging="708"/>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6C3EE8"/>
    <w:multiLevelType w:val="multilevel"/>
    <w:tmpl w:val="EBD85E58"/>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14" w15:restartNumberingAfterBreak="0">
    <w:nsid w:val="26E966DD"/>
    <w:multiLevelType w:val="hybridMultilevel"/>
    <w:tmpl w:val="09B83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CF6FC8"/>
    <w:multiLevelType w:val="hybridMultilevel"/>
    <w:tmpl w:val="84F8A02E"/>
    <w:lvl w:ilvl="0" w:tplc="BD16B050">
      <w:numFmt w:val="bullet"/>
      <w:lvlText w:val=""/>
      <w:lvlJc w:val="left"/>
      <w:pPr>
        <w:ind w:left="720" w:hanging="360"/>
      </w:pPr>
      <w:rPr>
        <w:rFonts w:ascii="Symbol" w:eastAsiaTheme="minorHAnsi" w:hAnsi="Symbol" w:cs="Aria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6" w15:restartNumberingAfterBreak="0">
    <w:nsid w:val="2F563E36"/>
    <w:multiLevelType w:val="hybridMultilevel"/>
    <w:tmpl w:val="98CA13C6"/>
    <w:lvl w:ilvl="0" w:tplc="04090005">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7" w15:restartNumberingAfterBreak="0">
    <w:nsid w:val="301847C6"/>
    <w:multiLevelType w:val="hybridMultilevel"/>
    <w:tmpl w:val="87D43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F53AE6"/>
    <w:multiLevelType w:val="hybridMultilevel"/>
    <w:tmpl w:val="9ED025C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9" w15:restartNumberingAfterBreak="0">
    <w:nsid w:val="39AA6D8C"/>
    <w:multiLevelType w:val="hybridMultilevel"/>
    <w:tmpl w:val="AC8C09D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3F44496A"/>
    <w:multiLevelType w:val="hybridMultilevel"/>
    <w:tmpl w:val="5EE047AA"/>
    <w:lvl w:ilvl="0" w:tplc="04090005">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1" w15:restartNumberingAfterBreak="0">
    <w:nsid w:val="4C437BA5"/>
    <w:multiLevelType w:val="hybridMultilevel"/>
    <w:tmpl w:val="98A0B12C"/>
    <w:lvl w:ilvl="0" w:tplc="AB1E07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EA01B4F"/>
    <w:multiLevelType w:val="hybridMultilevel"/>
    <w:tmpl w:val="98A0B12C"/>
    <w:lvl w:ilvl="0" w:tplc="AB1E07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4AA4AD4"/>
    <w:multiLevelType w:val="hybridMultilevel"/>
    <w:tmpl w:val="98A0B12C"/>
    <w:lvl w:ilvl="0" w:tplc="AB1E07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594414"/>
    <w:multiLevelType w:val="hybridMultilevel"/>
    <w:tmpl w:val="FF74A61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6DDF61B1"/>
    <w:multiLevelType w:val="multilevel"/>
    <w:tmpl w:val="F864E16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42733D"/>
    <w:multiLevelType w:val="hybridMultilevel"/>
    <w:tmpl w:val="D25A3EA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7" w15:restartNumberingAfterBreak="0">
    <w:nsid w:val="7C3A040B"/>
    <w:multiLevelType w:val="hybridMultilevel"/>
    <w:tmpl w:val="A600CD78"/>
    <w:lvl w:ilvl="0" w:tplc="A314A2F8">
      <w:start w:val="1"/>
      <w:numFmt w:val="bullet"/>
      <w:lvlText w:val="-"/>
      <w:lvlJc w:val="left"/>
      <w:pPr>
        <w:ind w:left="720" w:hanging="360"/>
      </w:pPr>
      <w:rPr>
        <w:rFonts w:ascii="Calibri" w:eastAsia="Calibr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8700587">
    <w:abstractNumId w:val="0"/>
  </w:num>
  <w:num w:numId="2" w16cid:durableId="2033873837">
    <w:abstractNumId w:val="7"/>
  </w:num>
  <w:num w:numId="3" w16cid:durableId="601180212">
    <w:abstractNumId w:val="22"/>
  </w:num>
  <w:num w:numId="4" w16cid:durableId="485248850">
    <w:abstractNumId w:val="21"/>
  </w:num>
  <w:num w:numId="5" w16cid:durableId="919944267">
    <w:abstractNumId w:val="23"/>
  </w:num>
  <w:num w:numId="6" w16cid:durableId="190325397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161074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63820699">
    <w:abstractNumId w:val="4"/>
  </w:num>
  <w:num w:numId="9" w16cid:durableId="181284168">
    <w:abstractNumId w:val="6"/>
  </w:num>
  <w:num w:numId="10" w16cid:durableId="959383048">
    <w:abstractNumId w:val="8"/>
  </w:num>
  <w:num w:numId="11" w16cid:durableId="103231535">
    <w:abstractNumId w:val="12"/>
  </w:num>
  <w:num w:numId="12" w16cid:durableId="3753972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29406564">
    <w:abstractNumId w:val="7"/>
  </w:num>
  <w:num w:numId="14" w16cid:durableId="1166632314">
    <w:abstractNumId w:val="24"/>
  </w:num>
  <w:num w:numId="15" w16cid:durableId="402069410">
    <w:abstractNumId w:val="1"/>
  </w:num>
  <w:num w:numId="16" w16cid:durableId="128861698">
    <w:abstractNumId w:val="11"/>
  </w:num>
  <w:num w:numId="17" w16cid:durableId="800348730">
    <w:abstractNumId w:val="5"/>
  </w:num>
  <w:num w:numId="18" w16cid:durableId="1964340392">
    <w:abstractNumId w:val="26"/>
  </w:num>
  <w:num w:numId="19" w16cid:durableId="2122603885">
    <w:abstractNumId w:val="2"/>
  </w:num>
  <w:num w:numId="20" w16cid:durableId="1486125208">
    <w:abstractNumId w:val="18"/>
  </w:num>
  <w:num w:numId="21" w16cid:durableId="886725928">
    <w:abstractNumId w:val="9"/>
  </w:num>
  <w:num w:numId="22" w16cid:durableId="573128401">
    <w:abstractNumId w:val="25"/>
  </w:num>
  <w:num w:numId="23" w16cid:durableId="1842617497">
    <w:abstractNumId w:val="19"/>
  </w:num>
  <w:num w:numId="24" w16cid:durableId="1472093935">
    <w:abstractNumId w:val="15"/>
  </w:num>
  <w:num w:numId="25" w16cid:durableId="868104073">
    <w:abstractNumId w:val="16"/>
  </w:num>
  <w:num w:numId="26" w16cid:durableId="519898567">
    <w:abstractNumId w:val="20"/>
  </w:num>
  <w:num w:numId="27" w16cid:durableId="64839035">
    <w:abstractNumId w:val="3"/>
  </w:num>
  <w:num w:numId="28" w16cid:durableId="1503550163">
    <w:abstractNumId w:val="14"/>
  </w:num>
  <w:num w:numId="29" w16cid:durableId="2013219727">
    <w:abstractNumId w:val="17"/>
  </w:num>
  <w:num w:numId="30" w16cid:durableId="609704508">
    <w:abstractNumId w:val="2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C70"/>
    <w:rsid w:val="0000321A"/>
    <w:rsid w:val="0000413C"/>
    <w:rsid w:val="00006CA2"/>
    <w:rsid w:val="00013044"/>
    <w:rsid w:val="0001518A"/>
    <w:rsid w:val="000161A5"/>
    <w:rsid w:val="0002479B"/>
    <w:rsid w:val="00032498"/>
    <w:rsid w:val="00033609"/>
    <w:rsid w:val="0003690E"/>
    <w:rsid w:val="00036C37"/>
    <w:rsid w:val="0003756D"/>
    <w:rsid w:val="00042962"/>
    <w:rsid w:val="0004412B"/>
    <w:rsid w:val="00046114"/>
    <w:rsid w:val="00047053"/>
    <w:rsid w:val="000504EF"/>
    <w:rsid w:val="00057A63"/>
    <w:rsid w:val="00057D4B"/>
    <w:rsid w:val="00060A78"/>
    <w:rsid w:val="00060DF0"/>
    <w:rsid w:val="00062D22"/>
    <w:rsid w:val="000630B8"/>
    <w:rsid w:val="000631C3"/>
    <w:rsid w:val="00065D72"/>
    <w:rsid w:val="00066262"/>
    <w:rsid w:val="0007108A"/>
    <w:rsid w:val="00071401"/>
    <w:rsid w:val="00072390"/>
    <w:rsid w:val="000735F4"/>
    <w:rsid w:val="00073CDD"/>
    <w:rsid w:val="000765FE"/>
    <w:rsid w:val="00077D53"/>
    <w:rsid w:val="0008571E"/>
    <w:rsid w:val="00090F2D"/>
    <w:rsid w:val="0009201A"/>
    <w:rsid w:val="00095683"/>
    <w:rsid w:val="000964D3"/>
    <w:rsid w:val="000A084B"/>
    <w:rsid w:val="000A7483"/>
    <w:rsid w:val="000B5500"/>
    <w:rsid w:val="000B7FF5"/>
    <w:rsid w:val="000C0A0A"/>
    <w:rsid w:val="000C3E9F"/>
    <w:rsid w:val="000C4122"/>
    <w:rsid w:val="000C5240"/>
    <w:rsid w:val="000D40A4"/>
    <w:rsid w:val="000D650D"/>
    <w:rsid w:val="000E037D"/>
    <w:rsid w:val="000E100B"/>
    <w:rsid w:val="000E50D8"/>
    <w:rsid w:val="000E7138"/>
    <w:rsid w:val="000E787B"/>
    <w:rsid w:val="000F0A8F"/>
    <w:rsid w:val="000F1F98"/>
    <w:rsid w:val="000F3D53"/>
    <w:rsid w:val="000F4E0D"/>
    <w:rsid w:val="000F733F"/>
    <w:rsid w:val="00103274"/>
    <w:rsid w:val="00103516"/>
    <w:rsid w:val="00107B43"/>
    <w:rsid w:val="001116B3"/>
    <w:rsid w:val="00112B73"/>
    <w:rsid w:val="0012346E"/>
    <w:rsid w:val="00123E91"/>
    <w:rsid w:val="00123F1A"/>
    <w:rsid w:val="00125AC3"/>
    <w:rsid w:val="00131CE8"/>
    <w:rsid w:val="00131E56"/>
    <w:rsid w:val="001329DF"/>
    <w:rsid w:val="001349D4"/>
    <w:rsid w:val="00137483"/>
    <w:rsid w:val="001401F1"/>
    <w:rsid w:val="001441E5"/>
    <w:rsid w:val="001453D1"/>
    <w:rsid w:val="00145721"/>
    <w:rsid w:val="00151527"/>
    <w:rsid w:val="00152180"/>
    <w:rsid w:val="001543BF"/>
    <w:rsid w:val="00155723"/>
    <w:rsid w:val="0016037E"/>
    <w:rsid w:val="00162A98"/>
    <w:rsid w:val="00171CE0"/>
    <w:rsid w:val="00174E44"/>
    <w:rsid w:val="001801D9"/>
    <w:rsid w:val="00181D60"/>
    <w:rsid w:val="0018506A"/>
    <w:rsid w:val="001905D6"/>
    <w:rsid w:val="0019160A"/>
    <w:rsid w:val="00193A61"/>
    <w:rsid w:val="00193EEE"/>
    <w:rsid w:val="00194EE7"/>
    <w:rsid w:val="0019562C"/>
    <w:rsid w:val="00197CBE"/>
    <w:rsid w:val="001A4C75"/>
    <w:rsid w:val="001A5659"/>
    <w:rsid w:val="001A6580"/>
    <w:rsid w:val="001A6CC3"/>
    <w:rsid w:val="001C2309"/>
    <w:rsid w:val="001C4439"/>
    <w:rsid w:val="001C47A6"/>
    <w:rsid w:val="001D1BDD"/>
    <w:rsid w:val="001D383D"/>
    <w:rsid w:val="001F3448"/>
    <w:rsid w:val="001F6F2C"/>
    <w:rsid w:val="00207881"/>
    <w:rsid w:val="00210C48"/>
    <w:rsid w:val="002141BA"/>
    <w:rsid w:val="00220EFC"/>
    <w:rsid w:val="00221CF9"/>
    <w:rsid w:val="00225716"/>
    <w:rsid w:val="00227642"/>
    <w:rsid w:val="00232037"/>
    <w:rsid w:val="00235D47"/>
    <w:rsid w:val="00236D55"/>
    <w:rsid w:val="00243077"/>
    <w:rsid w:val="002451F1"/>
    <w:rsid w:val="002539DD"/>
    <w:rsid w:val="0026148F"/>
    <w:rsid w:val="002645A1"/>
    <w:rsid w:val="002649AB"/>
    <w:rsid w:val="0026740C"/>
    <w:rsid w:val="0027166C"/>
    <w:rsid w:val="00271E27"/>
    <w:rsid w:val="002773F6"/>
    <w:rsid w:val="00280C68"/>
    <w:rsid w:val="00280DE0"/>
    <w:rsid w:val="00283493"/>
    <w:rsid w:val="00283499"/>
    <w:rsid w:val="002922F9"/>
    <w:rsid w:val="002927B6"/>
    <w:rsid w:val="002931A9"/>
    <w:rsid w:val="002931F8"/>
    <w:rsid w:val="00296DF9"/>
    <w:rsid w:val="002A2984"/>
    <w:rsid w:val="002C39AD"/>
    <w:rsid w:val="002D0D87"/>
    <w:rsid w:val="002D1842"/>
    <w:rsid w:val="002D37EE"/>
    <w:rsid w:val="002D4A6A"/>
    <w:rsid w:val="002D62FE"/>
    <w:rsid w:val="002D7274"/>
    <w:rsid w:val="002E0211"/>
    <w:rsid w:val="002E36AF"/>
    <w:rsid w:val="002E59A4"/>
    <w:rsid w:val="002F11D1"/>
    <w:rsid w:val="002F11DB"/>
    <w:rsid w:val="002F214E"/>
    <w:rsid w:val="002F55FE"/>
    <w:rsid w:val="002F5C70"/>
    <w:rsid w:val="0030308A"/>
    <w:rsid w:val="003075E1"/>
    <w:rsid w:val="0031057F"/>
    <w:rsid w:val="00311852"/>
    <w:rsid w:val="003139BB"/>
    <w:rsid w:val="003253EF"/>
    <w:rsid w:val="00325C42"/>
    <w:rsid w:val="00326440"/>
    <w:rsid w:val="00326933"/>
    <w:rsid w:val="00330488"/>
    <w:rsid w:val="00332F79"/>
    <w:rsid w:val="00341610"/>
    <w:rsid w:val="00346E67"/>
    <w:rsid w:val="003475DD"/>
    <w:rsid w:val="0035057D"/>
    <w:rsid w:val="00350663"/>
    <w:rsid w:val="00352611"/>
    <w:rsid w:val="003530DE"/>
    <w:rsid w:val="00370322"/>
    <w:rsid w:val="00382BC7"/>
    <w:rsid w:val="003877CE"/>
    <w:rsid w:val="00390F8E"/>
    <w:rsid w:val="00392251"/>
    <w:rsid w:val="00392DEB"/>
    <w:rsid w:val="00394CFB"/>
    <w:rsid w:val="0039567E"/>
    <w:rsid w:val="003960FE"/>
    <w:rsid w:val="003A550A"/>
    <w:rsid w:val="003B175D"/>
    <w:rsid w:val="003B1C4B"/>
    <w:rsid w:val="003B256F"/>
    <w:rsid w:val="003B3A6F"/>
    <w:rsid w:val="003B6342"/>
    <w:rsid w:val="003D1174"/>
    <w:rsid w:val="003D32B8"/>
    <w:rsid w:val="003D3959"/>
    <w:rsid w:val="003E185C"/>
    <w:rsid w:val="003F380E"/>
    <w:rsid w:val="003F5D48"/>
    <w:rsid w:val="003F5F1B"/>
    <w:rsid w:val="003F7560"/>
    <w:rsid w:val="003F75F4"/>
    <w:rsid w:val="00401778"/>
    <w:rsid w:val="00410BB7"/>
    <w:rsid w:val="004114CC"/>
    <w:rsid w:val="004123AA"/>
    <w:rsid w:val="00414056"/>
    <w:rsid w:val="00415407"/>
    <w:rsid w:val="00424152"/>
    <w:rsid w:val="004245D4"/>
    <w:rsid w:val="00427F00"/>
    <w:rsid w:val="00432982"/>
    <w:rsid w:val="00437A7E"/>
    <w:rsid w:val="00441C07"/>
    <w:rsid w:val="0045101C"/>
    <w:rsid w:val="004521A4"/>
    <w:rsid w:val="00455340"/>
    <w:rsid w:val="0045733B"/>
    <w:rsid w:val="00460F40"/>
    <w:rsid w:val="00464AB4"/>
    <w:rsid w:val="004758A6"/>
    <w:rsid w:val="0048242D"/>
    <w:rsid w:val="0048244F"/>
    <w:rsid w:val="004827C8"/>
    <w:rsid w:val="00485C69"/>
    <w:rsid w:val="00486F78"/>
    <w:rsid w:val="004915A5"/>
    <w:rsid w:val="00494CE5"/>
    <w:rsid w:val="00496901"/>
    <w:rsid w:val="00497688"/>
    <w:rsid w:val="004A3D81"/>
    <w:rsid w:val="004A56D1"/>
    <w:rsid w:val="004A7A70"/>
    <w:rsid w:val="004B06B8"/>
    <w:rsid w:val="004B287F"/>
    <w:rsid w:val="004B4DFA"/>
    <w:rsid w:val="004B7AE8"/>
    <w:rsid w:val="004C2258"/>
    <w:rsid w:val="004C2C5E"/>
    <w:rsid w:val="004D10BC"/>
    <w:rsid w:val="004D256D"/>
    <w:rsid w:val="004D2838"/>
    <w:rsid w:val="004D7746"/>
    <w:rsid w:val="004D79AF"/>
    <w:rsid w:val="004E2279"/>
    <w:rsid w:val="004E69BD"/>
    <w:rsid w:val="004F4471"/>
    <w:rsid w:val="0050073C"/>
    <w:rsid w:val="00503738"/>
    <w:rsid w:val="00507D74"/>
    <w:rsid w:val="005108A3"/>
    <w:rsid w:val="005236E6"/>
    <w:rsid w:val="00524455"/>
    <w:rsid w:val="00530A4E"/>
    <w:rsid w:val="0053681C"/>
    <w:rsid w:val="00537ABC"/>
    <w:rsid w:val="005438E1"/>
    <w:rsid w:val="00543BC5"/>
    <w:rsid w:val="005518AA"/>
    <w:rsid w:val="005561E3"/>
    <w:rsid w:val="00557138"/>
    <w:rsid w:val="005651E0"/>
    <w:rsid w:val="0056521A"/>
    <w:rsid w:val="00565FD5"/>
    <w:rsid w:val="005727AC"/>
    <w:rsid w:val="005750C5"/>
    <w:rsid w:val="005772CD"/>
    <w:rsid w:val="005829B0"/>
    <w:rsid w:val="00585B33"/>
    <w:rsid w:val="005862EA"/>
    <w:rsid w:val="00590168"/>
    <w:rsid w:val="00592E7A"/>
    <w:rsid w:val="005930AE"/>
    <w:rsid w:val="005A37ED"/>
    <w:rsid w:val="005A4BA9"/>
    <w:rsid w:val="005A73F4"/>
    <w:rsid w:val="005B2C7D"/>
    <w:rsid w:val="005B553F"/>
    <w:rsid w:val="005C0F95"/>
    <w:rsid w:val="005C45B6"/>
    <w:rsid w:val="005D20EC"/>
    <w:rsid w:val="005D39EB"/>
    <w:rsid w:val="005D4FBE"/>
    <w:rsid w:val="005D699F"/>
    <w:rsid w:val="005E21BD"/>
    <w:rsid w:val="005E3211"/>
    <w:rsid w:val="005E32BA"/>
    <w:rsid w:val="005F6EFC"/>
    <w:rsid w:val="006002DD"/>
    <w:rsid w:val="006028DC"/>
    <w:rsid w:val="00602E4F"/>
    <w:rsid w:val="0061062E"/>
    <w:rsid w:val="00613E73"/>
    <w:rsid w:val="006163F2"/>
    <w:rsid w:val="00616680"/>
    <w:rsid w:val="006209E8"/>
    <w:rsid w:val="00623F4E"/>
    <w:rsid w:val="00625C64"/>
    <w:rsid w:val="00636582"/>
    <w:rsid w:val="0063691C"/>
    <w:rsid w:val="00636FF3"/>
    <w:rsid w:val="00637F75"/>
    <w:rsid w:val="0064727D"/>
    <w:rsid w:val="006512AF"/>
    <w:rsid w:val="00656BA5"/>
    <w:rsid w:val="0065725E"/>
    <w:rsid w:val="0065737B"/>
    <w:rsid w:val="00664383"/>
    <w:rsid w:val="00666FD8"/>
    <w:rsid w:val="00671268"/>
    <w:rsid w:val="006716ED"/>
    <w:rsid w:val="00672540"/>
    <w:rsid w:val="0067325A"/>
    <w:rsid w:val="00673AAC"/>
    <w:rsid w:val="00674C8B"/>
    <w:rsid w:val="0067621B"/>
    <w:rsid w:val="006767D2"/>
    <w:rsid w:val="006828B7"/>
    <w:rsid w:val="00682A70"/>
    <w:rsid w:val="00684EE6"/>
    <w:rsid w:val="006856E0"/>
    <w:rsid w:val="00686035"/>
    <w:rsid w:val="00690A0E"/>
    <w:rsid w:val="00693260"/>
    <w:rsid w:val="006936E8"/>
    <w:rsid w:val="0069371A"/>
    <w:rsid w:val="00695B41"/>
    <w:rsid w:val="006A08CA"/>
    <w:rsid w:val="006A0CBF"/>
    <w:rsid w:val="006A1452"/>
    <w:rsid w:val="006A2B5E"/>
    <w:rsid w:val="006A72EC"/>
    <w:rsid w:val="006B0276"/>
    <w:rsid w:val="006B03D9"/>
    <w:rsid w:val="006B31DF"/>
    <w:rsid w:val="006B416A"/>
    <w:rsid w:val="006B4C3B"/>
    <w:rsid w:val="006B5646"/>
    <w:rsid w:val="006B5E66"/>
    <w:rsid w:val="006C368C"/>
    <w:rsid w:val="006C7351"/>
    <w:rsid w:val="006E0027"/>
    <w:rsid w:val="006E0CBF"/>
    <w:rsid w:val="006E0E09"/>
    <w:rsid w:val="006E0E66"/>
    <w:rsid w:val="006E4837"/>
    <w:rsid w:val="006E4D02"/>
    <w:rsid w:val="006F367C"/>
    <w:rsid w:val="007062C4"/>
    <w:rsid w:val="00711421"/>
    <w:rsid w:val="00711D42"/>
    <w:rsid w:val="00720145"/>
    <w:rsid w:val="00722971"/>
    <w:rsid w:val="007231DD"/>
    <w:rsid w:val="0072384D"/>
    <w:rsid w:val="00724480"/>
    <w:rsid w:val="007261D3"/>
    <w:rsid w:val="00726936"/>
    <w:rsid w:val="00734712"/>
    <w:rsid w:val="0074095E"/>
    <w:rsid w:val="00741017"/>
    <w:rsid w:val="00745738"/>
    <w:rsid w:val="007469FA"/>
    <w:rsid w:val="0075172C"/>
    <w:rsid w:val="00753BD9"/>
    <w:rsid w:val="00755F9E"/>
    <w:rsid w:val="0076035F"/>
    <w:rsid w:val="00760FF8"/>
    <w:rsid w:val="0076134E"/>
    <w:rsid w:val="007621E9"/>
    <w:rsid w:val="00772BB5"/>
    <w:rsid w:val="00776D7B"/>
    <w:rsid w:val="007807B2"/>
    <w:rsid w:val="00782FFD"/>
    <w:rsid w:val="00783153"/>
    <w:rsid w:val="00793A01"/>
    <w:rsid w:val="007A15CB"/>
    <w:rsid w:val="007A2FAA"/>
    <w:rsid w:val="007A3F47"/>
    <w:rsid w:val="007A6EA3"/>
    <w:rsid w:val="007A73C3"/>
    <w:rsid w:val="007A7589"/>
    <w:rsid w:val="007B3251"/>
    <w:rsid w:val="007B37E1"/>
    <w:rsid w:val="007B5DF3"/>
    <w:rsid w:val="007B75B6"/>
    <w:rsid w:val="007C19B1"/>
    <w:rsid w:val="007D3CCD"/>
    <w:rsid w:val="007D578D"/>
    <w:rsid w:val="007D6FFE"/>
    <w:rsid w:val="007E0691"/>
    <w:rsid w:val="007E06DE"/>
    <w:rsid w:val="007E2264"/>
    <w:rsid w:val="007E2358"/>
    <w:rsid w:val="007E7318"/>
    <w:rsid w:val="007E75DF"/>
    <w:rsid w:val="007F323F"/>
    <w:rsid w:val="007F5C23"/>
    <w:rsid w:val="0080160B"/>
    <w:rsid w:val="008026A3"/>
    <w:rsid w:val="0080564F"/>
    <w:rsid w:val="00810794"/>
    <w:rsid w:val="008145C2"/>
    <w:rsid w:val="0081647A"/>
    <w:rsid w:val="00816C6B"/>
    <w:rsid w:val="0082012B"/>
    <w:rsid w:val="0082080C"/>
    <w:rsid w:val="00823306"/>
    <w:rsid w:val="0082711C"/>
    <w:rsid w:val="008307EF"/>
    <w:rsid w:val="00830DBF"/>
    <w:rsid w:val="00832160"/>
    <w:rsid w:val="00832BBA"/>
    <w:rsid w:val="00832D63"/>
    <w:rsid w:val="00833AE6"/>
    <w:rsid w:val="008367DD"/>
    <w:rsid w:val="00837040"/>
    <w:rsid w:val="0084276F"/>
    <w:rsid w:val="00843443"/>
    <w:rsid w:val="008449C9"/>
    <w:rsid w:val="00856721"/>
    <w:rsid w:val="00866321"/>
    <w:rsid w:val="008704CB"/>
    <w:rsid w:val="0087085E"/>
    <w:rsid w:val="008722B7"/>
    <w:rsid w:val="00873180"/>
    <w:rsid w:val="008732DA"/>
    <w:rsid w:val="00883715"/>
    <w:rsid w:val="00884F79"/>
    <w:rsid w:val="00886354"/>
    <w:rsid w:val="008913A5"/>
    <w:rsid w:val="0089495B"/>
    <w:rsid w:val="00895D73"/>
    <w:rsid w:val="00896908"/>
    <w:rsid w:val="008A4F65"/>
    <w:rsid w:val="008A7867"/>
    <w:rsid w:val="008B2A87"/>
    <w:rsid w:val="008C014B"/>
    <w:rsid w:val="008C650E"/>
    <w:rsid w:val="008C7F2C"/>
    <w:rsid w:val="008D2EA2"/>
    <w:rsid w:val="008D5BC1"/>
    <w:rsid w:val="008D73F5"/>
    <w:rsid w:val="008D7CBC"/>
    <w:rsid w:val="008E15AB"/>
    <w:rsid w:val="008E3481"/>
    <w:rsid w:val="008E58EE"/>
    <w:rsid w:val="008F09E4"/>
    <w:rsid w:val="008F13A4"/>
    <w:rsid w:val="008F19B7"/>
    <w:rsid w:val="008F7236"/>
    <w:rsid w:val="008F75A7"/>
    <w:rsid w:val="009045FC"/>
    <w:rsid w:val="009049D5"/>
    <w:rsid w:val="00912F0C"/>
    <w:rsid w:val="00915B2C"/>
    <w:rsid w:val="00916B01"/>
    <w:rsid w:val="00917293"/>
    <w:rsid w:val="009206D7"/>
    <w:rsid w:val="0092469E"/>
    <w:rsid w:val="00933CF3"/>
    <w:rsid w:val="00935146"/>
    <w:rsid w:val="00936338"/>
    <w:rsid w:val="00941B83"/>
    <w:rsid w:val="00946984"/>
    <w:rsid w:val="009531D6"/>
    <w:rsid w:val="00957EF5"/>
    <w:rsid w:val="00961325"/>
    <w:rsid w:val="009622BC"/>
    <w:rsid w:val="00971902"/>
    <w:rsid w:val="00975A96"/>
    <w:rsid w:val="009774AA"/>
    <w:rsid w:val="00983F8B"/>
    <w:rsid w:val="00984485"/>
    <w:rsid w:val="00984810"/>
    <w:rsid w:val="00991130"/>
    <w:rsid w:val="00992776"/>
    <w:rsid w:val="009936B0"/>
    <w:rsid w:val="0099502A"/>
    <w:rsid w:val="009A0B8B"/>
    <w:rsid w:val="009A0DB2"/>
    <w:rsid w:val="009A1627"/>
    <w:rsid w:val="009A2D5B"/>
    <w:rsid w:val="009A3004"/>
    <w:rsid w:val="009A3026"/>
    <w:rsid w:val="009A3533"/>
    <w:rsid w:val="009A483A"/>
    <w:rsid w:val="009A7369"/>
    <w:rsid w:val="009B216C"/>
    <w:rsid w:val="009B5D03"/>
    <w:rsid w:val="009C4116"/>
    <w:rsid w:val="009D05D0"/>
    <w:rsid w:val="009D064C"/>
    <w:rsid w:val="009D1788"/>
    <w:rsid w:val="009E364F"/>
    <w:rsid w:val="009E778B"/>
    <w:rsid w:val="009E7E91"/>
    <w:rsid w:val="009F0C0C"/>
    <w:rsid w:val="009F1000"/>
    <w:rsid w:val="009F117D"/>
    <w:rsid w:val="009F518D"/>
    <w:rsid w:val="00A00D25"/>
    <w:rsid w:val="00A03108"/>
    <w:rsid w:val="00A07402"/>
    <w:rsid w:val="00A20927"/>
    <w:rsid w:val="00A22466"/>
    <w:rsid w:val="00A23C97"/>
    <w:rsid w:val="00A250C2"/>
    <w:rsid w:val="00A259BA"/>
    <w:rsid w:val="00A300ED"/>
    <w:rsid w:val="00A33771"/>
    <w:rsid w:val="00A3381B"/>
    <w:rsid w:val="00A33E48"/>
    <w:rsid w:val="00A3419B"/>
    <w:rsid w:val="00A35BC9"/>
    <w:rsid w:val="00A408C0"/>
    <w:rsid w:val="00A4342C"/>
    <w:rsid w:val="00A4343F"/>
    <w:rsid w:val="00A4739F"/>
    <w:rsid w:val="00A52BF6"/>
    <w:rsid w:val="00A5362D"/>
    <w:rsid w:val="00A54E8E"/>
    <w:rsid w:val="00A64B5E"/>
    <w:rsid w:val="00A70173"/>
    <w:rsid w:val="00A73F5C"/>
    <w:rsid w:val="00A75902"/>
    <w:rsid w:val="00A75D98"/>
    <w:rsid w:val="00A80278"/>
    <w:rsid w:val="00A817BE"/>
    <w:rsid w:val="00A84721"/>
    <w:rsid w:val="00A848DA"/>
    <w:rsid w:val="00A8560C"/>
    <w:rsid w:val="00A92993"/>
    <w:rsid w:val="00AA2C09"/>
    <w:rsid w:val="00AB2373"/>
    <w:rsid w:val="00AB29BA"/>
    <w:rsid w:val="00AB2FE6"/>
    <w:rsid w:val="00AB403B"/>
    <w:rsid w:val="00AC06A6"/>
    <w:rsid w:val="00AC07D0"/>
    <w:rsid w:val="00AC247A"/>
    <w:rsid w:val="00AC2FB6"/>
    <w:rsid w:val="00AC7AC0"/>
    <w:rsid w:val="00AD7080"/>
    <w:rsid w:val="00AE075F"/>
    <w:rsid w:val="00AE1B81"/>
    <w:rsid w:val="00AE2845"/>
    <w:rsid w:val="00AF3B52"/>
    <w:rsid w:val="00AF5152"/>
    <w:rsid w:val="00AF77C3"/>
    <w:rsid w:val="00AF7FB8"/>
    <w:rsid w:val="00B03077"/>
    <w:rsid w:val="00B07439"/>
    <w:rsid w:val="00B074C8"/>
    <w:rsid w:val="00B106EE"/>
    <w:rsid w:val="00B10876"/>
    <w:rsid w:val="00B15260"/>
    <w:rsid w:val="00B16CED"/>
    <w:rsid w:val="00B17C9D"/>
    <w:rsid w:val="00B22508"/>
    <w:rsid w:val="00B229EB"/>
    <w:rsid w:val="00B22D8C"/>
    <w:rsid w:val="00B231E1"/>
    <w:rsid w:val="00B25667"/>
    <w:rsid w:val="00B25F5B"/>
    <w:rsid w:val="00B3210A"/>
    <w:rsid w:val="00B4093F"/>
    <w:rsid w:val="00B41F0B"/>
    <w:rsid w:val="00B4225F"/>
    <w:rsid w:val="00B43226"/>
    <w:rsid w:val="00B45814"/>
    <w:rsid w:val="00B45F94"/>
    <w:rsid w:val="00B5280E"/>
    <w:rsid w:val="00B571E7"/>
    <w:rsid w:val="00B60285"/>
    <w:rsid w:val="00B61710"/>
    <w:rsid w:val="00B61783"/>
    <w:rsid w:val="00B62342"/>
    <w:rsid w:val="00B63024"/>
    <w:rsid w:val="00B716C4"/>
    <w:rsid w:val="00B74B03"/>
    <w:rsid w:val="00B7779F"/>
    <w:rsid w:val="00B77C43"/>
    <w:rsid w:val="00B90C5A"/>
    <w:rsid w:val="00B91EC3"/>
    <w:rsid w:val="00B9696B"/>
    <w:rsid w:val="00B97932"/>
    <w:rsid w:val="00BA03F6"/>
    <w:rsid w:val="00BA5DC8"/>
    <w:rsid w:val="00BB1B4E"/>
    <w:rsid w:val="00BB3420"/>
    <w:rsid w:val="00BB3B57"/>
    <w:rsid w:val="00BB5C63"/>
    <w:rsid w:val="00BB6639"/>
    <w:rsid w:val="00BC049E"/>
    <w:rsid w:val="00BC225E"/>
    <w:rsid w:val="00BC6623"/>
    <w:rsid w:val="00BD201D"/>
    <w:rsid w:val="00BD43FD"/>
    <w:rsid w:val="00BD53F0"/>
    <w:rsid w:val="00BD54DE"/>
    <w:rsid w:val="00BD5C0C"/>
    <w:rsid w:val="00BD6364"/>
    <w:rsid w:val="00BE60A0"/>
    <w:rsid w:val="00BE634B"/>
    <w:rsid w:val="00BE740D"/>
    <w:rsid w:val="00BE763F"/>
    <w:rsid w:val="00BF088D"/>
    <w:rsid w:val="00BF15C6"/>
    <w:rsid w:val="00C04D97"/>
    <w:rsid w:val="00C11E4E"/>
    <w:rsid w:val="00C16F09"/>
    <w:rsid w:val="00C201FC"/>
    <w:rsid w:val="00C21D6A"/>
    <w:rsid w:val="00C22F20"/>
    <w:rsid w:val="00C252AD"/>
    <w:rsid w:val="00C25771"/>
    <w:rsid w:val="00C257A1"/>
    <w:rsid w:val="00C25EDB"/>
    <w:rsid w:val="00C27963"/>
    <w:rsid w:val="00C31628"/>
    <w:rsid w:val="00C34665"/>
    <w:rsid w:val="00C34726"/>
    <w:rsid w:val="00C35F64"/>
    <w:rsid w:val="00C360CC"/>
    <w:rsid w:val="00C37817"/>
    <w:rsid w:val="00C40D76"/>
    <w:rsid w:val="00C41626"/>
    <w:rsid w:val="00C4286F"/>
    <w:rsid w:val="00C43A85"/>
    <w:rsid w:val="00C46398"/>
    <w:rsid w:val="00C47603"/>
    <w:rsid w:val="00C577D3"/>
    <w:rsid w:val="00C610C4"/>
    <w:rsid w:val="00C63FE6"/>
    <w:rsid w:val="00C64980"/>
    <w:rsid w:val="00C66996"/>
    <w:rsid w:val="00C66CBF"/>
    <w:rsid w:val="00C822D0"/>
    <w:rsid w:val="00C8426C"/>
    <w:rsid w:val="00C8494E"/>
    <w:rsid w:val="00C85032"/>
    <w:rsid w:val="00C90C54"/>
    <w:rsid w:val="00C94D5D"/>
    <w:rsid w:val="00C95B12"/>
    <w:rsid w:val="00C95E80"/>
    <w:rsid w:val="00C970D6"/>
    <w:rsid w:val="00CA0672"/>
    <w:rsid w:val="00CA32B3"/>
    <w:rsid w:val="00CA35F7"/>
    <w:rsid w:val="00CA60B8"/>
    <w:rsid w:val="00CC1B8D"/>
    <w:rsid w:val="00CC2E12"/>
    <w:rsid w:val="00CC3930"/>
    <w:rsid w:val="00CC5BA0"/>
    <w:rsid w:val="00CC5FBA"/>
    <w:rsid w:val="00CC6818"/>
    <w:rsid w:val="00CC7877"/>
    <w:rsid w:val="00CD1501"/>
    <w:rsid w:val="00CD299A"/>
    <w:rsid w:val="00CD472A"/>
    <w:rsid w:val="00CD4BCC"/>
    <w:rsid w:val="00CD4D36"/>
    <w:rsid w:val="00CD5964"/>
    <w:rsid w:val="00CD5FA0"/>
    <w:rsid w:val="00CE247C"/>
    <w:rsid w:val="00CF03CD"/>
    <w:rsid w:val="00CF1F3B"/>
    <w:rsid w:val="00CF78E1"/>
    <w:rsid w:val="00D00DDC"/>
    <w:rsid w:val="00D027CB"/>
    <w:rsid w:val="00D048C7"/>
    <w:rsid w:val="00D078D6"/>
    <w:rsid w:val="00D07C85"/>
    <w:rsid w:val="00D133E8"/>
    <w:rsid w:val="00D15C70"/>
    <w:rsid w:val="00D2158C"/>
    <w:rsid w:val="00D21C27"/>
    <w:rsid w:val="00D232C4"/>
    <w:rsid w:val="00D267B2"/>
    <w:rsid w:val="00D33E7E"/>
    <w:rsid w:val="00D366B6"/>
    <w:rsid w:val="00D44703"/>
    <w:rsid w:val="00D451DA"/>
    <w:rsid w:val="00D47FFC"/>
    <w:rsid w:val="00D500F7"/>
    <w:rsid w:val="00D52961"/>
    <w:rsid w:val="00D531BB"/>
    <w:rsid w:val="00D56CFA"/>
    <w:rsid w:val="00D60371"/>
    <w:rsid w:val="00D60964"/>
    <w:rsid w:val="00D63A24"/>
    <w:rsid w:val="00D63B70"/>
    <w:rsid w:val="00D64E84"/>
    <w:rsid w:val="00D7124F"/>
    <w:rsid w:val="00D72C82"/>
    <w:rsid w:val="00D73364"/>
    <w:rsid w:val="00D75D1F"/>
    <w:rsid w:val="00D84197"/>
    <w:rsid w:val="00D864DC"/>
    <w:rsid w:val="00D95160"/>
    <w:rsid w:val="00D951DB"/>
    <w:rsid w:val="00DA1E6B"/>
    <w:rsid w:val="00DA2C1C"/>
    <w:rsid w:val="00DA399B"/>
    <w:rsid w:val="00DA4A4D"/>
    <w:rsid w:val="00DB23EB"/>
    <w:rsid w:val="00DB5134"/>
    <w:rsid w:val="00DB53BE"/>
    <w:rsid w:val="00DC1C9A"/>
    <w:rsid w:val="00DC3A98"/>
    <w:rsid w:val="00DC6759"/>
    <w:rsid w:val="00DC6C59"/>
    <w:rsid w:val="00DD25F7"/>
    <w:rsid w:val="00DD7E9C"/>
    <w:rsid w:val="00DD7FCF"/>
    <w:rsid w:val="00DE018D"/>
    <w:rsid w:val="00DE2A64"/>
    <w:rsid w:val="00DE2D82"/>
    <w:rsid w:val="00DE54DF"/>
    <w:rsid w:val="00DE68C9"/>
    <w:rsid w:val="00DE6EA5"/>
    <w:rsid w:val="00DF51E1"/>
    <w:rsid w:val="00DF7226"/>
    <w:rsid w:val="00E00E35"/>
    <w:rsid w:val="00E113C8"/>
    <w:rsid w:val="00E15215"/>
    <w:rsid w:val="00E15780"/>
    <w:rsid w:val="00E20F95"/>
    <w:rsid w:val="00E227C5"/>
    <w:rsid w:val="00E25C89"/>
    <w:rsid w:val="00E2643C"/>
    <w:rsid w:val="00E26D1C"/>
    <w:rsid w:val="00E27627"/>
    <w:rsid w:val="00E371D8"/>
    <w:rsid w:val="00E42EF4"/>
    <w:rsid w:val="00E455D9"/>
    <w:rsid w:val="00E46510"/>
    <w:rsid w:val="00E4792B"/>
    <w:rsid w:val="00E5165F"/>
    <w:rsid w:val="00E563B4"/>
    <w:rsid w:val="00E5772C"/>
    <w:rsid w:val="00E61029"/>
    <w:rsid w:val="00E610A3"/>
    <w:rsid w:val="00E7127C"/>
    <w:rsid w:val="00E725C5"/>
    <w:rsid w:val="00E750E2"/>
    <w:rsid w:val="00E75215"/>
    <w:rsid w:val="00E76126"/>
    <w:rsid w:val="00E77788"/>
    <w:rsid w:val="00E8114E"/>
    <w:rsid w:val="00E90D19"/>
    <w:rsid w:val="00E91726"/>
    <w:rsid w:val="00E94C87"/>
    <w:rsid w:val="00E9647D"/>
    <w:rsid w:val="00EA0865"/>
    <w:rsid w:val="00EA4E8A"/>
    <w:rsid w:val="00EA77A0"/>
    <w:rsid w:val="00EB141A"/>
    <w:rsid w:val="00EB4E49"/>
    <w:rsid w:val="00EC412B"/>
    <w:rsid w:val="00ED29FE"/>
    <w:rsid w:val="00ED4DF2"/>
    <w:rsid w:val="00EE01E8"/>
    <w:rsid w:val="00EE2BE3"/>
    <w:rsid w:val="00EE35DB"/>
    <w:rsid w:val="00EF09F2"/>
    <w:rsid w:val="00EF58DD"/>
    <w:rsid w:val="00EF77CE"/>
    <w:rsid w:val="00F02450"/>
    <w:rsid w:val="00F039D8"/>
    <w:rsid w:val="00F05698"/>
    <w:rsid w:val="00F06A5B"/>
    <w:rsid w:val="00F10A50"/>
    <w:rsid w:val="00F12297"/>
    <w:rsid w:val="00F12B5F"/>
    <w:rsid w:val="00F14A0C"/>
    <w:rsid w:val="00F1510C"/>
    <w:rsid w:val="00F1704F"/>
    <w:rsid w:val="00F2001B"/>
    <w:rsid w:val="00F22D50"/>
    <w:rsid w:val="00F23319"/>
    <w:rsid w:val="00F233E1"/>
    <w:rsid w:val="00F235A8"/>
    <w:rsid w:val="00F35A04"/>
    <w:rsid w:val="00F365C8"/>
    <w:rsid w:val="00F37BA3"/>
    <w:rsid w:val="00F40785"/>
    <w:rsid w:val="00F43C6F"/>
    <w:rsid w:val="00F44E0F"/>
    <w:rsid w:val="00F47DFE"/>
    <w:rsid w:val="00F51168"/>
    <w:rsid w:val="00F52D81"/>
    <w:rsid w:val="00F56C24"/>
    <w:rsid w:val="00F5705A"/>
    <w:rsid w:val="00F6237A"/>
    <w:rsid w:val="00F65960"/>
    <w:rsid w:val="00F705A5"/>
    <w:rsid w:val="00F71B88"/>
    <w:rsid w:val="00F722F5"/>
    <w:rsid w:val="00F80332"/>
    <w:rsid w:val="00F80914"/>
    <w:rsid w:val="00F80D50"/>
    <w:rsid w:val="00F85ACB"/>
    <w:rsid w:val="00F87104"/>
    <w:rsid w:val="00F91CAD"/>
    <w:rsid w:val="00F95236"/>
    <w:rsid w:val="00FA1417"/>
    <w:rsid w:val="00FA14B3"/>
    <w:rsid w:val="00FB1EAB"/>
    <w:rsid w:val="00FC1B1F"/>
    <w:rsid w:val="00FC68B7"/>
    <w:rsid w:val="00FD1DE9"/>
    <w:rsid w:val="00FD35A7"/>
    <w:rsid w:val="00FE064D"/>
    <w:rsid w:val="00FE4CA0"/>
    <w:rsid w:val="00FF03C0"/>
    <w:rsid w:val="00FF2865"/>
    <w:rsid w:val="00FF30A7"/>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4:docId w14:val="6897FE63"/>
  <w15:docId w15:val="{6DC3F5C5-19D3-4B85-B139-CB435F7A0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9B0"/>
    <w:rPr>
      <w:lang w:val="en-GB"/>
    </w:rPr>
  </w:style>
  <w:style w:type="paragraph" w:styleId="Heading1">
    <w:name w:val="heading 1"/>
    <w:basedOn w:val="Normal"/>
    <w:next w:val="Normal"/>
    <w:link w:val="Heading1Char"/>
    <w:uiPriority w:val="9"/>
    <w:qFormat/>
    <w:rsid w:val="00CF78E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032498"/>
    <w:pPr>
      <w:keepNext/>
      <w:keepLines/>
      <w:spacing w:before="200" w:line="276" w:lineRule="auto"/>
      <w:outlineLvl w:val="1"/>
    </w:pPr>
    <w:rPr>
      <w:rFonts w:ascii="Calibri" w:eastAsia="MS ????" w:hAnsi="Calibri" w:cs="Calibri"/>
      <w:b/>
      <w:bCs/>
      <w:color w:val="4F81BD"/>
      <w:sz w:val="26"/>
      <w:szCs w:val="26"/>
      <w:lang w:eastAsia="en-US"/>
    </w:rPr>
  </w:style>
  <w:style w:type="paragraph" w:styleId="Heading3">
    <w:name w:val="heading 3"/>
    <w:basedOn w:val="Normal"/>
    <w:next w:val="Normal"/>
    <w:link w:val="Heading3Char"/>
    <w:uiPriority w:val="9"/>
    <w:unhideWhenUsed/>
    <w:qFormat/>
    <w:rsid w:val="00D72C82"/>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032498"/>
    <w:rPr>
      <w:rFonts w:ascii="Calibri" w:eastAsia="MS ????" w:hAnsi="Calibri" w:cs="Calibri"/>
      <w:b/>
      <w:bCs/>
      <w:color w:val="4F81BD"/>
      <w:sz w:val="26"/>
      <w:szCs w:val="26"/>
      <w:lang w:eastAsia="en-US"/>
    </w:rPr>
  </w:style>
  <w:style w:type="paragraph" w:styleId="BalloonText">
    <w:name w:val="Balloon Text"/>
    <w:basedOn w:val="Normal"/>
    <w:link w:val="BalloonTextChar"/>
    <w:uiPriority w:val="99"/>
    <w:semiHidden/>
    <w:unhideWhenUsed/>
    <w:rsid w:val="00DB53B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B53BE"/>
    <w:rPr>
      <w:rFonts w:ascii="Lucida Grande" w:hAnsi="Lucida Grande" w:cs="Lucida Grande"/>
      <w:sz w:val="18"/>
      <w:szCs w:val="18"/>
    </w:rPr>
  </w:style>
  <w:style w:type="character" w:styleId="Hyperlink">
    <w:name w:val="Hyperlink"/>
    <w:basedOn w:val="DefaultParagraphFont"/>
    <w:uiPriority w:val="99"/>
    <w:rsid w:val="000E7138"/>
    <w:rPr>
      <w:color w:val="0000FF"/>
      <w:u w:val="single"/>
    </w:rPr>
  </w:style>
  <w:style w:type="paragraph" w:customStyle="1" w:styleId="broodtekst">
    <w:name w:val="broodtekst"/>
    <w:basedOn w:val="Normal"/>
    <w:uiPriority w:val="99"/>
    <w:rsid w:val="000E7138"/>
    <w:pPr>
      <w:tabs>
        <w:tab w:val="left" w:pos="227"/>
        <w:tab w:val="left" w:pos="454"/>
        <w:tab w:val="left" w:pos="680"/>
      </w:tabs>
      <w:autoSpaceDE w:val="0"/>
      <w:autoSpaceDN w:val="0"/>
      <w:adjustRightInd w:val="0"/>
      <w:spacing w:line="240" w:lineRule="atLeast"/>
    </w:pPr>
    <w:rPr>
      <w:rFonts w:ascii="Verdana" w:eastAsia="Calibri" w:hAnsi="Verdana" w:cs="Verdana"/>
      <w:sz w:val="18"/>
      <w:szCs w:val="18"/>
    </w:rPr>
  </w:style>
  <w:style w:type="paragraph" w:styleId="TOC1">
    <w:name w:val="toc 1"/>
    <w:basedOn w:val="Normal"/>
    <w:next w:val="Normal"/>
    <w:autoRedefine/>
    <w:uiPriority w:val="39"/>
    <w:rsid w:val="000A084B"/>
    <w:pPr>
      <w:tabs>
        <w:tab w:val="left" w:pos="0"/>
        <w:tab w:val="left" w:pos="660"/>
      </w:tabs>
      <w:spacing w:before="240" w:line="240" w:lineRule="atLeast"/>
      <w:ind w:left="1134" w:hanging="1134"/>
    </w:pPr>
    <w:rPr>
      <w:rFonts w:ascii="Verdana" w:eastAsia="Calibri" w:hAnsi="Verdana" w:cs="Verdana"/>
      <w:b/>
      <w:bCs/>
      <w:sz w:val="18"/>
      <w:szCs w:val="18"/>
    </w:rPr>
  </w:style>
  <w:style w:type="paragraph" w:styleId="TOC2">
    <w:name w:val="toc 2"/>
    <w:basedOn w:val="Normal"/>
    <w:next w:val="Normal"/>
    <w:autoRedefine/>
    <w:uiPriority w:val="39"/>
    <w:rsid w:val="00FD1DE9"/>
    <w:pPr>
      <w:tabs>
        <w:tab w:val="left" w:pos="0"/>
      </w:tabs>
      <w:spacing w:line="240" w:lineRule="atLeast"/>
      <w:jc w:val="both"/>
    </w:pPr>
    <w:rPr>
      <w:rFonts w:ascii="Verdana" w:eastAsia="Calibri" w:hAnsi="Verdana" w:cs="Verdana"/>
      <w:noProof/>
      <w:sz w:val="18"/>
      <w:szCs w:val="18"/>
    </w:rPr>
  </w:style>
  <w:style w:type="paragraph" w:styleId="TOC3">
    <w:name w:val="toc 3"/>
    <w:basedOn w:val="Normal"/>
    <w:next w:val="Normal"/>
    <w:autoRedefine/>
    <w:uiPriority w:val="39"/>
    <w:rsid w:val="000E7138"/>
    <w:pPr>
      <w:tabs>
        <w:tab w:val="left" w:pos="0"/>
      </w:tabs>
      <w:spacing w:line="240" w:lineRule="atLeast"/>
      <w:ind w:left="-1134"/>
    </w:pPr>
    <w:rPr>
      <w:rFonts w:ascii="Verdana" w:eastAsia="Calibri" w:hAnsi="Verdana" w:cs="Verdana"/>
      <w:sz w:val="18"/>
      <w:szCs w:val="18"/>
    </w:rPr>
  </w:style>
  <w:style w:type="paragraph" w:customStyle="1" w:styleId="ecxmsonormal">
    <w:name w:val="ecxmsonormal"/>
    <w:basedOn w:val="Normal"/>
    <w:rsid w:val="000E7138"/>
    <w:pPr>
      <w:spacing w:after="324"/>
    </w:pPr>
    <w:rPr>
      <w:rFonts w:ascii="Calibri" w:eastAsia="Calibri" w:hAnsi="Calibri" w:cs="Times New Roman"/>
    </w:rPr>
  </w:style>
  <w:style w:type="paragraph" w:customStyle="1" w:styleId="GenummerdHoofdstuk">
    <w:name w:val="GenummerdHoofdstuk"/>
    <w:basedOn w:val="broodtekst"/>
    <w:next w:val="broodtekst"/>
    <w:uiPriority w:val="99"/>
    <w:rsid w:val="000E7138"/>
    <w:pPr>
      <w:pageBreakBefore/>
      <w:numPr>
        <w:numId w:val="1"/>
      </w:numPr>
      <w:spacing w:after="660" w:line="300" w:lineRule="atLeast"/>
    </w:pPr>
    <w:rPr>
      <w:sz w:val="24"/>
      <w:szCs w:val="24"/>
    </w:rPr>
  </w:style>
  <w:style w:type="paragraph" w:customStyle="1" w:styleId="Paragraaf">
    <w:name w:val="Paragraaf"/>
    <w:basedOn w:val="broodtekst"/>
    <w:next w:val="broodtekst"/>
    <w:uiPriority w:val="99"/>
    <w:rsid w:val="000E7138"/>
    <w:pPr>
      <w:numPr>
        <w:ilvl w:val="1"/>
        <w:numId w:val="1"/>
      </w:numPr>
      <w:spacing w:before="240"/>
    </w:pPr>
    <w:rPr>
      <w:b/>
      <w:bCs/>
    </w:rPr>
  </w:style>
  <w:style w:type="table" w:styleId="TableGrid">
    <w:name w:val="Table Grid"/>
    <w:basedOn w:val="TableNormal"/>
    <w:uiPriority w:val="39"/>
    <w:rsid w:val="000E71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2498"/>
    <w:pPr>
      <w:ind w:left="720"/>
      <w:contextualSpacing/>
    </w:pPr>
    <w:rPr>
      <w:rFonts w:ascii="Cambria" w:eastAsia="MS ??" w:hAnsi="Cambria" w:cs="Cambria"/>
    </w:rPr>
  </w:style>
  <w:style w:type="paragraph" w:customStyle="1" w:styleId="Subparagraaf">
    <w:name w:val="Subparagraaf"/>
    <w:basedOn w:val="broodtekst"/>
    <w:next w:val="broodtekst"/>
    <w:uiPriority w:val="99"/>
    <w:rsid w:val="00032498"/>
    <w:pPr>
      <w:tabs>
        <w:tab w:val="num" w:pos="4536"/>
      </w:tabs>
      <w:spacing w:before="240"/>
      <w:ind w:left="4536" w:hanging="1134"/>
    </w:pPr>
    <w:rPr>
      <w:i/>
      <w:iCs/>
    </w:rPr>
  </w:style>
  <w:style w:type="paragraph" w:customStyle="1" w:styleId="Default">
    <w:name w:val="Default"/>
    <w:rsid w:val="0019160A"/>
    <w:pPr>
      <w:autoSpaceDE w:val="0"/>
      <w:autoSpaceDN w:val="0"/>
      <w:adjustRightInd w:val="0"/>
    </w:pPr>
    <w:rPr>
      <w:rFonts w:ascii="Cambria" w:hAnsi="Cambria" w:cs="Cambria"/>
      <w:color w:val="000000"/>
    </w:rPr>
  </w:style>
  <w:style w:type="table" w:styleId="MediumGrid3-Accent5">
    <w:name w:val="Medium Grid 3 Accent 5"/>
    <w:basedOn w:val="TableNormal"/>
    <w:uiPriority w:val="69"/>
    <w:rsid w:val="00A64B5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Gemiddeldelijst21">
    <w:name w:val="Gemiddelde lijst 21"/>
    <w:basedOn w:val="TableProfessional"/>
    <w:uiPriority w:val="66"/>
    <w:rsid w:val="00A64B5E"/>
    <w:rPr>
      <w:rFonts w:asciiTheme="majorHAnsi" w:eastAsiaTheme="majorEastAsia" w:hAnsiTheme="majorHAnsi" w:cstheme="majorBidi"/>
      <w:color w:val="000000" w:themeColor="text1"/>
      <w:sz w:val="20"/>
      <w:szCs w:val="20"/>
      <w:lang w:val="en-GB" w:eastAsia="nl-NL"/>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none" w:sz="0" w:space="0" w:color="auto"/>
        <w:insideV w:val="none" w:sz="0" w:space="0" w:color="auto"/>
      </w:tblBorders>
    </w:tblPr>
    <w:tcPr>
      <w:shd w:val="clear" w:color="auto" w:fill="auto"/>
    </w:tcPr>
    <w:tblStylePr w:type="firstRow">
      <w:rPr>
        <w:b/>
        <w:bCs/>
        <w:color w:val="auto"/>
        <w:sz w:val="24"/>
        <w:szCs w:val="24"/>
      </w:rPr>
      <w:tblPr/>
      <w:tcPr>
        <w:tcBorders>
          <w:top w:val="nil"/>
          <w:left w:val="nil"/>
          <w:bottom w:val="single" w:sz="24" w:space="0" w:color="000000" w:themeColor="text1"/>
          <w:right w:val="nil"/>
          <w:insideH w:val="nil"/>
          <w:insideV w:val="nil"/>
          <w:tl2br w:val="none" w:sz="0" w:space="0" w:color="auto"/>
          <w:tr2bl w:val="none" w:sz="0" w:space="0" w:color="auto"/>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TableProfessional">
    <w:name w:val="Table Professional"/>
    <w:basedOn w:val="TableNormal"/>
    <w:uiPriority w:val="99"/>
    <w:semiHidden/>
    <w:unhideWhenUsed/>
    <w:rsid w:val="00A64B5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Shading2-Accent5">
    <w:name w:val="Medium Shading 2 Accent 5"/>
    <w:basedOn w:val="TableNormal"/>
    <w:uiPriority w:val="64"/>
    <w:rsid w:val="00585B3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585B3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DarkList-Accent6">
    <w:name w:val="Dark List Accent 6"/>
    <w:basedOn w:val="Lichtearcering1"/>
    <w:uiPriority w:val="70"/>
    <w:rsid w:val="00585B33"/>
    <w:rPr>
      <w:color w:val="FFFFFF" w:themeColor="background1"/>
      <w:sz w:val="20"/>
      <w:szCs w:val="20"/>
      <w:lang w:val="en-GB" w:eastAsia="nl-NL"/>
    </w:rPr>
    <w:tblPr/>
    <w:tcPr>
      <w:shd w:val="clear" w:color="auto" w:fill="F79646" w:themeFill="accent6"/>
    </w:tcPr>
    <w:tblStylePr w:type="firstRow">
      <w:pPr>
        <w:spacing w:before="0" w:after="0" w:line="240" w:lineRule="auto"/>
      </w:pPr>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pPr>
        <w:spacing w:before="0" w:after="0" w:line="240" w:lineRule="auto"/>
      </w:pPr>
      <w:rPr>
        <w:b/>
        <w:bCs/>
      </w:rPr>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rPr>
        <w:b/>
        <w:bCs/>
      </w:rPr>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rPr>
        <w:b/>
        <w:bCs/>
      </w:rPr>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Lichtearcering1">
    <w:name w:val="Lichte arcering1"/>
    <w:basedOn w:val="TableNormal"/>
    <w:uiPriority w:val="60"/>
    <w:rsid w:val="00585B3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Gemiddeldearcering2-accent11">
    <w:name w:val="Gemiddelde arcering 2 - accent 11"/>
    <w:basedOn w:val="TableNormal"/>
    <w:uiPriority w:val="64"/>
    <w:rsid w:val="00585B3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Header">
    <w:name w:val="header"/>
    <w:basedOn w:val="Normal"/>
    <w:link w:val="HeaderChar"/>
    <w:uiPriority w:val="99"/>
    <w:unhideWhenUsed/>
    <w:rsid w:val="00585B33"/>
    <w:pPr>
      <w:tabs>
        <w:tab w:val="center" w:pos="4536"/>
        <w:tab w:val="right" w:pos="9072"/>
      </w:tabs>
    </w:pPr>
  </w:style>
  <w:style w:type="character" w:customStyle="1" w:styleId="HeaderChar">
    <w:name w:val="Header Char"/>
    <w:basedOn w:val="DefaultParagraphFont"/>
    <w:link w:val="Header"/>
    <w:uiPriority w:val="99"/>
    <w:rsid w:val="00585B33"/>
  </w:style>
  <w:style w:type="paragraph" w:styleId="Footer">
    <w:name w:val="footer"/>
    <w:basedOn w:val="Normal"/>
    <w:link w:val="FooterChar"/>
    <w:uiPriority w:val="99"/>
    <w:unhideWhenUsed/>
    <w:rsid w:val="00585B33"/>
    <w:pPr>
      <w:tabs>
        <w:tab w:val="center" w:pos="4536"/>
        <w:tab w:val="right" w:pos="9072"/>
      </w:tabs>
    </w:pPr>
  </w:style>
  <w:style w:type="character" w:customStyle="1" w:styleId="FooterChar">
    <w:name w:val="Footer Char"/>
    <w:basedOn w:val="DefaultParagraphFont"/>
    <w:link w:val="Footer"/>
    <w:uiPriority w:val="99"/>
    <w:rsid w:val="00585B33"/>
  </w:style>
  <w:style w:type="table" w:customStyle="1" w:styleId="Gemiddeldelijst1-accent11">
    <w:name w:val="Gemiddelde lijst 1 - accent 11"/>
    <w:basedOn w:val="TableNormal"/>
    <w:uiPriority w:val="65"/>
    <w:rsid w:val="00585B33"/>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paragraph" w:styleId="NormalWeb">
    <w:name w:val="Normal (Web)"/>
    <w:basedOn w:val="Normal"/>
    <w:uiPriority w:val="99"/>
    <w:semiHidden/>
    <w:rsid w:val="00BC225E"/>
    <w:pPr>
      <w:spacing w:before="100" w:beforeAutospacing="1" w:after="100" w:afterAutospacing="1"/>
    </w:pPr>
    <w:rPr>
      <w:rFonts w:ascii="Calibri" w:eastAsia="Calibri" w:hAnsi="Calibri" w:cs="Times New Roman"/>
    </w:rPr>
  </w:style>
  <w:style w:type="paragraph" w:styleId="BodyText">
    <w:name w:val="Body Text"/>
    <w:basedOn w:val="Normal"/>
    <w:next w:val="Normal"/>
    <w:link w:val="BodyTextChar"/>
    <w:uiPriority w:val="99"/>
    <w:rsid w:val="00BC225E"/>
    <w:pPr>
      <w:autoSpaceDE w:val="0"/>
      <w:autoSpaceDN w:val="0"/>
      <w:adjustRightInd w:val="0"/>
    </w:pPr>
    <w:rPr>
      <w:rFonts w:ascii="Arial" w:eastAsia="Calibri" w:hAnsi="Arial" w:cs="Arial"/>
      <w:lang w:eastAsia="en-US"/>
    </w:rPr>
  </w:style>
  <w:style w:type="character" w:customStyle="1" w:styleId="BodyTextChar">
    <w:name w:val="Body Text Char"/>
    <w:basedOn w:val="DefaultParagraphFont"/>
    <w:link w:val="BodyText"/>
    <w:uiPriority w:val="99"/>
    <w:rsid w:val="00BC225E"/>
    <w:rPr>
      <w:rFonts w:ascii="Arial" w:eastAsia="Calibri" w:hAnsi="Arial" w:cs="Arial"/>
      <w:lang w:eastAsia="en-US"/>
    </w:rPr>
  </w:style>
  <w:style w:type="paragraph" w:customStyle="1" w:styleId="994A1B5417F0410BB4580AD6F9C67EF6">
    <w:name w:val="994A1B5417F0410BB4580AD6F9C67EF6"/>
    <w:rsid w:val="00B5280E"/>
    <w:pPr>
      <w:spacing w:after="200" w:line="276" w:lineRule="auto"/>
    </w:pPr>
    <w:rPr>
      <w:sz w:val="22"/>
      <w:szCs w:val="22"/>
      <w:lang w:val="en-US" w:eastAsia="en-US"/>
    </w:rPr>
  </w:style>
  <w:style w:type="paragraph" w:customStyle="1" w:styleId="Opmaakprofiel1">
    <w:name w:val="Opmaakprofiel1"/>
    <w:basedOn w:val="Paragraaf"/>
    <w:uiPriority w:val="99"/>
    <w:rsid w:val="009B216C"/>
    <w:pPr>
      <w:numPr>
        <w:ilvl w:val="0"/>
        <w:numId w:val="0"/>
      </w:numPr>
      <w:tabs>
        <w:tab w:val="num" w:pos="4536"/>
      </w:tabs>
    </w:pPr>
    <w:rPr>
      <w:rFonts w:ascii="Cambria" w:hAnsi="Cambria" w:cs="Cambria"/>
      <w:color w:val="1F497D"/>
      <w:sz w:val="24"/>
      <w:szCs w:val="24"/>
    </w:rPr>
  </w:style>
  <w:style w:type="paragraph" w:styleId="TOC4">
    <w:name w:val="toc 4"/>
    <w:basedOn w:val="Normal"/>
    <w:next w:val="Normal"/>
    <w:autoRedefine/>
    <w:uiPriority w:val="39"/>
    <w:unhideWhenUsed/>
    <w:rsid w:val="00FF30A7"/>
    <w:pPr>
      <w:spacing w:after="100" w:line="276" w:lineRule="auto"/>
      <w:ind w:left="660"/>
    </w:pPr>
    <w:rPr>
      <w:sz w:val="22"/>
      <w:szCs w:val="22"/>
    </w:rPr>
  </w:style>
  <w:style w:type="paragraph" w:styleId="TOC5">
    <w:name w:val="toc 5"/>
    <w:basedOn w:val="Normal"/>
    <w:next w:val="Normal"/>
    <w:autoRedefine/>
    <w:uiPriority w:val="39"/>
    <w:unhideWhenUsed/>
    <w:rsid w:val="00FF30A7"/>
    <w:pPr>
      <w:spacing w:after="100" w:line="276" w:lineRule="auto"/>
      <w:ind w:left="880"/>
    </w:pPr>
    <w:rPr>
      <w:sz w:val="22"/>
      <w:szCs w:val="22"/>
    </w:rPr>
  </w:style>
  <w:style w:type="paragraph" w:styleId="TOC6">
    <w:name w:val="toc 6"/>
    <w:basedOn w:val="Normal"/>
    <w:next w:val="Normal"/>
    <w:autoRedefine/>
    <w:uiPriority w:val="39"/>
    <w:unhideWhenUsed/>
    <w:rsid w:val="00FF30A7"/>
    <w:pPr>
      <w:spacing w:after="100" w:line="276" w:lineRule="auto"/>
      <w:ind w:left="1100"/>
    </w:pPr>
    <w:rPr>
      <w:sz w:val="22"/>
      <w:szCs w:val="22"/>
    </w:rPr>
  </w:style>
  <w:style w:type="paragraph" w:styleId="TOC7">
    <w:name w:val="toc 7"/>
    <w:basedOn w:val="Normal"/>
    <w:next w:val="Normal"/>
    <w:autoRedefine/>
    <w:uiPriority w:val="39"/>
    <w:unhideWhenUsed/>
    <w:rsid w:val="00FF30A7"/>
    <w:pPr>
      <w:spacing w:after="100" w:line="276" w:lineRule="auto"/>
      <w:ind w:left="1320"/>
    </w:pPr>
    <w:rPr>
      <w:sz w:val="22"/>
      <w:szCs w:val="22"/>
    </w:rPr>
  </w:style>
  <w:style w:type="paragraph" w:styleId="TOC8">
    <w:name w:val="toc 8"/>
    <w:basedOn w:val="Normal"/>
    <w:next w:val="Normal"/>
    <w:autoRedefine/>
    <w:uiPriority w:val="39"/>
    <w:unhideWhenUsed/>
    <w:rsid w:val="00FF30A7"/>
    <w:pPr>
      <w:spacing w:after="100" w:line="276" w:lineRule="auto"/>
      <w:ind w:left="1540"/>
    </w:pPr>
    <w:rPr>
      <w:sz w:val="22"/>
      <w:szCs w:val="22"/>
    </w:rPr>
  </w:style>
  <w:style w:type="paragraph" w:styleId="TOC9">
    <w:name w:val="toc 9"/>
    <w:basedOn w:val="Normal"/>
    <w:next w:val="Normal"/>
    <w:autoRedefine/>
    <w:uiPriority w:val="39"/>
    <w:unhideWhenUsed/>
    <w:rsid w:val="00FF30A7"/>
    <w:pPr>
      <w:spacing w:after="100" w:line="276" w:lineRule="auto"/>
      <w:ind w:left="1760"/>
    </w:pPr>
    <w:rPr>
      <w:sz w:val="22"/>
      <w:szCs w:val="22"/>
    </w:rPr>
  </w:style>
  <w:style w:type="character" w:styleId="CommentReference">
    <w:name w:val="annotation reference"/>
    <w:basedOn w:val="DefaultParagraphFont"/>
    <w:uiPriority w:val="99"/>
    <w:semiHidden/>
    <w:unhideWhenUsed/>
    <w:rsid w:val="00162A98"/>
    <w:rPr>
      <w:sz w:val="18"/>
      <w:szCs w:val="18"/>
    </w:rPr>
  </w:style>
  <w:style w:type="paragraph" w:styleId="CommentText">
    <w:name w:val="annotation text"/>
    <w:basedOn w:val="Normal"/>
    <w:link w:val="CommentTextChar"/>
    <w:uiPriority w:val="99"/>
    <w:semiHidden/>
    <w:unhideWhenUsed/>
    <w:rsid w:val="00162A98"/>
  </w:style>
  <w:style w:type="character" w:customStyle="1" w:styleId="CommentTextChar">
    <w:name w:val="Comment Text Char"/>
    <w:basedOn w:val="DefaultParagraphFont"/>
    <w:link w:val="CommentText"/>
    <w:uiPriority w:val="99"/>
    <w:semiHidden/>
    <w:rsid w:val="00162A98"/>
  </w:style>
  <w:style w:type="paragraph" w:styleId="CommentSubject">
    <w:name w:val="annotation subject"/>
    <w:basedOn w:val="CommentText"/>
    <w:next w:val="CommentText"/>
    <w:link w:val="CommentSubjectChar"/>
    <w:uiPriority w:val="99"/>
    <w:semiHidden/>
    <w:unhideWhenUsed/>
    <w:rsid w:val="00B43226"/>
    <w:rPr>
      <w:b/>
      <w:bCs/>
      <w:sz w:val="20"/>
      <w:szCs w:val="20"/>
    </w:rPr>
  </w:style>
  <w:style w:type="character" w:customStyle="1" w:styleId="CommentSubjectChar">
    <w:name w:val="Comment Subject Char"/>
    <w:basedOn w:val="CommentTextChar"/>
    <w:link w:val="CommentSubject"/>
    <w:uiPriority w:val="99"/>
    <w:semiHidden/>
    <w:rsid w:val="00B43226"/>
    <w:rPr>
      <w:b/>
      <w:bCs/>
      <w:sz w:val="20"/>
      <w:szCs w:val="20"/>
    </w:rPr>
  </w:style>
  <w:style w:type="paragraph" w:styleId="NoSpacing">
    <w:name w:val="No Spacing"/>
    <w:uiPriority w:val="1"/>
    <w:qFormat/>
    <w:rsid w:val="00C31628"/>
    <w:rPr>
      <w:rFonts w:eastAsiaTheme="minorHAnsi"/>
      <w:sz w:val="22"/>
      <w:szCs w:val="22"/>
      <w:lang w:eastAsia="en-US"/>
    </w:rPr>
  </w:style>
  <w:style w:type="character" w:customStyle="1" w:styleId="UnresolvedMention1">
    <w:name w:val="Unresolved Mention1"/>
    <w:basedOn w:val="DefaultParagraphFont"/>
    <w:uiPriority w:val="99"/>
    <w:semiHidden/>
    <w:unhideWhenUsed/>
    <w:rsid w:val="000F733F"/>
    <w:rPr>
      <w:color w:val="808080"/>
      <w:shd w:val="clear" w:color="auto" w:fill="E6E6E6"/>
    </w:rPr>
  </w:style>
  <w:style w:type="character" w:customStyle="1" w:styleId="Heading1Char">
    <w:name w:val="Heading 1 Char"/>
    <w:basedOn w:val="DefaultParagraphFont"/>
    <w:link w:val="Heading1"/>
    <w:uiPriority w:val="9"/>
    <w:rsid w:val="00CF78E1"/>
    <w:rPr>
      <w:rFonts w:asciiTheme="majorHAnsi" w:eastAsiaTheme="majorEastAsia" w:hAnsiTheme="majorHAnsi" w:cstheme="majorBidi"/>
      <w:color w:val="365F91" w:themeColor="accent1" w:themeShade="BF"/>
      <w:sz w:val="32"/>
      <w:szCs w:val="32"/>
      <w:lang w:val="en-GB"/>
    </w:rPr>
  </w:style>
  <w:style w:type="table" w:customStyle="1" w:styleId="TableGrid0">
    <w:name w:val="TableGrid"/>
    <w:rsid w:val="00CF78E1"/>
    <w:rPr>
      <w:sz w:val="22"/>
      <w:szCs w:val="22"/>
      <w:lang w:val="en-GB" w:eastAsia="en-GB"/>
    </w:r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7E75DF"/>
    <w:pPr>
      <w:spacing w:line="259" w:lineRule="auto"/>
      <w:outlineLvl w:val="9"/>
    </w:pPr>
    <w:rPr>
      <w:lang w:val="en-US" w:eastAsia="en-US"/>
    </w:rPr>
  </w:style>
  <w:style w:type="character" w:customStyle="1" w:styleId="Heading3Char">
    <w:name w:val="Heading 3 Char"/>
    <w:basedOn w:val="DefaultParagraphFont"/>
    <w:link w:val="Heading3"/>
    <w:uiPriority w:val="9"/>
    <w:rsid w:val="00D72C82"/>
    <w:rPr>
      <w:rFonts w:asciiTheme="majorHAnsi" w:eastAsiaTheme="majorEastAsia" w:hAnsiTheme="majorHAnsi" w:cstheme="majorBidi"/>
      <w:color w:val="243F60" w:themeColor="accent1" w:themeShade="7F"/>
      <w:lang w:val="en-GB"/>
    </w:rPr>
  </w:style>
  <w:style w:type="character" w:styleId="FollowedHyperlink">
    <w:name w:val="FollowedHyperlink"/>
    <w:basedOn w:val="DefaultParagraphFont"/>
    <w:uiPriority w:val="99"/>
    <w:semiHidden/>
    <w:unhideWhenUsed/>
    <w:rsid w:val="001A6CC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4743">
      <w:bodyDiv w:val="1"/>
      <w:marLeft w:val="0"/>
      <w:marRight w:val="0"/>
      <w:marTop w:val="0"/>
      <w:marBottom w:val="0"/>
      <w:divBdr>
        <w:top w:val="none" w:sz="0" w:space="0" w:color="auto"/>
        <w:left w:val="none" w:sz="0" w:space="0" w:color="auto"/>
        <w:bottom w:val="none" w:sz="0" w:space="0" w:color="auto"/>
        <w:right w:val="none" w:sz="0" w:space="0" w:color="auto"/>
      </w:divBdr>
    </w:div>
    <w:div w:id="53546045">
      <w:bodyDiv w:val="1"/>
      <w:marLeft w:val="0"/>
      <w:marRight w:val="0"/>
      <w:marTop w:val="0"/>
      <w:marBottom w:val="0"/>
      <w:divBdr>
        <w:top w:val="none" w:sz="0" w:space="0" w:color="auto"/>
        <w:left w:val="none" w:sz="0" w:space="0" w:color="auto"/>
        <w:bottom w:val="none" w:sz="0" w:space="0" w:color="auto"/>
        <w:right w:val="none" w:sz="0" w:space="0" w:color="auto"/>
      </w:divBdr>
    </w:div>
    <w:div w:id="213856226">
      <w:bodyDiv w:val="1"/>
      <w:marLeft w:val="0"/>
      <w:marRight w:val="0"/>
      <w:marTop w:val="0"/>
      <w:marBottom w:val="0"/>
      <w:divBdr>
        <w:top w:val="none" w:sz="0" w:space="0" w:color="auto"/>
        <w:left w:val="none" w:sz="0" w:space="0" w:color="auto"/>
        <w:bottom w:val="none" w:sz="0" w:space="0" w:color="auto"/>
        <w:right w:val="none" w:sz="0" w:space="0" w:color="auto"/>
      </w:divBdr>
    </w:div>
    <w:div w:id="322710099">
      <w:bodyDiv w:val="1"/>
      <w:marLeft w:val="0"/>
      <w:marRight w:val="0"/>
      <w:marTop w:val="0"/>
      <w:marBottom w:val="0"/>
      <w:divBdr>
        <w:top w:val="none" w:sz="0" w:space="0" w:color="auto"/>
        <w:left w:val="none" w:sz="0" w:space="0" w:color="auto"/>
        <w:bottom w:val="none" w:sz="0" w:space="0" w:color="auto"/>
        <w:right w:val="none" w:sz="0" w:space="0" w:color="auto"/>
      </w:divBdr>
    </w:div>
    <w:div w:id="491213944">
      <w:bodyDiv w:val="1"/>
      <w:marLeft w:val="0"/>
      <w:marRight w:val="0"/>
      <w:marTop w:val="0"/>
      <w:marBottom w:val="0"/>
      <w:divBdr>
        <w:top w:val="none" w:sz="0" w:space="0" w:color="auto"/>
        <w:left w:val="none" w:sz="0" w:space="0" w:color="auto"/>
        <w:bottom w:val="none" w:sz="0" w:space="0" w:color="auto"/>
        <w:right w:val="none" w:sz="0" w:space="0" w:color="auto"/>
      </w:divBdr>
    </w:div>
    <w:div w:id="547765673">
      <w:bodyDiv w:val="1"/>
      <w:marLeft w:val="0"/>
      <w:marRight w:val="0"/>
      <w:marTop w:val="0"/>
      <w:marBottom w:val="0"/>
      <w:divBdr>
        <w:top w:val="none" w:sz="0" w:space="0" w:color="auto"/>
        <w:left w:val="none" w:sz="0" w:space="0" w:color="auto"/>
        <w:bottom w:val="none" w:sz="0" w:space="0" w:color="auto"/>
        <w:right w:val="none" w:sz="0" w:space="0" w:color="auto"/>
      </w:divBdr>
    </w:div>
    <w:div w:id="669719223">
      <w:bodyDiv w:val="1"/>
      <w:marLeft w:val="0"/>
      <w:marRight w:val="0"/>
      <w:marTop w:val="0"/>
      <w:marBottom w:val="0"/>
      <w:divBdr>
        <w:top w:val="none" w:sz="0" w:space="0" w:color="auto"/>
        <w:left w:val="none" w:sz="0" w:space="0" w:color="auto"/>
        <w:bottom w:val="none" w:sz="0" w:space="0" w:color="auto"/>
        <w:right w:val="none" w:sz="0" w:space="0" w:color="auto"/>
      </w:divBdr>
    </w:div>
    <w:div w:id="673386650">
      <w:bodyDiv w:val="1"/>
      <w:marLeft w:val="0"/>
      <w:marRight w:val="0"/>
      <w:marTop w:val="0"/>
      <w:marBottom w:val="0"/>
      <w:divBdr>
        <w:top w:val="none" w:sz="0" w:space="0" w:color="auto"/>
        <w:left w:val="none" w:sz="0" w:space="0" w:color="auto"/>
        <w:bottom w:val="none" w:sz="0" w:space="0" w:color="auto"/>
        <w:right w:val="none" w:sz="0" w:space="0" w:color="auto"/>
      </w:divBdr>
      <w:divsChild>
        <w:div w:id="1387876569">
          <w:marLeft w:val="0"/>
          <w:marRight w:val="0"/>
          <w:marTop w:val="0"/>
          <w:marBottom w:val="0"/>
          <w:divBdr>
            <w:top w:val="none" w:sz="0" w:space="0" w:color="auto"/>
            <w:left w:val="none" w:sz="0" w:space="0" w:color="auto"/>
            <w:bottom w:val="none" w:sz="0" w:space="0" w:color="auto"/>
            <w:right w:val="none" w:sz="0" w:space="0" w:color="auto"/>
          </w:divBdr>
          <w:divsChild>
            <w:div w:id="1890803507">
              <w:marLeft w:val="0"/>
              <w:marRight w:val="0"/>
              <w:marTop w:val="0"/>
              <w:marBottom w:val="0"/>
              <w:divBdr>
                <w:top w:val="none" w:sz="0" w:space="0" w:color="auto"/>
                <w:left w:val="none" w:sz="0" w:space="0" w:color="auto"/>
                <w:bottom w:val="none" w:sz="0" w:space="0" w:color="auto"/>
                <w:right w:val="none" w:sz="0" w:space="0" w:color="auto"/>
              </w:divBdr>
              <w:divsChild>
                <w:div w:id="2020505051">
                  <w:marLeft w:val="0"/>
                  <w:marRight w:val="0"/>
                  <w:marTop w:val="0"/>
                  <w:marBottom w:val="0"/>
                  <w:divBdr>
                    <w:top w:val="none" w:sz="0" w:space="0" w:color="auto"/>
                    <w:left w:val="none" w:sz="0" w:space="0" w:color="auto"/>
                    <w:bottom w:val="none" w:sz="0" w:space="0" w:color="auto"/>
                    <w:right w:val="none" w:sz="0" w:space="0" w:color="auto"/>
                  </w:divBdr>
                  <w:divsChild>
                    <w:div w:id="1731463438">
                      <w:marLeft w:val="0"/>
                      <w:marRight w:val="0"/>
                      <w:marTop w:val="0"/>
                      <w:marBottom w:val="0"/>
                      <w:divBdr>
                        <w:top w:val="none" w:sz="0" w:space="0" w:color="auto"/>
                        <w:left w:val="none" w:sz="0" w:space="0" w:color="auto"/>
                        <w:bottom w:val="none" w:sz="0" w:space="0" w:color="auto"/>
                        <w:right w:val="none" w:sz="0" w:space="0" w:color="auto"/>
                      </w:divBdr>
                      <w:divsChild>
                        <w:div w:id="2100906472">
                          <w:marLeft w:val="0"/>
                          <w:marRight w:val="0"/>
                          <w:marTop w:val="0"/>
                          <w:marBottom w:val="0"/>
                          <w:divBdr>
                            <w:top w:val="none" w:sz="0" w:space="0" w:color="auto"/>
                            <w:left w:val="none" w:sz="0" w:space="0" w:color="auto"/>
                            <w:bottom w:val="none" w:sz="0" w:space="0" w:color="auto"/>
                            <w:right w:val="none" w:sz="0" w:space="0" w:color="auto"/>
                          </w:divBdr>
                          <w:divsChild>
                            <w:div w:id="412052234">
                              <w:marLeft w:val="0"/>
                              <w:marRight w:val="0"/>
                              <w:marTop w:val="0"/>
                              <w:marBottom w:val="0"/>
                              <w:divBdr>
                                <w:top w:val="none" w:sz="0" w:space="0" w:color="auto"/>
                                <w:left w:val="none" w:sz="0" w:space="0" w:color="auto"/>
                                <w:bottom w:val="none" w:sz="0" w:space="0" w:color="auto"/>
                                <w:right w:val="none" w:sz="0" w:space="0" w:color="auto"/>
                              </w:divBdr>
                              <w:divsChild>
                                <w:div w:id="1203249862">
                                  <w:marLeft w:val="0"/>
                                  <w:marRight w:val="0"/>
                                  <w:marTop w:val="0"/>
                                  <w:marBottom w:val="0"/>
                                  <w:divBdr>
                                    <w:top w:val="none" w:sz="0" w:space="0" w:color="auto"/>
                                    <w:left w:val="none" w:sz="0" w:space="0" w:color="auto"/>
                                    <w:bottom w:val="none" w:sz="0" w:space="0" w:color="auto"/>
                                    <w:right w:val="none" w:sz="0" w:space="0" w:color="auto"/>
                                  </w:divBdr>
                                  <w:divsChild>
                                    <w:div w:id="94373810">
                                      <w:marLeft w:val="0"/>
                                      <w:marRight w:val="0"/>
                                      <w:marTop w:val="0"/>
                                      <w:marBottom w:val="0"/>
                                      <w:divBdr>
                                        <w:top w:val="none" w:sz="0" w:space="0" w:color="auto"/>
                                        <w:left w:val="none" w:sz="0" w:space="0" w:color="auto"/>
                                        <w:bottom w:val="none" w:sz="0" w:space="0" w:color="auto"/>
                                        <w:right w:val="none" w:sz="0" w:space="0" w:color="auto"/>
                                      </w:divBdr>
                                      <w:divsChild>
                                        <w:div w:id="1228497160">
                                          <w:marLeft w:val="0"/>
                                          <w:marRight w:val="0"/>
                                          <w:marTop w:val="0"/>
                                          <w:marBottom w:val="0"/>
                                          <w:divBdr>
                                            <w:top w:val="none" w:sz="0" w:space="0" w:color="auto"/>
                                            <w:left w:val="none" w:sz="0" w:space="0" w:color="auto"/>
                                            <w:bottom w:val="none" w:sz="0" w:space="0" w:color="auto"/>
                                            <w:right w:val="none" w:sz="0" w:space="0" w:color="auto"/>
                                          </w:divBdr>
                                          <w:divsChild>
                                            <w:div w:id="198250152">
                                              <w:marLeft w:val="0"/>
                                              <w:marRight w:val="0"/>
                                              <w:marTop w:val="0"/>
                                              <w:marBottom w:val="0"/>
                                              <w:divBdr>
                                                <w:top w:val="none" w:sz="0" w:space="0" w:color="auto"/>
                                                <w:left w:val="none" w:sz="0" w:space="0" w:color="auto"/>
                                                <w:bottom w:val="none" w:sz="0" w:space="0" w:color="auto"/>
                                                <w:right w:val="none" w:sz="0" w:space="0" w:color="auto"/>
                                              </w:divBdr>
                                              <w:divsChild>
                                                <w:div w:id="442959089">
                                                  <w:marLeft w:val="0"/>
                                                  <w:marRight w:val="90"/>
                                                  <w:marTop w:val="0"/>
                                                  <w:marBottom w:val="0"/>
                                                  <w:divBdr>
                                                    <w:top w:val="none" w:sz="0" w:space="0" w:color="auto"/>
                                                    <w:left w:val="none" w:sz="0" w:space="0" w:color="auto"/>
                                                    <w:bottom w:val="none" w:sz="0" w:space="0" w:color="auto"/>
                                                    <w:right w:val="none" w:sz="0" w:space="0" w:color="auto"/>
                                                  </w:divBdr>
                                                  <w:divsChild>
                                                    <w:div w:id="269047334">
                                                      <w:marLeft w:val="0"/>
                                                      <w:marRight w:val="0"/>
                                                      <w:marTop w:val="0"/>
                                                      <w:marBottom w:val="0"/>
                                                      <w:divBdr>
                                                        <w:top w:val="none" w:sz="0" w:space="0" w:color="auto"/>
                                                        <w:left w:val="none" w:sz="0" w:space="0" w:color="auto"/>
                                                        <w:bottom w:val="none" w:sz="0" w:space="0" w:color="auto"/>
                                                        <w:right w:val="none" w:sz="0" w:space="0" w:color="auto"/>
                                                      </w:divBdr>
                                                      <w:divsChild>
                                                        <w:div w:id="195854005">
                                                          <w:marLeft w:val="0"/>
                                                          <w:marRight w:val="0"/>
                                                          <w:marTop w:val="0"/>
                                                          <w:marBottom w:val="0"/>
                                                          <w:divBdr>
                                                            <w:top w:val="none" w:sz="0" w:space="0" w:color="auto"/>
                                                            <w:left w:val="none" w:sz="0" w:space="0" w:color="auto"/>
                                                            <w:bottom w:val="none" w:sz="0" w:space="0" w:color="auto"/>
                                                            <w:right w:val="none" w:sz="0" w:space="0" w:color="auto"/>
                                                          </w:divBdr>
                                                          <w:divsChild>
                                                            <w:div w:id="1713265137">
                                                              <w:marLeft w:val="0"/>
                                                              <w:marRight w:val="0"/>
                                                              <w:marTop w:val="0"/>
                                                              <w:marBottom w:val="0"/>
                                                              <w:divBdr>
                                                                <w:top w:val="none" w:sz="0" w:space="0" w:color="auto"/>
                                                                <w:left w:val="none" w:sz="0" w:space="0" w:color="auto"/>
                                                                <w:bottom w:val="none" w:sz="0" w:space="0" w:color="auto"/>
                                                                <w:right w:val="none" w:sz="0" w:space="0" w:color="auto"/>
                                                              </w:divBdr>
                                                              <w:divsChild>
                                                                <w:div w:id="49427859">
                                                                  <w:marLeft w:val="0"/>
                                                                  <w:marRight w:val="0"/>
                                                                  <w:marTop w:val="0"/>
                                                                  <w:marBottom w:val="105"/>
                                                                  <w:divBdr>
                                                                    <w:top w:val="single" w:sz="6" w:space="0" w:color="EDEDED"/>
                                                                    <w:left w:val="single" w:sz="6" w:space="0" w:color="EDEDED"/>
                                                                    <w:bottom w:val="single" w:sz="6" w:space="0" w:color="EDEDED"/>
                                                                    <w:right w:val="single" w:sz="6" w:space="0" w:color="EDEDED"/>
                                                                  </w:divBdr>
                                                                  <w:divsChild>
                                                                    <w:div w:id="869027178">
                                                                      <w:marLeft w:val="0"/>
                                                                      <w:marRight w:val="0"/>
                                                                      <w:marTop w:val="0"/>
                                                                      <w:marBottom w:val="0"/>
                                                                      <w:divBdr>
                                                                        <w:top w:val="none" w:sz="0" w:space="0" w:color="auto"/>
                                                                        <w:left w:val="none" w:sz="0" w:space="0" w:color="auto"/>
                                                                        <w:bottom w:val="none" w:sz="0" w:space="0" w:color="auto"/>
                                                                        <w:right w:val="none" w:sz="0" w:space="0" w:color="auto"/>
                                                                      </w:divBdr>
                                                                      <w:divsChild>
                                                                        <w:div w:id="815920">
                                                                          <w:marLeft w:val="0"/>
                                                                          <w:marRight w:val="0"/>
                                                                          <w:marTop w:val="0"/>
                                                                          <w:marBottom w:val="0"/>
                                                                          <w:divBdr>
                                                                            <w:top w:val="none" w:sz="0" w:space="0" w:color="auto"/>
                                                                            <w:left w:val="none" w:sz="0" w:space="0" w:color="auto"/>
                                                                            <w:bottom w:val="none" w:sz="0" w:space="0" w:color="auto"/>
                                                                            <w:right w:val="none" w:sz="0" w:space="0" w:color="auto"/>
                                                                          </w:divBdr>
                                                                          <w:divsChild>
                                                                            <w:div w:id="1499268036">
                                                                              <w:marLeft w:val="0"/>
                                                                              <w:marRight w:val="0"/>
                                                                              <w:marTop w:val="0"/>
                                                                              <w:marBottom w:val="0"/>
                                                                              <w:divBdr>
                                                                                <w:top w:val="none" w:sz="0" w:space="0" w:color="auto"/>
                                                                                <w:left w:val="none" w:sz="0" w:space="0" w:color="auto"/>
                                                                                <w:bottom w:val="none" w:sz="0" w:space="0" w:color="auto"/>
                                                                                <w:right w:val="none" w:sz="0" w:space="0" w:color="auto"/>
                                                                              </w:divBdr>
                                                                              <w:divsChild>
                                                                                <w:div w:id="1895771218">
                                                                                  <w:marLeft w:val="180"/>
                                                                                  <w:marRight w:val="180"/>
                                                                                  <w:marTop w:val="0"/>
                                                                                  <w:marBottom w:val="0"/>
                                                                                  <w:divBdr>
                                                                                    <w:top w:val="none" w:sz="0" w:space="0" w:color="auto"/>
                                                                                    <w:left w:val="none" w:sz="0" w:space="0" w:color="auto"/>
                                                                                    <w:bottom w:val="none" w:sz="0" w:space="0" w:color="auto"/>
                                                                                    <w:right w:val="none" w:sz="0" w:space="0" w:color="auto"/>
                                                                                  </w:divBdr>
                                                                                  <w:divsChild>
                                                                                    <w:div w:id="1209418056">
                                                                                      <w:marLeft w:val="0"/>
                                                                                      <w:marRight w:val="0"/>
                                                                                      <w:marTop w:val="0"/>
                                                                                      <w:marBottom w:val="0"/>
                                                                                      <w:divBdr>
                                                                                        <w:top w:val="none" w:sz="0" w:space="0" w:color="auto"/>
                                                                                        <w:left w:val="none" w:sz="0" w:space="0" w:color="auto"/>
                                                                                        <w:bottom w:val="none" w:sz="0" w:space="0" w:color="auto"/>
                                                                                        <w:right w:val="none" w:sz="0" w:space="0" w:color="auto"/>
                                                                                      </w:divBdr>
                                                                                      <w:divsChild>
                                                                                        <w:div w:id="1334915981">
                                                                                          <w:marLeft w:val="0"/>
                                                                                          <w:marRight w:val="0"/>
                                                                                          <w:marTop w:val="0"/>
                                                                                          <w:marBottom w:val="0"/>
                                                                                          <w:divBdr>
                                                                                            <w:top w:val="none" w:sz="0" w:space="0" w:color="auto"/>
                                                                                            <w:left w:val="none" w:sz="0" w:space="0" w:color="auto"/>
                                                                                            <w:bottom w:val="none" w:sz="0" w:space="0" w:color="auto"/>
                                                                                            <w:right w:val="none" w:sz="0" w:space="0" w:color="auto"/>
                                                                                          </w:divBdr>
                                                                                          <w:divsChild>
                                                                                            <w:div w:id="128472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5273170">
      <w:bodyDiv w:val="1"/>
      <w:marLeft w:val="0"/>
      <w:marRight w:val="0"/>
      <w:marTop w:val="0"/>
      <w:marBottom w:val="0"/>
      <w:divBdr>
        <w:top w:val="none" w:sz="0" w:space="0" w:color="auto"/>
        <w:left w:val="none" w:sz="0" w:space="0" w:color="auto"/>
        <w:bottom w:val="none" w:sz="0" w:space="0" w:color="auto"/>
        <w:right w:val="none" w:sz="0" w:space="0" w:color="auto"/>
      </w:divBdr>
    </w:div>
    <w:div w:id="786578848">
      <w:bodyDiv w:val="1"/>
      <w:marLeft w:val="0"/>
      <w:marRight w:val="0"/>
      <w:marTop w:val="0"/>
      <w:marBottom w:val="0"/>
      <w:divBdr>
        <w:top w:val="none" w:sz="0" w:space="0" w:color="auto"/>
        <w:left w:val="none" w:sz="0" w:space="0" w:color="auto"/>
        <w:bottom w:val="none" w:sz="0" w:space="0" w:color="auto"/>
        <w:right w:val="none" w:sz="0" w:space="0" w:color="auto"/>
      </w:divBdr>
    </w:div>
    <w:div w:id="787090051">
      <w:bodyDiv w:val="1"/>
      <w:marLeft w:val="0"/>
      <w:marRight w:val="0"/>
      <w:marTop w:val="0"/>
      <w:marBottom w:val="0"/>
      <w:divBdr>
        <w:top w:val="none" w:sz="0" w:space="0" w:color="auto"/>
        <w:left w:val="none" w:sz="0" w:space="0" w:color="auto"/>
        <w:bottom w:val="none" w:sz="0" w:space="0" w:color="auto"/>
        <w:right w:val="none" w:sz="0" w:space="0" w:color="auto"/>
      </w:divBdr>
      <w:divsChild>
        <w:div w:id="891379419">
          <w:marLeft w:val="0"/>
          <w:marRight w:val="0"/>
          <w:marTop w:val="0"/>
          <w:marBottom w:val="0"/>
          <w:divBdr>
            <w:top w:val="none" w:sz="0" w:space="0" w:color="auto"/>
            <w:left w:val="none" w:sz="0" w:space="0" w:color="auto"/>
            <w:bottom w:val="single" w:sz="12" w:space="0" w:color="6C6C6C"/>
            <w:right w:val="none" w:sz="0" w:space="0" w:color="auto"/>
          </w:divBdr>
          <w:divsChild>
            <w:div w:id="151800742">
              <w:marLeft w:val="0"/>
              <w:marRight w:val="0"/>
              <w:marTop w:val="0"/>
              <w:marBottom w:val="0"/>
              <w:divBdr>
                <w:top w:val="none" w:sz="0" w:space="0" w:color="auto"/>
                <w:left w:val="none" w:sz="0" w:space="0" w:color="auto"/>
                <w:bottom w:val="single" w:sz="6" w:space="0" w:color="DCE8F7"/>
                <w:right w:val="none" w:sz="0" w:space="0" w:color="auto"/>
              </w:divBdr>
              <w:divsChild>
                <w:div w:id="1863668282">
                  <w:marLeft w:val="1290"/>
                  <w:marRight w:val="0"/>
                  <w:marTop w:val="0"/>
                  <w:marBottom w:val="0"/>
                  <w:divBdr>
                    <w:top w:val="none" w:sz="0" w:space="0" w:color="auto"/>
                    <w:left w:val="none" w:sz="0" w:space="0" w:color="auto"/>
                    <w:bottom w:val="none" w:sz="0" w:space="0" w:color="auto"/>
                    <w:right w:val="none" w:sz="0" w:space="0" w:color="auto"/>
                  </w:divBdr>
                  <w:divsChild>
                    <w:div w:id="10645408">
                      <w:marLeft w:val="0"/>
                      <w:marRight w:val="0"/>
                      <w:marTop w:val="0"/>
                      <w:marBottom w:val="0"/>
                      <w:divBdr>
                        <w:top w:val="none" w:sz="0" w:space="0" w:color="auto"/>
                        <w:left w:val="none" w:sz="0" w:space="0" w:color="auto"/>
                        <w:bottom w:val="none" w:sz="0" w:space="0" w:color="auto"/>
                        <w:right w:val="none" w:sz="0" w:space="0" w:color="auto"/>
                      </w:divBdr>
                    </w:div>
                    <w:div w:id="243151232">
                      <w:marLeft w:val="0"/>
                      <w:marRight w:val="0"/>
                      <w:marTop w:val="0"/>
                      <w:marBottom w:val="0"/>
                      <w:divBdr>
                        <w:top w:val="none" w:sz="0" w:space="0" w:color="auto"/>
                        <w:left w:val="none" w:sz="0" w:space="0" w:color="auto"/>
                        <w:bottom w:val="none" w:sz="0" w:space="0" w:color="auto"/>
                        <w:right w:val="none" w:sz="0" w:space="0" w:color="auto"/>
                      </w:divBdr>
                    </w:div>
                    <w:div w:id="247427210">
                      <w:marLeft w:val="0"/>
                      <w:marRight w:val="0"/>
                      <w:marTop w:val="0"/>
                      <w:marBottom w:val="0"/>
                      <w:divBdr>
                        <w:top w:val="none" w:sz="0" w:space="0" w:color="auto"/>
                        <w:left w:val="none" w:sz="0" w:space="0" w:color="auto"/>
                        <w:bottom w:val="none" w:sz="0" w:space="0" w:color="auto"/>
                        <w:right w:val="none" w:sz="0" w:space="0" w:color="auto"/>
                      </w:divBdr>
                    </w:div>
                    <w:div w:id="469053847">
                      <w:marLeft w:val="0"/>
                      <w:marRight w:val="0"/>
                      <w:marTop w:val="0"/>
                      <w:marBottom w:val="0"/>
                      <w:divBdr>
                        <w:top w:val="none" w:sz="0" w:space="0" w:color="auto"/>
                        <w:left w:val="none" w:sz="0" w:space="0" w:color="auto"/>
                        <w:bottom w:val="none" w:sz="0" w:space="0" w:color="auto"/>
                        <w:right w:val="none" w:sz="0" w:space="0" w:color="auto"/>
                      </w:divBdr>
                    </w:div>
                    <w:div w:id="1961447093">
                      <w:marLeft w:val="0"/>
                      <w:marRight w:val="0"/>
                      <w:marTop w:val="0"/>
                      <w:marBottom w:val="0"/>
                      <w:divBdr>
                        <w:top w:val="none" w:sz="0" w:space="0" w:color="auto"/>
                        <w:left w:val="none" w:sz="0" w:space="0" w:color="auto"/>
                        <w:bottom w:val="none" w:sz="0" w:space="0" w:color="auto"/>
                        <w:right w:val="none" w:sz="0" w:space="0" w:color="auto"/>
                      </w:divBdr>
                    </w:div>
                    <w:div w:id="204671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777695">
      <w:bodyDiv w:val="1"/>
      <w:marLeft w:val="0"/>
      <w:marRight w:val="0"/>
      <w:marTop w:val="0"/>
      <w:marBottom w:val="0"/>
      <w:divBdr>
        <w:top w:val="none" w:sz="0" w:space="0" w:color="auto"/>
        <w:left w:val="none" w:sz="0" w:space="0" w:color="auto"/>
        <w:bottom w:val="none" w:sz="0" w:space="0" w:color="auto"/>
        <w:right w:val="none" w:sz="0" w:space="0" w:color="auto"/>
      </w:divBdr>
      <w:divsChild>
        <w:div w:id="1962808553">
          <w:marLeft w:val="0"/>
          <w:marRight w:val="0"/>
          <w:marTop w:val="0"/>
          <w:marBottom w:val="0"/>
          <w:divBdr>
            <w:top w:val="none" w:sz="0" w:space="0" w:color="auto"/>
            <w:left w:val="none" w:sz="0" w:space="0" w:color="auto"/>
            <w:bottom w:val="single" w:sz="12" w:space="0" w:color="6C6C6C"/>
            <w:right w:val="none" w:sz="0" w:space="0" w:color="auto"/>
          </w:divBdr>
          <w:divsChild>
            <w:div w:id="1286348702">
              <w:marLeft w:val="0"/>
              <w:marRight w:val="0"/>
              <w:marTop w:val="0"/>
              <w:marBottom w:val="0"/>
              <w:divBdr>
                <w:top w:val="none" w:sz="0" w:space="0" w:color="auto"/>
                <w:left w:val="none" w:sz="0" w:space="0" w:color="auto"/>
                <w:bottom w:val="single" w:sz="6" w:space="0" w:color="DCE8F7"/>
                <w:right w:val="none" w:sz="0" w:space="0" w:color="auto"/>
              </w:divBdr>
              <w:divsChild>
                <w:div w:id="754597481">
                  <w:marLeft w:val="12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922262">
      <w:bodyDiv w:val="1"/>
      <w:marLeft w:val="0"/>
      <w:marRight w:val="0"/>
      <w:marTop w:val="0"/>
      <w:marBottom w:val="0"/>
      <w:divBdr>
        <w:top w:val="none" w:sz="0" w:space="0" w:color="auto"/>
        <w:left w:val="none" w:sz="0" w:space="0" w:color="auto"/>
        <w:bottom w:val="none" w:sz="0" w:space="0" w:color="auto"/>
        <w:right w:val="none" w:sz="0" w:space="0" w:color="auto"/>
      </w:divBdr>
    </w:div>
    <w:div w:id="924074276">
      <w:bodyDiv w:val="1"/>
      <w:marLeft w:val="0"/>
      <w:marRight w:val="0"/>
      <w:marTop w:val="0"/>
      <w:marBottom w:val="0"/>
      <w:divBdr>
        <w:top w:val="none" w:sz="0" w:space="0" w:color="auto"/>
        <w:left w:val="none" w:sz="0" w:space="0" w:color="auto"/>
        <w:bottom w:val="none" w:sz="0" w:space="0" w:color="auto"/>
        <w:right w:val="none" w:sz="0" w:space="0" w:color="auto"/>
      </w:divBdr>
      <w:divsChild>
        <w:div w:id="75399061">
          <w:marLeft w:val="0"/>
          <w:marRight w:val="0"/>
          <w:marTop w:val="0"/>
          <w:marBottom w:val="0"/>
          <w:divBdr>
            <w:top w:val="none" w:sz="0" w:space="0" w:color="auto"/>
            <w:left w:val="none" w:sz="0" w:space="0" w:color="auto"/>
            <w:bottom w:val="none" w:sz="0" w:space="0" w:color="auto"/>
            <w:right w:val="none" w:sz="0" w:space="0" w:color="auto"/>
          </w:divBdr>
          <w:divsChild>
            <w:div w:id="692462725">
              <w:marLeft w:val="0"/>
              <w:marRight w:val="0"/>
              <w:marTop w:val="0"/>
              <w:marBottom w:val="0"/>
              <w:divBdr>
                <w:top w:val="none" w:sz="0" w:space="0" w:color="auto"/>
                <w:left w:val="none" w:sz="0" w:space="0" w:color="auto"/>
                <w:bottom w:val="none" w:sz="0" w:space="0" w:color="auto"/>
                <w:right w:val="none" w:sz="0" w:space="0" w:color="auto"/>
              </w:divBdr>
              <w:divsChild>
                <w:div w:id="533540314">
                  <w:marLeft w:val="0"/>
                  <w:marRight w:val="0"/>
                  <w:marTop w:val="0"/>
                  <w:marBottom w:val="0"/>
                  <w:divBdr>
                    <w:top w:val="none" w:sz="0" w:space="0" w:color="auto"/>
                    <w:left w:val="none" w:sz="0" w:space="0" w:color="auto"/>
                    <w:bottom w:val="none" w:sz="0" w:space="0" w:color="auto"/>
                    <w:right w:val="none" w:sz="0" w:space="0" w:color="auto"/>
                  </w:divBdr>
                  <w:divsChild>
                    <w:div w:id="995500726">
                      <w:marLeft w:val="0"/>
                      <w:marRight w:val="0"/>
                      <w:marTop w:val="0"/>
                      <w:marBottom w:val="0"/>
                      <w:divBdr>
                        <w:top w:val="none" w:sz="0" w:space="0" w:color="auto"/>
                        <w:left w:val="none" w:sz="0" w:space="0" w:color="auto"/>
                        <w:bottom w:val="none" w:sz="0" w:space="0" w:color="auto"/>
                        <w:right w:val="none" w:sz="0" w:space="0" w:color="auto"/>
                      </w:divBdr>
                      <w:divsChild>
                        <w:div w:id="277876869">
                          <w:marLeft w:val="0"/>
                          <w:marRight w:val="0"/>
                          <w:marTop w:val="0"/>
                          <w:marBottom w:val="0"/>
                          <w:divBdr>
                            <w:top w:val="none" w:sz="0" w:space="0" w:color="auto"/>
                            <w:left w:val="none" w:sz="0" w:space="0" w:color="auto"/>
                            <w:bottom w:val="none" w:sz="0" w:space="0" w:color="auto"/>
                            <w:right w:val="none" w:sz="0" w:space="0" w:color="auto"/>
                          </w:divBdr>
                          <w:divsChild>
                            <w:div w:id="928544476">
                              <w:marLeft w:val="0"/>
                              <w:marRight w:val="0"/>
                              <w:marTop w:val="0"/>
                              <w:marBottom w:val="0"/>
                              <w:divBdr>
                                <w:top w:val="none" w:sz="0" w:space="0" w:color="auto"/>
                                <w:left w:val="none" w:sz="0" w:space="0" w:color="auto"/>
                                <w:bottom w:val="none" w:sz="0" w:space="0" w:color="auto"/>
                                <w:right w:val="none" w:sz="0" w:space="0" w:color="auto"/>
                              </w:divBdr>
                              <w:divsChild>
                                <w:div w:id="457916936">
                                  <w:marLeft w:val="0"/>
                                  <w:marRight w:val="0"/>
                                  <w:marTop w:val="0"/>
                                  <w:marBottom w:val="0"/>
                                  <w:divBdr>
                                    <w:top w:val="none" w:sz="0" w:space="0" w:color="auto"/>
                                    <w:left w:val="none" w:sz="0" w:space="0" w:color="auto"/>
                                    <w:bottom w:val="none" w:sz="0" w:space="0" w:color="auto"/>
                                    <w:right w:val="none" w:sz="0" w:space="0" w:color="auto"/>
                                  </w:divBdr>
                                  <w:divsChild>
                                    <w:div w:id="2077896464">
                                      <w:marLeft w:val="0"/>
                                      <w:marRight w:val="0"/>
                                      <w:marTop w:val="0"/>
                                      <w:marBottom w:val="0"/>
                                      <w:divBdr>
                                        <w:top w:val="none" w:sz="0" w:space="0" w:color="auto"/>
                                        <w:left w:val="none" w:sz="0" w:space="0" w:color="auto"/>
                                        <w:bottom w:val="none" w:sz="0" w:space="0" w:color="auto"/>
                                        <w:right w:val="none" w:sz="0" w:space="0" w:color="auto"/>
                                      </w:divBdr>
                                      <w:divsChild>
                                        <w:div w:id="1979188">
                                          <w:marLeft w:val="0"/>
                                          <w:marRight w:val="0"/>
                                          <w:marTop w:val="0"/>
                                          <w:marBottom w:val="0"/>
                                          <w:divBdr>
                                            <w:top w:val="none" w:sz="0" w:space="0" w:color="auto"/>
                                            <w:left w:val="none" w:sz="0" w:space="0" w:color="auto"/>
                                            <w:bottom w:val="none" w:sz="0" w:space="0" w:color="auto"/>
                                            <w:right w:val="none" w:sz="0" w:space="0" w:color="auto"/>
                                          </w:divBdr>
                                          <w:divsChild>
                                            <w:div w:id="158814851">
                                              <w:marLeft w:val="0"/>
                                              <w:marRight w:val="0"/>
                                              <w:marTop w:val="0"/>
                                              <w:marBottom w:val="0"/>
                                              <w:divBdr>
                                                <w:top w:val="none" w:sz="0" w:space="0" w:color="auto"/>
                                                <w:left w:val="none" w:sz="0" w:space="0" w:color="auto"/>
                                                <w:bottom w:val="none" w:sz="0" w:space="0" w:color="auto"/>
                                                <w:right w:val="none" w:sz="0" w:space="0" w:color="auto"/>
                                              </w:divBdr>
                                              <w:divsChild>
                                                <w:div w:id="1406999794">
                                                  <w:marLeft w:val="0"/>
                                                  <w:marRight w:val="90"/>
                                                  <w:marTop w:val="0"/>
                                                  <w:marBottom w:val="0"/>
                                                  <w:divBdr>
                                                    <w:top w:val="none" w:sz="0" w:space="0" w:color="auto"/>
                                                    <w:left w:val="none" w:sz="0" w:space="0" w:color="auto"/>
                                                    <w:bottom w:val="none" w:sz="0" w:space="0" w:color="auto"/>
                                                    <w:right w:val="none" w:sz="0" w:space="0" w:color="auto"/>
                                                  </w:divBdr>
                                                  <w:divsChild>
                                                    <w:div w:id="1962610144">
                                                      <w:marLeft w:val="0"/>
                                                      <w:marRight w:val="0"/>
                                                      <w:marTop w:val="0"/>
                                                      <w:marBottom w:val="0"/>
                                                      <w:divBdr>
                                                        <w:top w:val="none" w:sz="0" w:space="0" w:color="auto"/>
                                                        <w:left w:val="none" w:sz="0" w:space="0" w:color="auto"/>
                                                        <w:bottom w:val="none" w:sz="0" w:space="0" w:color="auto"/>
                                                        <w:right w:val="none" w:sz="0" w:space="0" w:color="auto"/>
                                                      </w:divBdr>
                                                      <w:divsChild>
                                                        <w:div w:id="2008363975">
                                                          <w:marLeft w:val="0"/>
                                                          <w:marRight w:val="0"/>
                                                          <w:marTop w:val="0"/>
                                                          <w:marBottom w:val="0"/>
                                                          <w:divBdr>
                                                            <w:top w:val="none" w:sz="0" w:space="0" w:color="auto"/>
                                                            <w:left w:val="none" w:sz="0" w:space="0" w:color="auto"/>
                                                            <w:bottom w:val="none" w:sz="0" w:space="0" w:color="auto"/>
                                                            <w:right w:val="none" w:sz="0" w:space="0" w:color="auto"/>
                                                          </w:divBdr>
                                                          <w:divsChild>
                                                            <w:div w:id="624698300">
                                                              <w:marLeft w:val="0"/>
                                                              <w:marRight w:val="0"/>
                                                              <w:marTop w:val="0"/>
                                                              <w:marBottom w:val="0"/>
                                                              <w:divBdr>
                                                                <w:top w:val="none" w:sz="0" w:space="0" w:color="auto"/>
                                                                <w:left w:val="none" w:sz="0" w:space="0" w:color="auto"/>
                                                                <w:bottom w:val="none" w:sz="0" w:space="0" w:color="auto"/>
                                                                <w:right w:val="none" w:sz="0" w:space="0" w:color="auto"/>
                                                              </w:divBdr>
                                                              <w:divsChild>
                                                                <w:div w:id="1236283743">
                                                                  <w:marLeft w:val="0"/>
                                                                  <w:marRight w:val="0"/>
                                                                  <w:marTop w:val="0"/>
                                                                  <w:marBottom w:val="105"/>
                                                                  <w:divBdr>
                                                                    <w:top w:val="single" w:sz="6" w:space="0" w:color="EDEDED"/>
                                                                    <w:left w:val="single" w:sz="6" w:space="0" w:color="EDEDED"/>
                                                                    <w:bottom w:val="single" w:sz="6" w:space="0" w:color="EDEDED"/>
                                                                    <w:right w:val="single" w:sz="6" w:space="0" w:color="EDEDED"/>
                                                                  </w:divBdr>
                                                                  <w:divsChild>
                                                                    <w:div w:id="282738808">
                                                                      <w:marLeft w:val="0"/>
                                                                      <w:marRight w:val="0"/>
                                                                      <w:marTop w:val="0"/>
                                                                      <w:marBottom w:val="0"/>
                                                                      <w:divBdr>
                                                                        <w:top w:val="none" w:sz="0" w:space="0" w:color="auto"/>
                                                                        <w:left w:val="none" w:sz="0" w:space="0" w:color="auto"/>
                                                                        <w:bottom w:val="none" w:sz="0" w:space="0" w:color="auto"/>
                                                                        <w:right w:val="none" w:sz="0" w:space="0" w:color="auto"/>
                                                                      </w:divBdr>
                                                                      <w:divsChild>
                                                                        <w:div w:id="567495198">
                                                                          <w:marLeft w:val="0"/>
                                                                          <w:marRight w:val="0"/>
                                                                          <w:marTop w:val="0"/>
                                                                          <w:marBottom w:val="0"/>
                                                                          <w:divBdr>
                                                                            <w:top w:val="none" w:sz="0" w:space="0" w:color="auto"/>
                                                                            <w:left w:val="none" w:sz="0" w:space="0" w:color="auto"/>
                                                                            <w:bottom w:val="none" w:sz="0" w:space="0" w:color="auto"/>
                                                                            <w:right w:val="none" w:sz="0" w:space="0" w:color="auto"/>
                                                                          </w:divBdr>
                                                                          <w:divsChild>
                                                                            <w:div w:id="1928418841">
                                                                              <w:marLeft w:val="0"/>
                                                                              <w:marRight w:val="0"/>
                                                                              <w:marTop w:val="0"/>
                                                                              <w:marBottom w:val="0"/>
                                                                              <w:divBdr>
                                                                                <w:top w:val="none" w:sz="0" w:space="0" w:color="auto"/>
                                                                                <w:left w:val="none" w:sz="0" w:space="0" w:color="auto"/>
                                                                                <w:bottom w:val="none" w:sz="0" w:space="0" w:color="auto"/>
                                                                                <w:right w:val="none" w:sz="0" w:space="0" w:color="auto"/>
                                                                              </w:divBdr>
                                                                              <w:divsChild>
                                                                                <w:div w:id="2117821773">
                                                                                  <w:marLeft w:val="180"/>
                                                                                  <w:marRight w:val="180"/>
                                                                                  <w:marTop w:val="0"/>
                                                                                  <w:marBottom w:val="0"/>
                                                                                  <w:divBdr>
                                                                                    <w:top w:val="none" w:sz="0" w:space="0" w:color="auto"/>
                                                                                    <w:left w:val="none" w:sz="0" w:space="0" w:color="auto"/>
                                                                                    <w:bottom w:val="none" w:sz="0" w:space="0" w:color="auto"/>
                                                                                    <w:right w:val="none" w:sz="0" w:space="0" w:color="auto"/>
                                                                                  </w:divBdr>
                                                                                  <w:divsChild>
                                                                                    <w:div w:id="1872106060">
                                                                                      <w:marLeft w:val="0"/>
                                                                                      <w:marRight w:val="0"/>
                                                                                      <w:marTop w:val="0"/>
                                                                                      <w:marBottom w:val="0"/>
                                                                                      <w:divBdr>
                                                                                        <w:top w:val="none" w:sz="0" w:space="0" w:color="auto"/>
                                                                                        <w:left w:val="none" w:sz="0" w:space="0" w:color="auto"/>
                                                                                        <w:bottom w:val="none" w:sz="0" w:space="0" w:color="auto"/>
                                                                                        <w:right w:val="none" w:sz="0" w:space="0" w:color="auto"/>
                                                                                      </w:divBdr>
                                                                                      <w:divsChild>
                                                                                        <w:div w:id="463154649">
                                                                                          <w:marLeft w:val="0"/>
                                                                                          <w:marRight w:val="0"/>
                                                                                          <w:marTop w:val="0"/>
                                                                                          <w:marBottom w:val="0"/>
                                                                                          <w:divBdr>
                                                                                            <w:top w:val="none" w:sz="0" w:space="0" w:color="auto"/>
                                                                                            <w:left w:val="none" w:sz="0" w:space="0" w:color="auto"/>
                                                                                            <w:bottom w:val="none" w:sz="0" w:space="0" w:color="auto"/>
                                                                                            <w:right w:val="none" w:sz="0" w:space="0" w:color="auto"/>
                                                                                          </w:divBdr>
                                                                                          <w:divsChild>
                                                                                            <w:div w:id="169549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9852823">
      <w:bodyDiv w:val="1"/>
      <w:marLeft w:val="0"/>
      <w:marRight w:val="0"/>
      <w:marTop w:val="0"/>
      <w:marBottom w:val="0"/>
      <w:divBdr>
        <w:top w:val="none" w:sz="0" w:space="0" w:color="auto"/>
        <w:left w:val="none" w:sz="0" w:space="0" w:color="auto"/>
        <w:bottom w:val="none" w:sz="0" w:space="0" w:color="auto"/>
        <w:right w:val="none" w:sz="0" w:space="0" w:color="auto"/>
      </w:divBdr>
    </w:div>
    <w:div w:id="973488853">
      <w:bodyDiv w:val="1"/>
      <w:marLeft w:val="0"/>
      <w:marRight w:val="0"/>
      <w:marTop w:val="0"/>
      <w:marBottom w:val="0"/>
      <w:divBdr>
        <w:top w:val="none" w:sz="0" w:space="0" w:color="auto"/>
        <w:left w:val="none" w:sz="0" w:space="0" w:color="auto"/>
        <w:bottom w:val="none" w:sz="0" w:space="0" w:color="auto"/>
        <w:right w:val="none" w:sz="0" w:space="0" w:color="auto"/>
      </w:divBdr>
    </w:div>
    <w:div w:id="1062868121">
      <w:bodyDiv w:val="1"/>
      <w:marLeft w:val="0"/>
      <w:marRight w:val="0"/>
      <w:marTop w:val="0"/>
      <w:marBottom w:val="0"/>
      <w:divBdr>
        <w:top w:val="none" w:sz="0" w:space="0" w:color="auto"/>
        <w:left w:val="none" w:sz="0" w:space="0" w:color="auto"/>
        <w:bottom w:val="none" w:sz="0" w:space="0" w:color="auto"/>
        <w:right w:val="none" w:sz="0" w:space="0" w:color="auto"/>
      </w:divBdr>
    </w:div>
    <w:div w:id="1452364036">
      <w:bodyDiv w:val="1"/>
      <w:marLeft w:val="0"/>
      <w:marRight w:val="0"/>
      <w:marTop w:val="0"/>
      <w:marBottom w:val="0"/>
      <w:divBdr>
        <w:top w:val="none" w:sz="0" w:space="0" w:color="auto"/>
        <w:left w:val="none" w:sz="0" w:space="0" w:color="auto"/>
        <w:bottom w:val="none" w:sz="0" w:space="0" w:color="auto"/>
        <w:right w:val="none" w:sz="0" w:space="0" w:color="auto"/>
      </w:divBdr>
    </w:div>
    <w:div w:id="1917981047">
      <w:bodyDiv w:val="1"/>
      <w:marLeft w:val="0"/>
      <w:marRight w:val="0"/>
      <w:marTop w:val="0"/>
      <w:marBottom w:val="0"/>
      <w:divBdr>
        <w:top w:val="none" w:sz="0" w:space="0" w:color="auto"/>
        <w:left w:val="none" w:sz="0" w:space="0" w:color="auto"/>
        <w:bottom w:val="none" w:sz="0" w:space="0" w:color="auto"/>
        <w:right w:val="none" w:sz="0" w:space="0" w:color="auto"/>
      </w:divBdr>
    </w:div>
    <w:div w:id="1950892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ilo.org/dyn/normlex/en/f?p=NORMLEXPUB:80001:0::N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orca-crew.lt/Jobs.aspx"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qhse@orca-crew.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3DFA21638DA64F9B4A0233D66BE543" ma:contentTypeVersion="15" ma:contentTypeDescription="Create a new document." ma:contentTypeScope="" ma:versionID="2029d7aa263904250d6823c1011f49ea">
  <xsd:schema xmlns:xsd="http://www.w3.org/2001/XMLSchema" xmlns:xs="http://www.w3.org/2001/XMLSchema" xmlns:p="http://schemas.microsoft.com/office/2006/metadata/properties" xmlns:ns2="3c47b2ae-2cbc-4dbf-9300-4ca9fdd19e10" xmlns:ns3="d5ea19df-15f7-4dd9-a97d-1975dbb97c63" targetNamespace="http://schemas.microsoft.com/office/2006/metadata/properties" ma:root="true" ma:fieldsID="391fac03a6274d6f8f222393aa747e12" ns2:_="" ns3:_="">
    <xsd:import namespace="3c47b2ae-2cbc-4dbf-9300-4ca9fdd19e10"/>
    <xsd:import namespace="d5ea19df-15f7-4dd9-a97d-1975dbb97c6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47b2ae-2cbc-4dbf-9300-4ca9fdd19e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c4524d0-8d2d-455a-9f56-51661cfdfea7"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ea19df-15f7-4dd9-a97d-1975dbb97c63"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8aa052a-36a1-4b25-a055-5ce78adda6b1}" ma:internalName="TaxCatchAll" ma:showField="CatchAllData" ma:web="d5ea19df-15f7-4dd9-a97d-1975dbb97c63">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5ea19df-15f7-4dd9-a97d-1975dbb97c63" xsi:nil="true"/>
    <lcf76f155ced4ddcb4097134ff3c332f xmlns="3c47b2ae-2cbc-4dbf-9300-4ca9fdd19e1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0016AE-24A7-41A0-8DB8-96D0AA7E77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47b2ae-2cbc-4dbf-9300-4ca9fdd19e10"/>
    <ds:schemaRef ds:uri="d5ea19df-15f7-4dd9-a97d-1975dbb97c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CD69D8-C70E-4569-BF15-7619DD67F5AC}">
  <ds:schemaRefs>
    <ds:schemaRef ds:uri="http://schemas.microsoft.com/sharepoint/v3/contenttype/forms"/>
  </ds:schemaRefs>
</ds:datastoreItem>
</file>

<file path=customXml/itemProps3.xml><?xml version="1.0" encoding="utf-8"?>
<ds:datastoreItem xmlns:ds="http://schemas.openxmlformats.org/officeDocument/2006/customXml" ds:itemID="{7E4395A5-C3AC-4CA6-B7A5-DF0AA6A62D3B}">
  <ds:schemaRefs>
    <ds:schemaRef ds:uri="http://schemas.microsoft.com/office/2006/metadata/properties"/>
    <ds:schemaRef ds:uri="http://schemas.microsoft.com/office/infopath/2007/PartnerControls"/>
    <ds:schemaRef ds:uri="d5ea19df-15f7-4dd9-a97d-1975dbb97c63"/>
    <ds:schemaRef ds:uri="3c47b2ae-2cbc-4dbf-9300-4ca9fdd19e10"/>
  </ds:schemaRefs>
</ds:datastoreItem>
</file>

<file path=customXml/itemProps4.xml><?xml version="1.0" encoding="utf-8"?>
<ds:datastoreItem xmlns:ds="http://schemas.openxmlformats.org/officeDocument/2006/customXml" ds:itemID="{6BEEC136-4AED-4BC3-AE14-AFE6C6E50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852</Words>
  <Characters>4681</Characters>
  <Application>Microsoft Office Word</Application>
  <DocSecurity>0</DocSecurity>
  <Lines>334</Lines>
  <Paragraphs>134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Organizational Structure ORCA</vt:lpstr>
      <vt:lpstr>MLC – Delta Marine Crewing</vt:lpstr>
    </vt:vector>
  </TitlesOfParts>
  <Company>Hewlett-Packard</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Organizational Structure ORCA</dc:title>
  <dc:subject/>
  <dc:creator>Ernst-Jan Kouveld</dc:creator>
  <cp:keywords/>
  <dc:description/>
  <cp:lastModifiedBy>Laima Malakauskaitė-Piečienė</cp:lastModifiedBy>
  <cp:revision>2</cp:revision>
  <cp:lastPrinted>2018-12-11T14:30:00Z</cp:lastPrinted>
  <dcterms:created xsi:type="dcterms:W3CDTF">2024-09-25T10:38:00Z</dcterms:created>
  <dcterms:modified xsi:type="dcterms:W3CDTF">2024-09-25T10:38:00Z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0x010100F63DFA21638DA64F9B4A0233D66BE543</vt:lpwstr>
  </property>
</Properties>
</file>